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charts/chart11.xml" ContentType="application/vnd.openxmlformats-officedocument.drawingml.chart+xml"/>
  <Override PartName="/word/charts/style11.xml" ContentType="application/vnd.ms-office.chartstyle+xml"/>
  <Override PartName="/word/charts/colors11.xml" ContentType="application/vnd.ms-office.chartcolorstyle+xml"/>
  <Override PartName="/word/charts/chart12.xml" ContentType="application/vnd.openxmlformats-officedocument.drawingml.chart+xml"/>
  <Override PartName="/word/charts/style12.xml" ContentType="application/vnd.ms-office.chartstyle+xml"/>
  <Override PartName="/word/charts/colors12.xml" ContentType="application/vnd.ms-office.chartcolorstyle+xml"/>
  <Override PartName="/word/charts/chart13.xml" ContentType="application/vnd.openxmlformats-officedocument.drawingml.chart+xml"/>
  <Override PartName="/word/charts/style13.xml" ContentType="application/vnd.ms-office.chartstyle+xml"/>
  <Override PartName="/word/charts/colors13.xml" ContentType="application/vnd.ms-office.chartcolorstyle+xml"/>
  <Override PartName="/word/charts/chart14.xml" ContentType="application/vnd.openxmlformats-officedocument.drawingml.chart+xml"/>
  <Override PartName="/word/charts/style14.xml" ContentType="application/vnd.ms-office.chartstyle+xml"/>
  <Override PartName="/word/charts/colors14.xml" ContentType="application/vnd.ms-office.chartcolorstyle+xml"/>
  <Override PartName="/word/charts/chart15.xml" ContentType="application/vnd.openxmlformats-officedocument.drawingml.chart+xml"/>
  <Override PartName="/word/charts/style15.xml" ContentType="application/vnd.ms-office.chartstyle+xml"/>
  <Override PartName="/word/charts/colors15.xml" ContentType="application/vnd.ms-office.chartcolorstyle+xml"/>
  <Override PartName="/word/charts/chart16.xml" ContentType="application/vnd.openxmlformats-officedocument.drawingml.chart+xml"/>
  <Override PartName="/word/charts/style16.xml" ContentType="application/vnd.ms-office.chartstyle+xml"/>
  <Override PartName="/word/charts/colors16.xml" ContentType="application/vnd.ms-office.chartcolorstyle+xml"/>
  <Override PartName="/word/charts/chart17.xml" ContentType="application/vnd.openxmlformats-officedocument.drawingml.chart+xml"/>
  <Override PartName="/word/charts/style17.xml" ContentType="application/vnd.ms-office.chartstyle+xml"/>
  <Override PartName="/word/charts/colors17.xml" ContentType="application/vnd.ms-office.chartcolorstyle+xml"/>
  <Override PartName="/word/charts/chart18.xml" ContentType="application/vnd.openxmlformats-officedocument.drawingml.chart+xml"/>
  <Override PartName="/word/charts/style18.xml" ContentType="application/vnd.ms-office.chartstyle+xml"/>
  <Override PartName="/word/charts/colors18.xml" ContentType="application/vnd.ms-office.chartcolorstyle+xml"/>
  <Override PartName="/word/charts/chart19.xml" ContentType="application/vnd.openxmlformats-officedocument.drawingml.chart+xml"/>
  <Override PartName="/word/charts/style19.xml" ContentType="application/vnd.ms-office.chartstyle+xml"/>
  <Override PartName="/word/charts/colors19.xml" ContentType="application/vnd.ms-office.chartcolorstyle+xml"/>
  <Override PartName="/word/charts/chart20.xml" ContentType="application/vnd.openxmlformats-officedocument.drawingml.chart+xml"/>
  <Override PartName="/word/charts/style20.xml" ContentType="application/vnd.ms-office.chartstyle+xml"/>
  <Override PartName="/word/charts/colors20.xml" ContentType="application/vnd.ms-office.chartcolorstyle+xml"/>
  <Override PartName="/word/charts/chart21.xml" ContentType="application/vnd.openxmlformats-officedocument.drawingml.chart+xml"/>
  <Override PartName="/word/charts/style21.xml" ContentType="application/vnd.ms-office.chartstyle+xml"/>
  <Override PartName="/word/charts/colors21.xml" ContentType="application/vnd.ms-office.chartcolorstyle+xml"/>
  <Override PartName="/word/charts/chart22.xml" ContentType="application/vnd.openxmlformats-officedocument.drawingml.chart+xml"/>
  <Override PartName="/word/charts/style22.xml" ContentType="application/vnd.ms-office.chartstyle+xml"/>
  <Override PartName="/word/charts/colors22.xml" ContentType="application/vnd.ms-office.chartcolorstyle+xml"/>
  <Override PartName="/word/charts/chart23.xml" ContentType="application/vnd.openxmlformats-officedocument.drawingml.chart+xml"/>
  <Override PartName="/word/charts/style23.xml" ContentType="application/vnd.ms-office.chartstyle+xml"/>
  <Override PartName="/word/charts/colors23.xml" ContentType="application/vnd.ms-office.chartcolorstyle+xml"/>
  <Override PartName="/word/charts/chart24.xml" ContentType="application/vnd.openxmlformats-officedocument.drawingml.chart+xml"/>
  <Override PartName="/word/charts/style24.xml" ContentType="application/vnd.ms-office.chartstyle+xml"/>
  <Override PartName="/word/charts/colors24.xml" ContentType="application/vnd.ms-office.chartcolorstyle+xml"/>
  <Override PartName="/word/charts/chart25.xml" ContentType="application/vnd.openxmlformats-officedocument.drawingml.chart+xml"/>
  <Override PartName="/word/charts/style25.xml" ContentType="application/vnd.ms-office.chartstyle+xml"/>
  <Override PartName="/word/charts/colors25.xml" ContentType="application/vnd.ms-office.chartcolorstyle+xml"/>
  <Override PartName="/word/charts/chart26.xml" ContentType="application/vnd.openxmlformats-officedocument.drawingml.chart+xml"/>
  <Override PartName="/word/charts/style26.xml" ContentType="application/vnd.ms-office.chartstyle+xml"/>
  <Override PartName="/word/charts/colors26.xml" ContentType="application/vnd.ms-office.chartcolorstyle+xml"/>
  <Override PartName="/word/charts/chart27.xml" ContentType="application/vnd.openxmlformats-officedocument.drawingml.chart+xml"/>
  <Override PartName="/word/charts/style27.xml" ContentType="application/vnd.ms-office.chartstyle+xml"/>
  <Override PartName="/word/charts/colors27.xml" ContentType="application/vnd.ms-office.chartcolorstyle+xml"/>
  <Override PartName="/word/charts/chart28.xml" ContentType="application/vnd.openxmlformats-officedocument.drawingml.chart+xml"/>
  <Override PartName="/word/charts/style28.xml" ContentType="application/vnd.ms-office.chartstyle+xml"/>
  <Override PartName="/word/charts/colors28.xml" ContentType="application/vnd.ms-office.chartcolorstyle+xml"/>
  <Override PartName="/word/charts/chart29.xml" ContentType="application/vnd.openxmlformats-officedocument.drawingml.chart+xml"/>
  <Override PartName="/word/charts/style29.xml" ContentType="application/vnd.ms-office.chartstyle+xml"/>
  <Override PartName="/word/charts/colors29.xml" ContentType="application/vnd.ms-office.chartcolorstyle+xml"/>
  <Override PartName="/word/charts/chart30.xml" ContentType="application/vnd.openxmlformats-officedocument.drawingml.chart+xml"/>
  <Override PartName="/word/charts/style30.xml" ContentType="application/vnd.ms-office.chartstyle+xml"/>
  <Override PartName="/word/charts/colors30.xml" ContentType="application/vnd.ms-office.chartcolorstyle+xml"/>
  <Override PartName="/word/charts/chart31.xml" ContentType="application/vnd.openxmlformats-officedocument.drawingml.chart+xml"/>
  <Override PartName="/word/charts/style31.xml" ContentType="application/vnd.ms-office.chartstyle+xml"/>
  <Override PartName="/word/charts/colors31.xml" ContentType="application/vnd.ms-office.chartcolorstyle+xml"/>
  <Override PartName="/word/charts/chart32.xml" ContentType="application/vnd.openxmlformats-officedocument.drawingml.chart+xml"/>
  <Override PartName="/word/charts/style32.xml" ContentType="application/vnd.ms-office.chartstyle+xml"/>
  <Override PartName="/word/charts/colors32.xml" ContentType="application/vnd.ms-office.chartcolorstyle+xml"/>
  <Override PartName="/word/charts/chart33.xml" ContentType="application/vnd.openxmlformats-officedocument.drawingml.chart+xml"/>
  <Override PartName="/word/charts/style33.xml" ContentType="application/vnd.ms-office.chartstyle+xml"/>
  <Override PartName="/word/charts/colors33.xml" ContentType="application/vnd.ms-office.chartcolorstyle+xml"/>
  <Override PartName="/word/charts/chart34.xml" ContentType="application/vnd.openxmlformats-officedocument.drawingml.chart+xml"/>
  <Override PartName="/word/charts/style34.xml" ContentType="application/vnd.ms-office.chartstyle+xml"/>
  <Override PartName="/word/charts/colors34.xml" ContentType="application/vnd.ms-office.chartcolorstyle+xml"/>
  <Override PartName="/word/charts/chart35.xml" ContentType="application/vnd.openxmlformats-officedocument.drawingml.chart+xml"/>
  <Override PartName="/word/charts/style35.xml" ContentType="application/vnd.ms-office.chartstyle+xml"/>
  <Override PartName="/word/charts/colors35.xml" ContentType="application/vnd.ms-office.chartcolorstyle+xml"/>
  <Override PartName="/word/charts/chart36.xml" ContentType="application/vnd.openxmlformats-officedocument.drawingml.chart+xml"/>
  <Override PartName="/word/charts/style36.xml" ContentType="application/vnd.ms-office.chartstyle+xml"/>
  <Override PartName="/word/charts/colors36.xml" ContentType="application/vnd.ms-office.chartcolorstyle+xml"/>
  <Override PartName="/word/charts/chart37.xml" ContentType="application/vnd.openxmlformats-officedocument.drawingml.chart+xml"/>
  <Override PartName="/word/charts/style37.xml" ContentType="application/vnd.ms-office.chartstyle+xml"/>
  <Override PartName="/word/charts/colors37.xml" ContentType="application/vnd.ms-office.chartcolorstyle+xml"/>
  <Override PartName="/word/charts/chart38.xml" ContentType="application/vnd.openxmlformats-officedocument.drawingml.chart+xml"/>
  <Override PartName="/word/charts/style38.xml" ContentType="application/vnd.ms-office.chartstyle+xml"/>
  <Override PartName="/word/charts/colors38.xml" ContentType="application/vnd.ms-office.chartcolorstyle+xml"/>
  <Override PartName="/word/charts/chart39.xml" ContentType="application/vnd.openxmlformats-officedocument.drawingml.chart+xml"/>
  <Override PartName="/word/charts/style39.xml" ContentType="application/vnd.ms-office.chartstyle+xml"/>
  <Override PartName="/word/charts/colors39.xml" ContentType="application/vnd.ms-office.chartcolorstyle+xml"/>
  <Override PartName="/word/charts/chart40.xml" ContentType="application/vnd.openxmlformats-officedocument.drawingml.chart+xml"/>
  <Override PartName="/word/charts/style40.xml" ContentType="application/vnd.ms-office.chartstyle+xml"/>
  <Override PartName="/word/charts/colors40.xml" ContentType="application/vnd.ms-office.chartcolorstyle+xml"/>
  <Override PartName="/word/charts/chart41.xml" ContentType="application/vnd.openxmlformats-officedocument.drawingml.chart+xml"/>
  <Override PartName="/word/charts/style41.xml" ContentType="application/vnd.ms-office.chartstyle+xml"/>
  <Override PartName="/word/charts/colors41.xml" ContentType="application/vnd.ms-office.chartcolorstyle+xml"/>
  <Override PartName="/word/charts/chart42.xml" ContentType="application/vnd.openxmlformats-officedocument.drawingml.chart+xml"/>
  <Override PartName="/word/charts/style42.xml" ContentType="application/vnd.ms-office.chartstyle+xml"/>
  <Override PartName="/word/charts/colors42.xml" ContentType="application/vnd.ms-office.chartcolorstyle+xml"/>
  <Override PartName="/word/charts/chart43.xml" ContentType="application/vnd.openxmlformats-officedocument.drawingml.chart+xml"/>
  <Override PartName="/word/charts/style43.xml" ContentType="application/vnd.ms-office.chartstyle+xml"/>
  <Override PartName="/word/charts/colors43.xml" ContentType="application/vnd.ms-office.chartcolorstyle+xml"/>
  <Override PartName="/word/charts/chart44.xml" ContentType="application/vnd.openxmlformats-officedocument.drawingml.chart+xml"/>
  <Override PartName="/word/charts/style44.xml" ContentType="application/vnd.ms-office.chartstyle+xml"/>
  <Override PartName="/word/charts/colors44.xml" ContentType="application/vnd.ms-office.chartcolorstyle+xml"/>
  <Override PartName="/word/charts/chart45.xml" ContentType="application/vnd.openxmlformats-officedocument.drawingml.chart+xml"/>
  <Override PartName="/word/charts/style45.xml" ContentType="application/vnd.ms-office.chartstyle+xml"/>
  <Override PartName="/word/charts/colors45.xml" ContentType="application/vnd.ms-office.chartcolorstyle+xml"/>
  <Override PartName="/word/charts/chart46.xml" ContentType="application/vnd.openxmlformats-officedocument.drawingml.chart+xml"/>
  <Override PartName="/word/charts/style46.xml" ContentType="application/vnd.ms-office.chartstyle+xml"/>
  <Override PartName="/word/charts/colors46.xml" ContentType="application/vnd.ms-office.chartcolorstyle+xml"/>
  <Override PartName="/word/charts/chart47.xml" ContentType="application/vnd.openxmlformats-officedocument.drawingml.chart+xml"/>
  <Override PartName="/word/charts/style47.xml" ContentType="application/vnd.ms-office.chartstyle+xml"/>
  <Override PartName="/word/charts/colors47.xml" ContentType="application/vnd.ms-office.chartcolorstyle+xml"/>
  <Override PartName="/word/charts/chart48.xml" ContentType="application/vnd.openxmlformats-officedocument.drawingml.chart+xml"/>
  <Override PartName="/word/charts/style48.xml" ContentType="application/vnd.ms-office.chartstyle+xml"/>
  <Override PartName="/word/charts/colors48.xml" ContentType="application/vnd.ms-office.chartcolorstyle+xml"/>
  <Override PartName="/word/charts/chart49.xml" ContentType="application/vnd.openxmlformats-officedocument.drawingml.chart+xml"/>
  <Override PartName="/word/charts/style49.xml" ContentType="application/vnd.ms-office.chartstyle+xml"/>
  <Override PartName="/word/charts/colors49.xml" ContentType="application/vnd.ms-office.chartcolorstyle+xml"/>
  <Override PartName="/word/charts/chart50.xml" ContentType="application/vnd.openxmlformats-officedocument.drawingml.chart+xml"/>
  <Override PartName="/word/charts/style50.xml" ContentType="application/vnd.ms-office.chartstyle+xml"/>
  <Override PartName="/word/charts/colors50.xml" ContentType="application/vnd.ms-office.chartcolorstyle+xml"/>
  <Override PartName="/word/charts/chart51.xml" ContentType="application/vnd.openxmlformats-officedocument.drawingml.chart+xml"/>
  <Override PartName="/word/charts/style51.xml" ContentType="application/vnd.ms-office.chartstyle+xml"/>
  <Override PartName="/word/charts/colors51.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B3533" w:rsidRDefault="00DB3533" w:rsidP="00DB3533">
      <w:pPr>
        <w:jc w:val="center"/>
      </w:pPr>
      <w:bookmarkStart w:id="0" w:name="_Hlk510431303"/>
      <w:bookmarkEnd w:id="0"/>
    </w:p>
    <w:p w:rsidR="00DB3533" w:rsidRDefault="00DB3533"/>
    <w:p w:rsidR="00DB3533" w:rsidRDefault="00DB3533"/>
    <w:p w:rsidR="00DB3533" w:rsidRDefault="004F0B71" w:rsidP="00DB3533">
      <w:pPr>
        <w:jc w:val="center"/>
      </w:pPr>
      <w:r>
        <w:rPr>
          <w:noProof/>
        </w:rPr>
        <w:drawing>
          <wp:inline distT="0" distB="0" distL="0" distR="0">
            <wp:extent cx="5943600" cy="2447290"/>
            <wp:effectExtent l="0" t="0" r="0" b="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Supports Matter - Event Log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943600" cy="2447290"/>
                    </a:xfrm>
                    <a:prstGeom prst="rect">
                      <a:avLst/>
                    </a:prstGeom>
                  </pic:spPr>
                </pic:pic>
              </a:graphicData>
            </a:graphic>
          </wp:inline>
        </w:drawing>
      </w:r>
    </w:p>
    <w:p w:rsidR="00DB3533" w:rsidRDefault="00DB3533"/>
    <w:p w:rsidR="00DB3533" w:rsidRDefault="00DB3533"/>
    <w:p w:rsidR="00DB3533" w:rsidRDefault="00DB3533"/>
    <w:p w:rsidR="00DB3533" w:rsidRDefault="00DB3533"/>
    <w:p w:rsidR="00B8738E" w:rsidRPr="00003AB9" w:rsidRDefault="0005556D" w:rsidP="00DB3533">
      <w:pPr>
        <w:jc w:val="center"/>
        <w:rPr>
          <w:rFonts w:ascii="Constantia" w:hAnsi="Constantia"/>
          <w:sz w:val="40"/>
          <w:szCs w:val="40"/>
        </w:rPr>
      </w:pPr>
      <w:r w:rsidRPr="00003AB9">
        <w:rPr>
          <w:rFonts w:ascii="Constantia" w:hAnsi="Constantia"/>
          <w:sz w:val="40"/>
          <w:szCs w:val="40"/>
        </w:rPr>
        <w:t>201</w:t>
      </w:r>
      <w:r w:rsidR="004F0B71">
        <w:rPr>
          <w:rFonts w:ascii="Constantia" w:hAnsi="Constantia"/>
          <w:sz w:val="40"/>
          <w:szCs w:val="40"/>
        </w:rPr>
        <w:t>9</w:t>
      </w:r>
      <w:r w:rsidRPr="00003AB9">
        <w:rPr>
          <w:rFonts w:ascii="Constantia" w:hAnsi="Constantia"/>
          <w:sz w:val="40"/>
          <w:szCs w:val="40"/>
        </w:rPr>
        <w:t xml:space="preserve"> DD Awareness and Advocacy Day</w:t>
      </w:r>
    </w:p>
    <w:p w:rsidR="0005556D" w:rsidRPr="00003AB9" w:rsidRDefault="0005556D" w:rsidP="00DB3533">
      <w:pPr>
        <w:jc w:val="center"/>
        <w:rPr>
          <w:rFonts w:ascii="Constantia" w:hAnsi="Constantia"/>
          <w:sz w:val="40"/>
          <w:szCs w:val="40"/>
        </w:rPr>
      </w:pPr>
      <w:r w:rsidRPr="00003AB9">
        <w:rPr>
          <w:rFonts w:ascii="Constantia" w:hAnsi="Constantia"/>
          <w:sz w:val="40"/>
          <w:szCs w:val="40"/>
        </w:rPr>
        <w:t>Post Event Report &amp; Evaluation</w:t>
      </w:r>
    </w:p>
    <w:p w:rsidR="0005556D" w:rsidRPr="00003AB9" w:rsidRDefault="0005556D" w:rsidP="00DB3533">
      <w:pPr>
        <w:jc w:val="center"/>
        <w:rPr>
          <w:rFonts w:ascii="Constantia" w:hAnsi="Constantia"/>
          <w:sz w:val="40"/>
          <w:szCs w:val="40"/>
        </w:rPr>
      </w:pPr>
      <w:r w:rsidRPr="00003AB9">
        <w:rPr>
          <w:rFonts w:ascii="Constantia" w:hAnsi="Constantia"/>
          <w:sz w:val="40"/>
          <w:szCs w:val="40"/>
        </w:rPr>
        <w:t>Paul Jarvis</w:t>
      </w:r>
    </w:p>
    <w:p w:rsidR="0005556D" w:rsidRPr="00003AB9" w:rsidRDefault="004F0B71" w:rsidP="00DB3533">
      <w:pPr>
        <w:jc w:val="center"/>
        <w:rPr>
          <w:rFonts w:ascii="Constantia" w:hAnsi="Constantia"/>
          <w:sz w:val="40"/>
          <w:szCs w:val="40"/>
        </w:rPr>
      </w:pPr>
      <w:r>
        <w:rPr>
          <w:rFonts w:ascii="Constantia" w:hAnsi="Constantia"/>
          <w:sz w:val="40"/>
          <w:szCs w:val="40"/>
        </w:rPr>
        <w:t>May</w:t>
      </w:r>
      <w:r w:rsidR="00DB3533" w:rsidRPr="00003AB9">
        <w:rPr>
          <w:rFonts w:ascii="Constantia" w:hAnsi="Constantia"/>
          <w:sz w:val="40"/>
          <w:szCs w:val="40"/>
        </w:rPr>
        <w:t xml:space="preserve"> </w:t>
      </w:r>
      <w:r>
        <w:rPr>
          <w:rFonts w:ascii="Constantia" w:hAnsi="Constantia"/>
          <w:sz w:val="40"/>
          <w:szCs w:val="40"/>
        </w:rPr>
        <w:t>3</w:t>
      </w:r>
      <w:r w:rsidR="0005556D" w:rsidRPr="00003AB9">
        <w:rPr>
          <w:rFonts w:ascii="Constantia" w:hAnsi="Constantia"/>
          <w:sz w:val="40"/>
          <w:szCs w:val="40"/>
        </w:rPr>
        <w:t>, 201</w:t>
      </w:r>
      <w:r>
        <w:rPr>
          <w:rFonts w:ascii="Constantia" w:hAnsi="Constantia"/>
          <w:sz w:val="40"/>
          <w:szCs w:val="40"/>
        </w:rPr>
        <w:t>9</w:t>
      </w:r>
    </w:p>
    <w:p w:rsidR="0005556D" w:rsidRDefault="0005556D"/>
    <w:p w:rsidR="0005556D" w:rsidRDefault="0005556D">
      <w:r>
        <w:br w:type="page"/>
      </w:r>
    </w:p>
    <w:p w:rsidR="0005556D" w:rsidRDefault="0005556D">
      <w:r>
        <w:lastRenderedPageBreak/>
        <w:t xml:space="preserve">Each year the Ohio DD Council, in collaboration with the Ohio Department of Developmental Disabilities, the Ohio Association of County Boards of Developmental Disabilities, and the Ohio Provider Resource Association, plans and prepares an annual event at the Ohio Statehouse to kickoff DD Awareness Month and to allow individuals with developmental disabilities, their families and other stakeholders in the system to meet with their state legislators and other policymakers. </w:t>
      </w:r>
    </w:p>
    <w:p w:rsidR="0005556D" w:rsidRDefault="0005556D"/>
    <w:p w:rsidR="00DE4EB0" w:rsidRDefault="0005556D">
      <w:r>
        <w:t>The Council provides funding to support the work needed to coordinate the event registration, marketing, program and legislative meetings. Funding from the grant can be used to provide participants at the event with food, transportation, translation services, a</w:t>
      </w:r>
      <w:r w:rsidR="00F813D7">
        <w:t>nd</w:t>
      </w:r>
      <w:r w:rsidR="00DE4EB0">
        <w:t xml:space="preserve"> other assistance as requested. The Ohio Provider Resource Association has been the grantee for this project since 2016. Prior to that, </w:t>
      </w:r>
      <w:proofErr w:type="gramStart"/>
      <w:r w:rsidR="00DE4EB0">
        <w:t>a number of</w:t>
      </w:r>
      <w:proofErr w:type="gramEnd"/>
      <w:r w:rsidR="00DE4EB0">
        <w:t xml:space="preserve"> entities have held a grant from Council to conduct this event or previous iterations of this event:</w:t>
      </w:r>
    </w:p>
    <w:p w:rsidR="00430626" w:rsidRDefault="00430626"/>
    <w:p w:rsidR="004F0B71" w:rsidRDefault="007054AD">
      <w:r>
        <w:tab/>
      </w:r>
      <w:r w:rsidR="004F0B71">
        <w:t xml:space="preserve">2018 – Ohio Provider Resource Association – Celebrate </w:t>
      </w:r>
      <w:proofErr w:type="spellStart"/>
      <w:r w:rsidR="004F0B71">
        <w:t>CommUNITY</w:t>
      </w:r>
      <w:proofErr w:type="spellEnd"/>
      <w:r w:rsidR="004F0B71">
        <w:t>!</w:t>
      </w:r>
    </w:p>
    <w:p w:rsidR="007054AD" w:rsidRDefault="007054AD" w:rsidP="004F0B71">
      <w:pPr>
        <w:ind w:firstLine="720"/>
      </w:pPr>
      <w:r>
        <w:t>2017 – Ohio Provider Resource Association – Side by Side</w:t>
      </w:r>
    </w:p>
    <w:p w:rsidR="00DE4EB0" w:rsidRDefault="00DE4EB0">
      <w:r>
        <w:tab/>
        <w:t>2016 – Ohio Provider Resource Association – What’s Your Story</w:t>
      </w:r>
      <w:r w:rsidR="007054AD">
        <w:t>?</w:t>
      </w:r>
    </w:p>
    <w:p w:rsidR="00DE4EB0" w:rsidRDefault="00DE4EB0">
      <w:r>
        <w:tab/>
        <w:t xml:space="preserve">2015 – Ohio Special Initiative for Brothers and Sisters (SIBS) – </w:t>
      </w:r>
      <w:r w:rsidR="007054AD">
        <w:t>Can Do, Like You!</w:t>
      </w:r>
    </w:p>
    <w:p w:rsidR="00DE4EB0" w:rsidRDefault="00DE4EB0">
      <w:r>
        <w:tab/>
        <w:t xml:space="preserve">2014 – Ohio Special Initiative for Brothers and Sisters (SIBS) – </w:t>
      </w:r>
      <w:r w:rsidR="007054AD">
        <w:t>What are We Waiting For?</w:t>
      </w:r>
    </w:p>
    <w:p w:rsidR="00DE4EB0" w:rsidRDefault="00DE4EB0">
      <w:r>
        <w:tab/>
        <w:t xml:space="preserve">2013 – Ohio Special Initiative for Brothers and Sisters (SIBS) – </w:t>
      </w:r>
      <w:r w:rsidR="007054AD">
        <w:t>Look Beyond</w:t>
      </w:r>
    </w:p>
    <w:p w:rsidR="00DE4EB0" w:rsidRDefault="00DE4EB0">
      <w:r>
        <w:tab/>
        <w:t xml:space="preserve">2012 – The Axis Center for People with Disabilities – </w:t>
      </w:r>
      <w:r w:rsidR="007054AD">
        <w:t>Legislative Advocacy Day</w:t>
      </w:r>
    </w:p>
    <w:p w:rsidR="00DE4EB0" w:rsidRDefault="00DE4EB0">
      <w:r>
        <w:tab/>
        <w:t xml:space="preserve">2011 – Carmen Shelton and The </w:t>
      </w:r>
      <w:proofErr w:type="spellStart"/>
      <w:r>
        <w:t>Nisonger</w:t>
      </w:r>
      <w:proofErr w:type="spellEnd"/>
      <w:r>
        <w:t xml:space="preserve"> Center – </w:t>
      </w:r>
      <w:r w:rsidR="007054AD">
        <w:t>Legislative Advocacy Day</w:t>
      </w:r>
    </w:p>
    <w:p w:rsidR="00DE4EB0" w:rsidRDefault="00DE4EB0">
      <w:r>
        <w:tab/>
        <w:t xml:space="preserve">2010 – Carmen Shelton and The </w:t>
      </w:r>
      <w:proofErr w:type="spellStart"/>
      <w:r>
        <w:t>Nisonger</w:t>
      </w:r>
      <w:proofErr w:type="spellEnd"/>
      <w:r>
        <w:t xml:space="preserve"> Center – </w:t>
      </w:r>
      <w:r w:rsidR="007054AD">
        <w:t>Legislative Advocacy Day</w:t>
      </w:r>
    </w:p>
    <w:p w:rsidR="00DE4EB0" w:rsidRDefault="00DE4EB0">
      <w:r>
        <w:tab/>
        <w:t xml:space="preserve">2009 – Carmen Shelton and the </w:t>
      </w:r>
      <w:proofErr w:type="spellStart"/>
      <w:r>
        <w:t>Nisonger</w:t>
      </w:r>
      <w:proofErr w:type="spellEnd"/>
      <w:r>
        <w:t xml:space="preserve"> Center – </w:t>
      </w:r>
      <w:r w:rsidR="007054AD">
        <w:t>Legislative Advocacy Day</w:t>
      </w:r>
    </w:p>
    <w:p w:rsidR="00DE4EB0" w:rsidRDefault="00DE4EB0">
      <w:r>
        <w:tab/>
        <w:t>2008 – No Event</w:t>
      </w:r>
    </w:p>
    <w:p w:rsidR="00DE4EB0" w:rsidRDefault="00DE4EB0">
      <w:r>
        <w:tab/>
        <w:t>2007 – The Arc of Ohio</w:t>
      </w:r>
      <w:r w:rsidR="007054AD">
        <w:t xml:space="preserve"> – Legislative Event</w:t>
      </w:r>
    </w:p>
    <w:p w:rsidR="00DE4EB0" w:rsidRDefault="00DE4EB0">
      <w:r>
        <w:tab/>
        <w:t>2006 – The Arc of Ohio</w:t>
      </w:r>
      <w:r w:rsidR="007054AD">
        <w:t xml:space="preserve"> – Legislative Event</w:t>
      </w:r>
    </w:p>
    <w:p w:rsidR="007C04D6" w:rsidRDefault="007C04D6"/>
    <w:p w:rsidR="00430626" w:rsidRDefault="00595A4F">
      <w:r>
        <w:t xml:space="preserve">In 2013, the event was merged with the annual DD Awareness Month Kickoff event at the Ohio Statehouse </w:t>
      </w:r>
      <w:proofErr w:type="gramStart"/>
      <w:r>
        <w:t>in an effort to</w:t>
      </w:r>
      <w:proofErr w:type="gramEnd"/>
      <w:r>
        <w:t xml:space="preserve"> consolidate the number of events that received government funding or resources. The focus of Council’s project was getting individuals to engage in active advocacy with the</w:t>
      </w:r>
      <w:r w:rsidR="005A4F7C">
        <w:t>ir</w:t>
      </w:r>
      <w:r>
        <w:t xml:space="preserve"> legislators, while the focus of the kickoff event was to celebrate and encourage awareness of developmental disability issues. </w:t>
      </w:r>
      <w:proofErr w:type="gramStart"/>
      <w:r>
        <w:t>As a result of</w:t>
      </w:r>
      <w:proofErr w:type="gramEnd"/>
      <w:r>
        <w:t xml:space="preserve"> the merger, the event was renamed DD Awareness and Advocacy Day</w:t>
      </w:r>
      <w:r w:rsidR="005A4F7C">
        <w:t xml:space="preserve"> to accommodate both purposes. </w:t>
      </w:r>
    </w:p>
    <w:p w:rsidR="005A4F7C" w:rsidRDefault="005A4F7C"/>
    <w:p w:rsidR="005A4F7C" w:rsidRDefault="005A4F7C">
      <w:r>
        <w:t xml:space="preserve">Since 2013, the Ohio DD Council grant for an annual legislative event has provided the bulk of resources and support for planning this joint event. Council grant funds for the event was awarded at $50,000 per year, beginning in 2009 and ending in 2016. Following a review of actual expenditures, the grant amount was reduced to $38,000 per year in 2017 and remains at the amount for the current 5 Year Plan on Developmental Disabilities. </w:t>
      </w:r>
    </w:p>
    <w:p w:rsidR="005A4F7C" w:rsidRDefault="005A4F7C"/>
    <w:p w:rsidR="005A4F7C" w:rsidRDefault="00892C8C">
      <w:r>
        <w:t xml:space="preserve">Planning for each event generally starts with a planning committee meeting in late summer of each previous year. The planning committee for the event is </w:t>
      </w:r>
      <w:r w:rsidR="00C65199">
        <w:t>coordinated by the grantee, OPRA. For the 201</w:t>
      </w:r>
      <w:r w:rsidR="004F0B71">
        <w:t>9</w:t>
      </w:r>
      <w:r w:rsidR="00C65199">
        <w:t xml:space="preserve"> event, the planning committee included representation from the Ohio Department of Developmental Disabilities, Ohio Association of County Boards of Developmental Disabilities, Ohio Self Determination Association, </w:t>
      </w:r>
      <w:r w:rsidR="004F0B71">
        <w:t xml:space="preserve">AT Ohio, </w:t>
      </w:r>
      <w:r w:rsidR="00C65199">
        <w:t xml:space="preserve">Ohio Provider Resource Association and DD Council, along with several invited self-advocates.  </w:t>
      </w:r>
    </w:p>
    <w:p w:rsidR="00C65199" w:rsidRDefault="00C65199"/>
    <w:p w:rsidR="00C65199" w:rsidRDefault="00C65199">
      <w:r>
        <w:br w:type="page"/>
      </w:r>
    </w:p>
    <w:p w:rsidR="00C65199" w:rsidRDefault="00C65199">
      <w:r>
        <w:t>Profile of Participants:</w:t>
      </w:r>
    </w:p>
    <w:p w:rsidR="00C65199" w:rsidRDefault="00C65199"/>
    <w:p w:rsidR="00C65199" w:rsidRDefault="00C65199">
      <w:r>
        <w:t>Registration</w:t>
      </w:r>
      <w:r w:rsidR="006F21F8">
        <w:tab/>
      </w:r>
      <w:r w:rsidR="006F21F8">
        <w:tab/>
      </w:r>
      <w:r w:rsidR="006F21F8">
        <w:tab/>
      </w:r>
      <w:r w:rsidR="006F21F8">
        <w:tab/>
      </w:r>
      <w:r w:rsidR="006F21F8">
        <w:tab/>
        <w:t>54</w:t>
      </w:r>
      <w:r w:rsidR="005529A9">
        <w:t>0</w:t>
      </w:r>
    </w:p>
    <w:p w:rsidR="006F21F8" w:rsidRDefault="006F21F8">
      <w:r>
        <w:t>No Shows</w:t>
      </w:r>
      <w:r>
        <w:tab/>
      </w:r>
      <w:r>
        <w:tab/>
      </w:r>
      <w:r>
        <w:tab/>
      </w:r>
      <w:r>
        <w:tab/>
      </w:r>
      <w:r>
        <w:tab/>
        <w:t>1</w:t>
      </w:r>
      <w:r w:rsidR="00F84776">
        <w:t>17</w:t>
      </w:r>
    </w:p>
    <w:p w:rsidR="006F21F8" w:rsidRDefault="006F21F8">
      <w:r>
        <w:t>On Site Registration</w:t>
      </w:r>
      <w:r>
        <w:tab/>
      </w:r>
      <w:r>
        <w:tab/>
      </w:r>
      <w:r>
        <w:tab/>
      </w:r>
      <w:proofErr w:type="gramStart"/>
      <w:r>
        <w:tab/>
        <w:t xml:space="preserve">  </w:t>
      </w:r>
      <w:r w:rsidR="00F84776">
        <w:t>33</w:t>
      </w:r>
      <w:proofErr w:type="gramEnd"/>
    </w:p>
    <w:p w:rsidR="006F21F8" w:rsidRDefault="006F21F8">
      <w:r>
        <w:t>Attendance</w:t>
      </w:r>
      <w:r>
        <w:tab/>
      </w:r>
      <w:r>
        <w:tab/>
      </w:r>
      <w:r>
        <w:tab/>
      </w:r>
      <w:r>
        <w:tab/>
      </w:r>
      <w:r>
        <w:tab/>
      </w:r>
      <w:r w:rsidR="00F84776">
        <w:t>4</w:t>
      </w:r>
      <w:r w:rsidR="005529A9">
        <w:t>56</w:t>
      </w:r>
    </w:p>
    <w:p w:rsidR="00B54541" w:rsidRDefault="00B54541">
      <w:r>
        <w:t>Live Stream Views (4/29/</w:t>
      </w:r>
      <w:r w:rsidR="00A35CD4">
        <w:t>1</w:t>
      </w:r>
      <w:r>
        <w:t>9):</w:t>
      </w:r>
      <w:r>
        <w:tab/>
      </w:r>
      <w:r>
        <w:tab/>
      </w:r>
      <w:r>
        <w:tab/>
        <w:t>236</w:t>
      </w:r>
    </w:p>
    <w:p w:rsidR="006F21F8" w:rsidRDefault="006F21F8"/>
    <w:p w:rsidR="001102A0" w:rsidRDefault="001102A0">
      <w:r>
        <w:t>Total Attendance Breakout:</w:t>
      </w:r>
    </w:p>
    <w:p w:rsidR="001102A0" w:rsidRDefault="001102A0"/>
    <w:tbl>
      <w:tblPr>
        <w:tblStyle w:val="TableGrid"/>
        <w:tblW w:w="0" w:type="auto"/>
        <w:tblLook w:val="04A0" w:firstRow="1" w:lastRow="0" w:firstColumn="1" w:lastColumn="0" w:noHBand="0" w:noVBand="1"/>
      </w:tblPr>
      <w:tblGrid>
        <w:gridCol w:w="3116"/>
        <w:gridCol w:w="3117"/>
        <w:gridCol w:w="3117"/>
      </w:tblGrid>
      <w:tr w:rsidR="001102A0" w:rsidTr="001102A0">
        <w:tc>
          <w:tcPr>
            <w:tcW w:w="3116" w:type="dxa"/>
          </w:tcPr>
          <w:p w:rsidR="001102A0" w:rsidRDefault="001102A0">
            <w:r>
              <w:t>Type</w:t>
            </w:r>
          </w:p>
        </w:tc>
        <w:tc>
          <w:tcPr>
            <w:tcW w:w="3117" w:type="dxa"/>
          </w:tcPr>
          <w:p w:rsidR="001102A0" w:rsidRDefault="001102A0" w:rsidP="001102A0">
            <w:pPr>
              <w:jc w:val="right"/>
            </w:pPr>
            <w:r>
              <w:t>Total</w:t>
            </w:r>
          </w:p>
        </w:tc>
        <w:tc>
          <w:tcPr>
            <w:tcW w:w="3117" w:type="dxa"/>
          </w:tcPr>
          <w:p w:rsidR="001102A0" w:rsidRDefault="001102A0" w:rsidP="001102A0">
            <w:pPr>
              <w:jc w:val="right"/>
            </w:pPr>
            <w:r>
              <w:t>Percentage</w:t>
            </w:r>
          </w:p>
        </w:tc>
      </w:tr>
      <w:tr w:rsidR="001102A0" w:rsidTr="001102A0">
        <w:tc>
          <w:tcPr>
            <w:tcW w:w="3116" w:type="dxa"/>
          </w:tcPr>
          <w:p w:rsidR="001102A0" w:rsidRDefault="001102A0">
            <w:r>
              <w:t>Self-Advocate / PWD</w:t>
            </w:r>
          </w:p>
        </w:tc>
        <w:tc>
          <w:tcPr>
            <w:tcW w:w="3117" w:type="dxa"/>
          </w:tcPr>
          <w:p w:rsidR="001102A0" w:rsidRDefault="001102A0" w:rsidP="001102A0">
            <w:pPr>
              <w:jc w:val="right"/>
            </w:pPr>
            <w:r>
              <w:t>2</w:t>
            </w:r>
            <w:r w:rsidR="00F84776">
              <w:t>07</w:t>
            </w:r>
          </w:p>
        </w:tc>
        <w:tc>
          <w:tcPr>
            <w:tcW w:w="3117" w:type="dxa"/>
          </w:tcPr>
          <w:p w:rsidR="001102A0" w:rsidRDefault="005529A9" w:rsidP="001102A0">
            <w:pPr>
              <w:jc w:val="right"/>
            </w:pPr>
            <w:r>
              <w:t>45%</w:t>
            </w:r>
          </w:p>
        </w:tc>
      </w:tr>
      <w:tr w:rsidR="001102A0" w:rsidTr="001102A0">
        <w:tc>
          <w:tcPr>
            <w:tcW w:w="3116" w:type="dxa"/>
          </w:tcPr>
          <w:p w:rsidR="001102A0" w:rsidRDefault="001102A0">
            <w:r>
              <w:t>Parent/Guardian/Family</w:t>
            </w:r>
          </w:p>
        </w:tc>
        <w:tc>
          <w:tcPr>
            <w:tcW w:w="3117" w:type="dxa"/>
          </w:tcPr>
          <w:p w:rsidR="001102A0" w:rsidRDefault="00F84776" w:rsidP="001102A0">
            <w:pPr>
              <w:jc w:val="right"/>
            </w:pPr>
            <w:r>
              <w:t>43</w:t>
            </w:r>
          </w:p>
        </w:tc>
        <w:tc>
          <w:tcPr>
            <w:tcW w:w="3117" w:type="dxa"/>
          </w:tcPr>
          <w:p w:rsidR="001102A0" w:rsidRDefault="005529A9" w:rsidP="001102A0">
            <w:pPr>
              <w:jc w:val="right"/>
            </w:pPr>
            <w:r>
              <w:t>9%</w:t>
            </w:r>
          </w:p>
        </w:tc>
      </w:tr>
      <w:tr w:rsidR="001102A0" w:rsidTr="001102A0">
        <w:tc>
          <w:tcPr>
            <w:tcW w:w="3116" w:type="dxa"/>
          </w:tcPr>
          <w:p w:rsidR="001102A0" w:rsidRDefault="001102A0">
            <w:r>
              <w:t>County Board</w:t>
            </w:r>
          </w:p>
        </w:tc>
        <w:tc>
          <w:tcPr>
            <w:tcW w:w="3117" w:type="dxa"/>
          </w:tcPr>
          <w:p w:rsidR="001102A0" w:rsidRDefault="001102A0" w:rsidP="001102A0">
            <w:pPr>
              <w:jc w:val="right"/>
            </w:pPr>
            <w:r>
              <w:t>78</w:t>
            </w:r>
          </w:p>
        </w:tc>
        <w:tc>
          <w:tcPr>
            <w:tcW w:w="3117" w:type="dxa"/>
          </w:tcPr>
          <w:p w:rsidR="001102A0" w:rsidRDefault="005529A9" w:rsidP="001102A0">
            <w:pPr>
              <w:jc w:val="right"/>
            </w:pPr>
            <w:r>
              <w:t>17%</w:t>
            </w:r>
          </w:p>
        </w:tc>
      </w:tr>
      <w:tr w:rsidR="001102A0" w:rsidTr="001102A0">
        <w:tc>
          <w:tcPr>
            <w:tcW w:w="3116" w:type="dxa"/>
          </w:tcPr>
          <w:p w:rsidR="001102A0" w:rsidRDefault="001102A0">
            <w:r>
              <w:t>Other Professional</w:t>
            </w:r>
          </w:p>
        </w:tc>
        <w:tc>
          <w:tcPr>
            <w:tcW w:w="3117" w:type="dxa"/>
          </w:tcPr>
          <w:p w:rsidR="001102A0" w:rsidRDefault="00F84776" w:rsidP="001102A0">
            <w:pPr>
              <w:jc w:val="right"/>
            </w:pPr>
            <w:r>
              <w:t>68</w:t>
            </w:r>
          </w:p>
        </w:tc>
        <w:tc>
          <w:tcPr>
            <w:tcW w:w="3117" w:type="dxa"/>
          </w:tcPr>
          <w:p w:rsidR="001102A0" w:rsidRDefault="005529A9" w:rsidP="001102A0">
            <w:pPr>
              <w:jc w:val="right"/>
            </w:pPr>
            <w:r>
              <w:t>15%</w:t>
            </w:r>
          </w:p>
        </w:tc>
      </w:tr>
      <w:tr w:rsidR="001102A0" w:rsidTr="001102A0">
        <w:tc>
          <w:tcPr>
            <w:tcW w:w="3116" w:type="dxa"/>
          </w:tcPr>
          <w:p w:rsidR="001102A0" w:rsidRDefault="001102A0">
            <w:r>
              <w:t>DSP</w:t>
            </w:r>
          </w:p>
        </w:tc>
        <w:tc>
          <w:tcPr>
            <w:tcW w:w="3117" w:type="dxa"/>
          </w:tcPr>
          <w:p w:rsidR="001102A0" w:rsidRDefault="00F84776" w:rsidP="001102A0">
            <w:pPr>
              <w:jc w:val="right"/>
            </w:pPr>
            <w:r>
              <w:t>20</w:t>
            </w:r>
          </w:p>
        </w:tc>
        <w:tc>
          <w:tcPr>
            <w:tcW w:w="3117" w:type="dxa"/>
          </w:tcPr>
          <w:p w:rsidR="001102A0" w:rsidRDefault="005529A9" w:rsidP="001102A0">
            <w:pPr>
              <w:jc w:val="right"/>
            </w:pPr>
            <w:r>
              <w:t>4%</w:t>
            </w:r>
          </w:p>
        </w:tc>
      </w:tr>
      <w:tr w:rsidR="001102A0" w:rsidTr="001102A0">
        <w:tc>
          <w:tcPr>
            <w:tcW w:w="3116" w:type="dxa"/>
          </w:tcPr>
          <w:p w:rsidR="001102A0" w:rsidRDefault="001102A0">
            <w:r>
              <w:t>N/A</w:t>
            </w:r>
          </w:p>
        </w:tc>
        <w:tc>
          <w:tcPr>
            <w:tcW w:w="3117" w:type="dxa"/>
          </w:tcPr>
          <w:p w:rsidR="001102A0" w:rsidRDefault="005529A9" w:rsidP="001102A0">
            <w:pPr>
              <w:jc w:val="right"/>
            </w:pPr>
            <w:r>
              <w:t>40</w:t>
            </w:r>
          </w:p>
        </w:tc>
        <w:tc>
          <w:tcPr>
            <w:tcW w:w="3117" w:type="dxa"/>
          </w:tcPr>
          <w:p w:rsidR="001102A0" w:rsidRDefault="00E96399" w:rsidP="001102A0">
            <w:pPr>
              <w:jc w:val="right"/>
            </w:pPr>
            <w:r>
              <w:t>9%</w:t>
            </w:r>
          </w:p>
        </w:tc>
      </w:tr>
    </w:tbl>
    <w:p w:rsidR="0066143D" w:rsidRDefault="0066143D"/>
    <w:p w:rsidR="00366DBE" w:rsidRDefault="004D79FB">
      <w:r>
        <w:rPr>
          <w:noProof/>
        </w:rPr>
        <w:drawing>
          <wp:anchor distT="0" distB="0" distL="114300" distR="114300" simplePos="0" relativeHeight="251768832" behindDoc="0" locked="0" layoutInCell="1" allowOverlap="1">
            <wp:simplePos x="0" y="0"/>
            <wp:positionH relativeFrom="column">
              <wp:posOffset>0</wp:posOffset>
            </wp:positionH>
            <wp:positionV relativeFrom="paragraph">
              <wp:posOffset>3810</wp:posOffset>
            </wp:positionV>
            <wp:extent cx="4876190" cy="4371429"/>
            <wp:effectExtent l="0" t="0" r="635" b="0"/>
            <wp:wrapSquare wrapText="bothSides"/>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2019 Full Participation Map.png"/>
                    <pic:cNvPicPr/>
                  </pic:nvPicPr>
                  <pic:blipFill>
                    <a:blip r:embed="rId9">
                      <a:extLst>
                        <a:ext uri="{28A0092B-C50C-407E-A947-70E740481C1C}">
                          <a14:useLocalDpi xmlns:a14="http://schemas.microsoft.com/office/drawing/2010/main" val="0"/>
                        </a:ext>
                      </a:extLst>
                    </a:blip>
                    <a:stretch>
                      <a:fillRect/>
                    </a:stretch>
                  </pic:blipFill>
                  <pic:spPr>
                    <a:xfrm>
                      <a:off x="0" y="0"/>
                      <a:ext cx="4876190" cy="4371429"/>
                    </a:xfrm>
                    <a:prstGeom prst="rect">
                      <a:avLst/>
                    </a:prstGeom>
                  </pic:spPr>
                </pic:pic>
              </a:graphicData>
            </a:graphic>
          </wp:anchor>
        </w:drawing>
      </w:r>
    </w:p>
    <w:p w:rsidR="00611BB3" w:rsidRDefault="00611BB3"/>
    <w:p w:rsidR="00611BB3" w:rsidRDefault="00611BB3"/>
    <w:p w:rsidR="006F21F8" w:rsidRDefault="006F21F8"/>
    <w:p w:rsidR="00366DBE" w:rsidRDefault="00366DBE"/>
    <w:p w:rsidR="00366DBE" w:rsidRDefault="00366DBE"/>
    <w:p w:rsidR="00366DBE" w:rsidRDefault="00366DBE"/>
    <w:p w:rsidR="00366DBE" w:rsidRDefault="00366DBE"/>
    <w:p w:rsidR="00366DBE" w:rsidRDefault="00366DBE"/>
    <w:p w:rsidR="00366DBE" w:rsidRDefault="00366DBE"/>
    <w:p w:rsidR="00366DBE" w:rsidRDefault="00366DBE"/>
    <w:p w:rsidR="00366DBE" w:rsidRDefault="00366DBE"/>
    <w:p w:rsidR="00366DBE" w:rsidRDefault="00366DBE"/>
    <w:p w:rsidR="00366DBE" w:rsidRDefault="00366DBE"/>
    <w:p w:rsidR="00366DBE" w:rsidRDefault="00366DBE"/>
    <w:p w:rsidR="00366DBE" w:rsidRDefault="00366DBE"/>
    <w:p w:rsidR="00366DBE" w:rsidRDefault="00366DBE"/>
    <w:p w:rsidR="00366DBE" w:rsidRDefault="00366DBE"/>
    <w:p w:rsidR="00366DBE" w:rsidRDefault="00366DBE"/>
    <w:p w:rsidR="00366DBE" w:rsidRDefault="00366DBE"/>
    <w:p w:rsidR="00366DBE" w:rsidRDefault="00366DBE"/>
    <w:p w:rsidR="00366DBE" w:rsidRDefault="00366DBE"/>
    <w:p w:rsidR="00366DBE" w:rsidRDefault="00366DBE"/>
    <w:p w:rsidR="00366DBE" w:rsidRDefault="00366DBE"/>
    <w:p w:rsidR="00366DBE" w:rsidRDefault="00366DBE"/>
    <w:p w:rsidR="00366DBE" w:rsidRDefault="00366DBE"/>
    <w:p w:rsidR="00366DBE" w:rsidRDefault="00366DBE"/>
    <w:p w:rsidR="00366DBE" w:rsidRDefault="00366DBE">
      <w:r>
        <w:t>Green = Attendance</w:t>
      </w:r>
      <w:r>
        <w:tab/>
      </w:r>
      <w:r>
        <w:tab/>
      </w:r>
      <w:r>
        <w:tab/>
      </w:r>
      <w:r>
        <w:tab/>
        <w:t xml:space="preserve">Purple = Targeted County - Attendance </w:t>
      </w:r>
    </w:p>
    <w:p w:rsidR="00366DBE" w:rsidRDefault="00366DBE">
      <w:r>
        <w:t>White = No Attendance</w:t>
      </w:r>
      <w:r>
        <w:tab/>
      </w:r>
      <w:r>
        <w:tab/>
      </w:r>
      <w:r>
        <w:tab/>
      </w:r>
      <w:r>
        <w:tab/>
        <w:t>Red = Targeted County – No Attendance</w:t>
      </w:r>
      <w:r>
        <w:tab/>
      </w:r>
    </w:p>
    <w:p w:rsidR="00366DBE" w:rsidRDefault="00366DBE"/>
    <w:p w:rsidR="00366DBE" w:rsidRDefault="00366DBE"/>
    <w:p w:rsidR="006F21F8" w:rsidRDefault="001102A0">
      <w:r>
        <w:t>No Show Breakout:</w:t>
      </w:r>
    </w:p>
    <w:p w:rsidR="001102A0" w:rsidRDefault="001102A0"/>
    <w:tbl>
      <w:tblPr>
        <w:tblStyle w:val="TableGrid"/>
        <w:tblW w:w="0" w:type="auto"/>
        <w:tblLook w:val="04A0" w:firstRow="1" w:lastRow="0" w:firstColumn="1" w:lastColumn="0" w:noHBand="0" w:noVBand="1"/>
      </w:tblPr>
      <w:tblGrid>
        <w:gridCol w:w="3116"/>
        <w:gridCol w:w="3117"/>
        <w:gridCol w:w="3117"/>
      </w:tblGrid>
      <w:tr w:rsidR="001102A0" w:rsidTr="001102A0">
        <w:tc>
          <w:tcPr>
            <w:tcW w:w="3116" w:type="dxa"/>
          </w:tcPr>
          <w:p w:rsidR="001102A0" w:rsidRDefault="001102A0">
            <w:r>
              <w:t>Type</w:t>
            </w:r>
          </w:p>
        </w:tc>
        <w:tc>
          <w:tcPr>
            <w:tcW w:w="3117" w:type="dxa"/>
          </w:tcPr>
          <w:p w:rsidR="001102A0" w:rsidRDefault="001102A0" w:rsidP="001102A0">
            <w:pPr>
              <w:jc w:val="right"/>
            </w:pPr>
            <w:r>
              <w:t>Total</w:t>
            </w:r>
          </w:p>
        </w:tc>
        <w:tc>
          <w:tcPr>
            <w:tcW w:w="3117" w:type="dxa"/>
          </w:tcPr>
          <w:p w:rsidR="001102A0" w:rsidRDefault="001102A0" w:rsidP="001102A0">
            <w:pPr>
              <w:jc w:val="right"/>
            </w:pPr>
            <w:r>
              <w:t>Percentage</w:t>
            </w:r>
          </w:p>
        </w:tc>
      </w:tr>
      <w:tr w:rsidR="001102A0" w:rsidTr="001102A0">
        <w:tc>
          <w:tcPr>
            <w:tcW w:w="3116" w:type="dxa"/>
          </w:tcPr>
          <w:p w:rsidR="001102A0" w:rsidRDefault="001102A0">
            <w:r>
              <w:t>Self-Advocate / PWD</w:t>
            </w:r>
          </w:p>
        </w:tc>
        <w:tc>
          <w:tcPr>
            <w:tcW w:w="3117" w:type="dxa"/>
          </w:tcPr>
          <w:p w:rsidR="001102A0" w:rsidRDefault="005529A9" w:rsidP="001102A0">
            <w:pPr>
              <w:jc w:val="right"/>
            </w:pPr>
            <w:r>
              <w:t>48</w:t>
            </w:r>
          </w:p>
        </w:tc>
        <w:tc>
          <w:tcPr>
            <w:tcW w:w="3117" w:type="dxa"/>
          </w:tcPr>
          <w:p w:rsidR="001102A0" w:rsidRDefault="005529A9" w:rsidP="001102A0">
            <w:pPr>
              <w:jc w:val="right"/>
            </w:pPr>
            <w:r>
              <w:t>41%</w:t>
            </w:r>
          </w:p>
        </w:tc>
      </w:tr>
      <w:tr w:rsidR="001102A0" w:rsidTr="001102A0">
        <w:tc>
          <w:tcPr>
            <w:tcW w:w="3116" w:type="dxa"/>
          </w:tcPr>
          <w:p w:rsidR="001102A0" w:rsidRDefault="001102A0">
            <w:r>
              <w:t>Parent/Guardian/Family</w:t>
            </w:r>
          </w:p>
        </w:tc>
        <w:tc>
          <w:tcPr>
            <w:tcW w:w="3117" w:type="dxa"/>
          </w:tcPr>
          <w:p w:rsidR="001102A0" w:rsidRDefault="005529A9" w:rsidP="001102A0">
            <w:pPr>
              <w:jc w:val="right"/>
            </w:pPr>
            <w:r>
              <w:t>19</w:t>
            </w:r>
          </w:p>
        </w:tc>
        <w:tc>
          <w:tcPr>
            <w:tcW w:w="3117" w:type="dxa"/>
          </w:tcPr>
          <w:p w:rsidR="001102A0" w:rsidRDefault="001102A0" w:rsidP="001102A0">
            <w:pPr>
              <w:jc w:val="right"/>
            </w:pPr>
            <w:r>
              <w:t>16%</w:t>
            </w:r>
          </w:p>
        </w:tc>
      </w:tr>
      <w:tr w:rsidR="001102A0" w:rsidTr="001102A0">
        <w:tc>
          <w:tcPr>
            <w:tcW w:w="3116" w:type="dxa"/>
          </w:tcPr>
          <w:p w:rsidR="001102A0" w:rsidRDefault="001102A0">
            <w:r>
              <w:t>County Board</w:t>
            </w:r>
          </w:p>
        </w:tc>
        <w:tc>
          <w:tcPr>
            <w:tcW w:w="3117" w:type="dxa"/>
          </w:tcPr>
          <w:p w:rsidR="001102A0" w:rsidRDefault="005529A9" w:rsidP="001102A0">
            <w:pPr>
              <w:jc w:val="right"/>
            </w:pPr>
            <w:r>
              <w:t>1</w:t>
            </w:r>
            <w:r w:rsidR="00017496">
              <w:t>4</w:t>
            </w:r>
          </w:p>
        </w:tc>
        <w:tc>
          <w:tcPr>
            <w:tcW w:w="3117" w:type="dxa"/>
          </w:tcPr>
          <w:p w:rsidR="001102A0" w:rsidRDefault="00017496" w:rsidP="001102A0">
            <w:pPr>
              <w:jc w:val="right"/>
            </w:pPr>
            <w:r>
              <w:t>1</w:t>
            </w:r>
            <w:r w:rsidR="005529A9">
              <w:t>2</w:t>
            </w:r>
            <w:r>
              <w:t>%</w:t>
            </w:r>
          </w:p>
        </w:tc>
      </w:tr>
      <w:tr w:rsidR="001102A0" w:rsidTr="001102A0">
        <w:tc>
          <w:tcPr>
            <w:tcW w:w="3116" w:type="dxa"/>
          </w:tcPr>
          <w:p w:rsidR="001102A0" w:rsidRDefault="001102A0">
            <w:r>
              <w:t>Other Professional</w:t>
            </w:r>
          </w:p>
        </w:tc>
        <w:tc>
          <w:tcPr>
            <w:tcW w:w="3117" w:type="dxa"/>
          </w:tcPr>
          <w:p w:rsidR="001102A0" w:rsidRDefault="005529A9" w:rsidP="001102A0">
            <w:pPr>
              <w:jc w:val="right"/>
            </w:pPr>
            <w:r>
              <w:t>26</w:t>
            </w:r>
          </w:p>
        </w:tc>
        <w:tc>
          <w:tcPr>
            <w:tcW w:w="3117" w:type="dxa"/>
          </w:tcPr>
          <w:p w:rsidR="001102A0" w:rsidRDefault="00017496" w:rsidP="001102A0">
            <w:pPr>
              <w:jc w:val="right"/>
            </w:pPr>
            <w:r>
              <w:t>2</w:t>
            </w:r>
            <w:r w:rsidR="005529A9">
              <w:t>2</w:t>
            </w:r>
            <w:r>
              <w:t>%</w:t>
            </w:r>
          </w:p>
        </w:tc>
      </w:tr>
      <w:tr w:rsidR="001102A0" w:rsidTr="001102A0">
        <w:tc>
          <w:tcPr>
            <w:tcW w:w="3116" w:type="dxa"/>
          </w:tcPr>
          <w:p w:rsidR="001102A0" w:rsidRDefault="001102A0">
            <w:r>
              <w:t>DSP</w:t>
            </w:r>
          </w:p>
        </w:tc>
        <w:tc>
          <w:tcPr>
            <w:tcW w:w="3117" w:type="dxa"/>
          </w:tcPr>
          <w:p w:rsidR="001102A0" w:rsidRDefault="005529A9" w:rsidP="001102A0">
            <w:pPr>
              <w:jc w:val="right"/>
            </w:pPr>
            <w:r>
              <w:t>5</w:t>
            </w:r>
          </w:p>
        </w:tc>
        <w:tc>
          <w:tcPr>
            <w:tcW w:w="3117" w:type="dxa"/>
          </w:tcPr>
          <w:p w:rsidR="001102A0" w:rsidRDefault="005529A9" w:rsidP="001102A0">
            <w:pPr>
              <w:jc w:val="right"/>
            </w:pPr>
            <w:r>
              <w:t>4</w:t>
            </w:r>
            <w:r w:rsidR="00017496">
              <w:t>%</w:t>
            </w:r>
          </w:p>
        </w:tc>
      </w:tr>
      <w:tr w:rsidR="001102A0" w:rsidTr="001102A0">
        <w:tc>
          <w:tcPr>
            <w:tcW w:w="3116" w:type="dxa"/>
          </w:tcPr>
          <w:p w:rsidR="001102A0" w:rsidRDefault="001102A0">
            <w:r>
              <w:t>N/A</w:t>
            </w:r>
          </w:p>
        </w:tc>
        <w:tc>
          <w:tcPr>
            <w:tcW w:w="3117" w:type="dxa"/>
          </w:tcPr>
          <w:p w:rsidR="001102A0" w:rsidRDefault="005529A9" w:rsidP="001102A0">
            <w:pPr>
              <w:jc w:val="right"/>
            </w:pPr>
            <w:r>
              <w:t>5</w:t>
            </w:r>
          </w:p>
        </w:tc>
        <w:tc>
          <w:tcPr>
            <w:tcW w:w="3117" w:type="dxa"/>
          </w:tcPr>
          <w:p w:rsidR="001102A0" w:rsidRDefault="005529A9" w:rsidP="001102A0">
            <w:pPr>
              <w:jc w:val="right"/>
            </w:pPr>
            <w:r>
              <w:t>4</w:t>
            </w:r>
            <w:r w:rsidR="00017496">
              <w:t>%</w:t>
            </w:r>
          </w:p>
        </w:tc>
      </w:tr>
    </w:tbl>
    <w:p w:rsidR="001102A0" w:rsidRDefault="001102A0"/>
    <w:p w:rsidR="009050B5" w:rsidRDefault="009050B5"/>
    <w:p w:rsidR="009050B5" w:rsidRDefault="00914A11">
      <w:r>
        <w:t xml:space="preserve">Total </w:t>
      </w:r>
      <w:r w:rsidR="009050B5">
        <w:t>Attendees Data:</w:t>
      </w:r>
    </w:p>
    <w:p w:rsidR="009050B5" w:rsidRDefault="009050B5"/>
    <w:tbl>
      <w:tblPr>
        <w:tblStyle w:val="TableGrid"/>
        <w:tblpPr w:leftFromText="180" w:rightFromText="180" w:vertAnchor="text" w:horzAnchor="margin" w:tblpY="108"/>
        <w:tblW w:w="0" w:type="auto"/>
        <w:tblLook w:val="04A0" w:firstRow="1" w:lastRow="0" w:firstColumn="1" w:lastColumn="0" w:noHBand="0" w:noVBand="1"/>
      </w:tblPr>
      <w:tblGrid>
        <w:gridCol w:w="3116"/>
        <w:gridCol w:w="3117"/>
        <w:gridCol w:w="3117"/>
      </w:tblGrid>
      <w:tr w:rsidR="002D4528" w:rsidTr="002D4528">
        <w:tc>
          <w:tcPr>
            <w:tcW w:w="3116" w:type="dxa"/>
          </w:tcPr>
          <w:p w:rsidR="002D4528" w:rsidRDefault="002D4528" w:rsidP="002D4528">
            <w:r>
              <w:t>Race</w:t>
            </w:r>
          </w:p>
        </w:tc>
        <w:tc>
          <w:tcPr>
            <w:tcW w:w="3117" w:type="dxa"/>
          </w:tcPr>
          <w:p w:rsidR="002D4528" w:rsidRDefault="002D4528" w:rsidP="002D4528">
            <w:pPr>
              <w:jc w:val="right"/>
            </w:pPr>
            <w:r>
              <w:t>Total</w:t>
            </w:r>
          </w:p>
        </w:tc>
        <w:tc>
          <w:tcPr>
            <w:tcW w:w="3117" w:type="dxa"/>
          </w:tcPr>
          <w:p w:rsidR="002D4528" w:rsidRDefault="002D4528" w:rsidP="002D4528">
            <w:pPr>
              <w:jc w:val="right"/>
            </w:pPr>
            <w:r>
              <w:t>Percentage</w:t>
            </w:r>
          </w:p>
        </w:tc>
      </w:tr>
      <w:tr w:rsidR="002D4528" w:rsidTr="002D4528">
        <w:tc>
          <w:tcPr>
            <w:tcW w:w="3116" w:type="dxa"/>
          </w:tcPr>
          <w:p w:rsidR="002D4528" w:rsidRDefault="002D4528" w:rsidP="002D4528">
            <w:r>
              <w:t>American Indian/Asian/Hispanic</w:t>
            </w:r>
          </w:p>
        </w:tc>
        <w:tc>
          <w:tcPr>
            <w:tcW w:w="3117" w:type="dxa"/>
          </w:tcPr>
          <w:p w:rsidR="002D4528" w:rsidRDefault="00E62076" w:rsidP="002D4528">
            <w:pPr>
              <w:jc w:val="right"/>
            </w:pPr>
            <w:r>
              <w:t>16</w:t>
            </w:r>
          </w:p>
        </w:tc>
        <w:tc>
          <w:tcPr>
            <w:tcW w:w="3117" w:type="dxa"/>
          </w:tcPr>
          <w:p w:rsidR="002D4528" w:rsidRDefault="00E62076" w:rsidP="002D4528">
            <w:pPr>
              <w:jc w:val="right"/>
            </w:pPr>
            <w:r>
              <w:t>4</w:t>
            </w:r>
            <w:r w:rsidR="002D4528">
              <w:t>%</w:t>
            </w:r>
          </w:p>
        </w:tc>
      </w:tr>
      <w:tr w:rsidR="002D4528" w:rsidTr="002D4528">
        <w:tc>
          <w:tcPr>
            <w:tcW w:w="3116" w:type="dxa"/>
          </w:tcPr>
          <w:p w:rsidR="002D4528" w:rsidRDefault="002D4528" w:rsidP="002D4528">
            <w:r>
              <w:t>Black/African American</w:t>
            </w:r>
          </w:p>
        </w:tc>
        <w:tc>
          <w:tcPr>
            <w:tcW w:w="3117" w:type="dxa"/>
          </w:tcPr>
          <w:p w:rsidR="002D4528" w:rsidRDefault="00E62076" w:rsidP="002D4528">
            <w:pPr>
              <w:jc w:val="right"/>
            </w:pPr>
            <w:r>
              <w:t>40</w:t>
            </w:r>
          </w:p>
        </w:tc>
        <w:tc>
          <w:tcPr>
            <w:tcW w:w="3117" w:type="dxa"/>
          </w:tcPr>
          <w:p w:rsidR="002D4528" w:rsidRDefault="00E62076" w:rsidP="002D4528">
            <w:pPr>
              <w:jc w:val="right"/>
            </w:pPr>
            <w:r>
              <w:t>9</w:t>
            </w:r>
            <w:r w:rsidR="002D4528">
              <w:t>%</w:t>
            </w:r>
          </w:p>
        </w:tc>
      </w:tr>
      <w:tr w:rsidR="002D4528" w:rsidTr="002D4528">
        <w:tc>
          <w:tcPr>
            <w:tcW w:w="3116" w:type="dxa"/>
          </w:tcPr>
          <w:p w:rsidR="002D4528" w:rsidRDefault="002D4528" w:rsidP="002D4528">
            <w:r>
              <w:t>Refusal to Answer</w:t>
            </w:r>
          </w:p>
        </w:tc>
        <w:tc>
          <w:tcPr>
            <w:tcW w:w="3117" w:type="dxa"/>
          </w:tcPr>
          <w:p w:rsidR="002D4528" w:rsidRDefault="00E62076" w:rsidP="002D4528">
            <w:pPr>
              <w:jc w:val="right"/>
            </w:pPr>
            <w:r>
              <w:t>54</w:t>
            </w:r>
          </w:p>
        </w:tc>
        <w:tc>
          <w:tcPr>
            <w:tcW w:w="3117" w:type="dxa"/>
          </w:tcPr>
          <w:p w:rsidR="002D4528" w:rsidRDefault="002D4528" w:rsidP="002D4528">
            <w:pPr>
              <w:jc w:val="right"/>
            </w:pPr>
            <w:r>
              <w:t>1</w:t>
            </w:r>
            <w:r w:rsidR="00E62076">
              <w:t>2</w:t>
            </w:r>
            <w:r>
              <w:t>%</w:t>
            </w:r>
          </w:p>
        </w:tc>
      </w:tr>
      <w:tr w:rsidR="002D4528" w:rsidTr="002D4528">
        <w:tc>
          <w:tcPr>
            <w:tcW w:w="3116" w:type="dxa"/>
          </w:tcPr>
          <w:p w:rsidR="002D4528" w:rsidRDefault="002D4528" w:rsidP="002D4528">
            <w:r>
              <w:t>White</w:t>
            </w:r>
          </w:p>
        </w:tc>
        <w:tc>
          <w:tcPr>
            <w:tcW w:w="3117" w:type="dxa"/>
          </w:tcPr>
          <w:p w:rsidR="002D4528" w:rsidRDefault="002D4528" w:rsidP="002D4528">
            <w:pPr>
              <w:jc w:val="right"/>
            </w:pPr>
            <w:r>
              <w:t>3</w:t>
            </w:r>
            <w:r w:rsidR="00E62076">
              <w:t>13</w:t>
            </w:r>
          </w:p>
        </w:tc>
        <w:tc>
          <w:tcPr>
            <w:tcW w:w="3117" w:type="dxa"/>
          </w:tcPr>
          <w:p w:rsidR="002D4528" w:rsidRDefault="002D4528" w:rsidP="002D4528">
            <w:pPr>
              <w:jc w:val="right"/>
            </w:pPr>
            <w:r>
              <w:t>6</w:t>
            </w:r>
            <w:r w:rsidR="00E62076">
              <w:t>9</w:t>
            </w:r>
            <w:r>
              <w:t>%</w:t>
            </w:r>
          </w:p>
        </w:tc>
      </w:tr>
      <w:tr w:rsidR="002D4528" w:rsidTr="002D4528">
        <w:tc>
          <w:tcPr>
            <w:tcW w:w="3116" w:type="dxa"/>
          </w:tcPr>
          <w:p w:rsidR="002D4528" w:rsidRDefault="002D4528" w:rsidP="002D4528">
            <w:r>
              <w:t>N/A</w:t>
            </w:r>
          </w:p>
        </w:tc>
        <w:tc>
          <w:tcPr>
            <w:tcW w:w="3117" w:type="dxa"/>
          </w:tcPr>
          <w:p w:rsidR="002D4528" w:rsidRDefault="00E62076" w:rsidP="002D4528">
            <w:pPr>
              <w:jc w:val="right"/>
            </w:pPr>
            <w:r>
              <w:t>33</w:t>
            </w:r>
          </w:p>
        </w:tc>
        <w:tc>
          <w:tcPr>
            <w:tcW w:w="3117" w:type="dxa"/>
          </w:tcPr>
          <w:p w:rsidR="002D4528" w:rsidRDefault="00E62076" w:rsidP="002D4528">
            <w:pPr>
              <w:jc w:val="right"/>
            </w:pPr>
            <w:r>
              <w:t>7</w:t>
            </w:r>
            <w:r w:rsidR="002D4528">
              <w:t>%</w:t>
            </w:r>
          </w:p>
        </w:tc>
      </w:tr>
    </w:tbl>
    <w:p w:rsidR="002D4528" w:rsidRDefault="002D4528"/>
    <w:p w:rsidR="002D4528" w:rsidRDefault="002D4528"/>
    <w:p w:rsidR="002D4528" w:rsidRDefault="003214B3">
      <w:r>
        <w:rPr>
          <w:noProof/>
        </w:rPr>
        <w:drawing>
          <wp:inline distT="0" distB="0" distL="0" distR="0" wp14:anchorId="37C9B31D" wp14:editId="4FE93AB9">
            <wp:extent cx="5943600" cy="3705225"/>
            <wp:effectExtent l="0" t="0" r="0" b="9525"/>
            <wp:docPr id="51" name="Chart 51">
              <a:extLst xmlns:a="http://schemas.openxmlformats.org/drawingml/2006/main">
                <a:ext uri="{FF2B5EF4-FFF2-40B4-BE49-F238E27FC236}">
                  <a16:creationId xmlns:a16="http://schemas.microsoft.com/office/drawing/2014/main" id="{C1A7AEF6-525C-4FB1-9628-DA1667C2A88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2D4528" w:rsidRDefault="002D4528"/>
    <w:p w:rsidR="002D4528" w:rsidRDefault="002D4528"/>
    <w:p w:rsidR="002D4528" w:rsidRPr="003214B3" w:rsidRDefault="002D4528">
      <w:pPr>
        <w:rPr>
          <w14:textOutline w14:w="9525" w14:cap="rnd" w14:cmpd="sng" w14:algn="ctr">
            <w14:solidFill>
              <w14:schemeClr w14:val="accent1"/>
            </w14:solidFill>
            <w14:prstDash w14:val="solid"/>
            <w14:bevel/>
          </w14:textOutline>
        </w:rPr>
      </w:pPr>
    </w:p>
    <w:p w:rsidR="002D4528" w:rsidRDefault="002D4528"/>
    <w:p w:rsidR="002D4528" w:rsidRDefault="002D4528"/>
    <w:tbl>
      <w:tblPr>
        <w:tblStyle w:val="TableGrid"/>
        <w:tblpPr w:leftFromText="180" w:rightFromText="180" w:vertAnchor="text" w:tblpY="-14"/>
        <w:tblW w:w="0" w:type="auto"/>
        <w:tblLook w:val="04A0" w:firstRow="1" w:lastRow="0" w:firstColumn="1" w:lastColumn="0" w:noHBand="0" w:noVBand="1"/>
      </w:tblPr>
      <w:tblGrid>
        <w:gridCol w:w="3116"/>
        <w:gridCol w:w="3117"/>
        <w:gridCol w:w="3117"/>
      </w:tblGrid>
      <w:tr w:rsidR="002D4528" w:rsidTr="002D4528">
        <w:tc>
          <w:tcPr>
            <w:tcW w:w="3116" w:type="dxa"/>
          </w:tcPr>
          <w:p w:rsidR="002D4528" w:rsidRDefault="002D4528" w:rsidP="002D4528">
            <w:r>
              <w:t>Advocacy Participation</w:t>
            </w:r>
          </w:p>
        </w:tc>
        <w:tc>
          <w:tcPr>
            <w:tcW w:w="3117" w:type="dxa"/>
          </w:tcPr>
          <w:p w:rsidR="002D4528" w:rsidRDefault="002D4528" w:rsidP="002D4528">
            <w:pPr>
              <w:jc w:val="right"/>
            </w:pPr>
            <w:r>
              <w:t>Total</w:t>
            </w:r>
          </w:p>
        </w:tc>
        <w:tc>
          <w:tcPr>
            <w:tcW w:w="3117" w:type="dxa"/>
          </w:tcPr>
          <w:p w:rsidR="002D4528" w:rsidRDefault="002D4528" w:rsidP="002D4528">
            <w:pPr>
              <w:jc w:val="right"/>
            </w:pPr>
            <w:r>
              <w:t>Percentage</w:t>
            </w:r>
          </w:p>
        </w:tc>
      </w:tr>
      <w:tr w:rsidR="002D4528" w:rsidTr="002D4528">
        <w:tc>
          <w:tcPr>
            <w:tcW w:w="3116" w:type="dxa"/>
          </w:tcPr>
          <w:p w:rsidR="002D4528" w:rsidRDefault="002D4528" w:rsidP="002D4528">
            <w:r>
              <w:t>Met with Legislator/Staff</w:t>
            </w:r>
          </w:p>
        </w:tc>
        <w:tc>
          <w:tcPr>
            <w:tcW w:w="3117" w:type="dxa"/>
          </w:tcPr>
          <w:p w:rsidR="002D4528" w:rsidRDefault="00280590" w:rsidP="002D4528">
            <w:pPr>
              <w:jc w:val="right"/>
            </w:pPr>
            <w:r>
              <w:t>370</w:t>
            </w:r>
          </w:p>
        </w:tc>
        <w:tc>
          <w:tcPr>
            <w:tcW w:w="3117" w:type="dxa"/>
          </w:tcPr>
          <w:p w:rsidR="002D4528" w:rsidRDefault="00851A9A" w:rsidP="002D4528">
            <w:pPr>
              <w:jc w:val="right"/>
            </w:pPr>
            <w:r>
              <w:t>81</w:t>
            </w:r>
            <w:r w:rsidR="002D4528">
              <w:t>%</w:t>
            </w:r>
          </w:p>
        </w:tc>
      </w:tr>
      <w:tr w:rsidR="002D4528" w:rsidTr="002D4528">
        <w:tc>
          <w:tcPr>
            <w:tcW w:w="3116" w:type="dxa"/>
          </w:tcPr>
          <w:p w:rsidR="002D4528" w:rsidRDefault="002D4528" w:rsidP="002D4528">
            <w:r>
              <w:t>No Meeting Scheduled</w:t>
            </w:r>
          </w:p>
        </w:tc>
        <w:tc>
          <w:tcPr>
            <w:tcW w:w="3117" w:type="dxa"/>
          </w:tcPr>
          <w:p w:rsidR="002D4528" w:rsidRDefault="00851A9A" w:rsidP="002D4528">
            <w:pPr>
              <w:jc w:val="right"/>
            </w:pPr>
            <w:r>
              <w:t>53</w:t>
            </w:r>
          </w:p>
        </w:tc>
        <w:tc>
          <w:tcPr>
            <w:tcW w:w="3117" w:type="dxa"/>
          </w:tcPr>
          <w:p w:rsidR="002D4528" w:rsidRDefault="00851A9A" w:rsidP="002D4528">
            <w:pPr>
              <w:jc w:val="right"/>
            </w:pPr>
            <w:r>
              <w:t>12</w:t>
            </w:r>
            <w:r w:rsidR="002D4528">
              <w:t>%</w:t>
            </w:r>
          </w:p>
        </w:tc>
      </w:tr>
      <w:tr w:rsidR="002D4528" w:rsidTr="002D4528">
        <w:tc>
          <w:tcPr>
            <w:tcW w:w="3116" w:type="dxa"/>
          </w:tcPr>
          <w:p w:rsidR="002D4528" w:rsidRDefault="002D4528" w:rsidP="002D4528">
            <w:r>
              <w:t>N/A (Day of Registration)</w:t>
            </w:r>
          </w:p>
        </w:tc>
        <w:tc>
          <w:tcPr>
            <w:tcW w:w="3117" w:type="dxa"/>
          </w:tcPr>
          <w:p w:rsidR="002D4528" w:rsidRDefault="00E62076" w:rsidP="002D4528">
            <w:pPr>
              <w:jc w:val="right"/>
            </w:pPr>
            <w:r>
              <w:t>33</w:t>
            </w:r>
          </w:p>
        </w:tc>
        <w:tc>
          <w:tcPr>
            <w:tcW w:w="3117" w:type="dxa"/>
          </w:tcPr>
          <w:p w:rsidR="002D4528" w:rsidRDefault="00280590" w:rsidP="002D4528">
            <w:pPr>
              <w:jc w:val="right"/>
            </w:pPr>
            <w:r>
              <w:t>7</w:t>
            </w:r>
            <w:r w:rsidR="002D4528">
              <w:t>%</w:t>
            </w:r>
          </w:p>
        </w:tc>
      </w:tr>
    </w:tbl>
    <w:p w:rsidR="002208E1" w:rsidRDefault="00055BEE">
      <w:r>
        <w:rPr>
          <w:noProof/>
        </w:rPr>
        <w:drawing>
          <wp:anchor distT="0" distB="0" distL="114300" distR="114300" simplePos="0" relativeHeight="251709440" behindDoc="0" locked="0" layoutInCell="1" allowOverlap="1" wp14:anchorId="07013BFA">
            <wp:simplePos x="0" y="0"/>
            <wp:positionH relativeFrom="column">
              <wp:posOffset>209550</wp:posOffset>
            </wp:positionH>
            <wp:positionV relativeFrom="paragraph">
              <wp:posOffset>337185</wp:posOffset>
            </wp:positionV>
            <wp:extent cx="5543550" cy="3276600"/>
            <wp:effectExtent l="0" t="0" r="0" b="0"/>
            <wp:wrapSquare wrapText="bothSides"/>
            <wp:docPr id="52" name="Chart 52">
              <a:extLst xmlns:a="http://schemas.openxmlformats.org/drawingml/2006/main">
                <a:ext uri="{FF2B5EF4-FFF2-40B4-BE49-F238E27FC236}">
                  <a16:creationId xmlns:a16="http://schemas.microsoft.com/office/drawing/2014/main" id="{BF34D01B-A3C5-47AA-B9CD-BB34C5822CF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14:sizeRelH relativeFrom="page">
              <wp14:pctWidth>0</wp14:pctWidth>
            </wp14:sizeRelH>
            <wp14:sizeRelV relativeFrom="page">
              <wp14:pctHeight>0</wp14:pctHeight>
            </wp14:sizeRelV>
          </wp:anchor>
        </w:drawing>
      </w:r>
    </w:p>
    <w:p w:rsidR="002208E1" w:rsidRDefault="002208E1"/>
    <w:p w:rsidR="002208E1" w:rsidRDefault="002208E1"/>
    <w:p w:rsidR="002208E1" w:rsidRDefault="002208E1"/>
    <w:p w:rsidR="002208E1" w:rsidRDefault="002208E1"/>
    <w:p w:rsidR="002208E1" w:rsidRDefault="002208E1"/>
    <w:p w:rsidR="002208E1" w:rsidRDefault="002208E1"/>
    <w:p w:rsidR="002208E1" w:rsidRDefault="002208E1"/>
    <w:p w:rsidR="002208E1" w:rsidRDefault="002208E1"/>
    <w:p w:rsidR="002208E1" w:rsidRDefault="002208E1"/>
    <w:p w:rsidR="002208E1" w:rsidRDefault="002208E1"/>
    <w:p w:rsidR="002208E1" w:rsidRDefault="002208E1"/>
    <w:p w:rsidR="002208E1" w:rsidRDefault="002208E1"/>
    <w:p w:rsidR="002208E1" w:rsidRDefault="002208E1"/>
    <w:p w:rsidR="002208E1" w:rsidRDefault="002208E1"/>
    <w:p w:rsidR="002208E1" w:rsidRDefault="002208E1"/>
    <w:p w:rsidR="00055BEE" w:rsidRDefault="00055BEE"/>
    <w:p w:rsidR="00055BEE" w:rsidRDefault="00055BEE"/>
    <w:p w:rsidR="002208E1" w:rsidRDefault="002208E1"/>
    <w:tbl>
      <w:tblPr>
        <w:tblStyle w:val="TableGrid"/>
        <w:tblpPr w:leftFromText="180" w:rightFromText="180" w:vertAnchor="text" w:horzAnchor="margin" w:tblpY="184"/>
        <w:tblW w:w="0" w:type="auto"/>
        <w:tblLook w:val="04A0" w:firstRow="1" w:lastRow="0" w:firstColumn="1" w:lastColumn="0" w:noHBand="0" w:noVBand="1"/>
      </w:tblPr>
      <w:tblGrid>
        <w:gridCol w:w="3116"/>
        <w:gridCol w:w="3117"/>
        <w:gridCol w:w="3117"/>
      </w:tblGrid>
      <w:tr w:rsidR="002D4528" w:rsidTr="00851A9A">
        <w:tc>
          <w:tcPr>
            <w:tcW w:w="3116" w:type="dxa"/>
          </w:tcPr>
          <w:p w:rsidR="002D4528" w:rsidRDefault="002D4528" w:rsidP="002D4528">
            <w:r>
              <w:t>Income</w:t>
            </w:r>
          </w:p>
        </w:tc>
        <w:tc>
          <w:tcPr>
            <w:tcW w:w="3117" w:type="dxa"/>
          </w:tcPr>
          <w:p w:rsidR="002D4528" w:rsidRDefault="002D4528" w:rsidP="002D4528">
            <w:pPr>
              <w:jc w:val="right"/>
            </w:pPr>
            <w:r>
              <w:t>Total</w:t>
            </w:r>
          </w:p>
        </w:tc>
        <w:tc>
          <w:tcPr>
            <w:tcW w:w="3117" w:type="dxa"/>
          </w:tcPr>
          <w:p w:rsidR="002D4528" w:rsidRDefault="002D4528" w:rsidP="002D4528">
            <w:pPr>
              <w:jc w:val="right"/>
            </w:pPr>
            <w:r>
              <w:t>Percentage</w:t>
            </w:r>
          </w:p>
        </w:tc>
      </w:tr>
      <w:tr w:rsidR="002D4528" w:rsidTr="00851A9A">
        <w:tc>
          <w:tcPr>
            <w:tcW w:w="3116" w:type="dxa"/>
          </w:tcPr>
          <w:p w:rsidR="002D4528" w:rsidRDefault="002D4528" w:rsidP="002D4528">
            <w:r>
              <w:t>Less than $10,000</w:t>
            </w:r>
          </w:p>
        </w:tc>
        <w:tc>
          <w:tcPr>
            <w:tcW w:w="3117" w:type="dxa"/>
          </w:tcPr>
          <w:p w:rsidR="002D4528" w:rsidRDefault="00851A9A" w:rsidP="002D4528">
            <w:pPr>
              <w:jc w:val="right"/>
            </w:pPr>
            <w:r>
              <w:t>89</w:t>
            </w:r>
          </w:p>
        </w:tc>
        <w:tc>
          <w:tcPr>
            <w:tcW w:w="3117" w:type="dxa"/>
          </w:tcPr>
          <w:p w:rsidR="002D4528" w:rsidRDefault="002D4528" w:rsidP="002D4528">
            <w:pPr>
              <w:jc w:val="right"/>
            </w:pPr>
            <w:r>
              <w:t>2</w:t>
            </w:r>
            <w:r w:rsidR="00851A9A">
              <w:t>0</w:t>
            </w:r>
            <w:r>
              <w:t>%</w:t>
            </w:r>
          </w:p>
        </w:tc>
      </w:tr>
      <w:tr w:rsidR="00851A9A" w:rsidTr="00851A9A">
        <w:tc>
          <w:tcPr>
            <w:tcW w:w="3116" w:type="dxa"/>
          </w:tcPr>
          <w:p w:rsidR="00851A9A" w:rsidRDefault="00851A9A" w:rsidP="002D4528">
            <w:r>
              <w:t>$10,000 - $20,000</w:t>
            </w:r>
          </w:p>
        </w:tc>
        <w:tc>
          <w:tcPr>
            <w:tcW w:w="3117" w:type="dxa"/>
          </w:tcPr>
          <w:p w:rsidR="00851A9A" w:rsidRDefault="00851A9A" w:rsidP="002D4528">
            <w:pPr>
              <w:jc w:val="right"/>
            </w:pPr>
            <w:r>
              <w:t>7</w:t>
            </w:r>
          </w:p>
        </w:tc>
        <w:tc>
          <w:tcPr>
            <w:tcW w:w="3117" w:type="dxa"/>
          </w:tcPr>
          <w:p w:rsidR="00851A9A" w:rsidRDefault="00851A9A" w:rsidP="002D4528">
            <w:pPr>
              <w:jc w:val="right"/>
            </w:pPr>
            <w:r>
              <w:t>2%</w:t>
            </w:r>
          </w:p>
        </w:tc>
      </w:tr>
      <w:tr w:rsidR="002D4528" w:rsidTr="00851A9A">
        <w:tc>
          <w:tcPr>
            <w:tcW w:w="3116" w:type="dxa"/>
          </w:tcPr>
          <w:p w:rsidR="002D4528" w:rsidRDefault="002D4528" w:rsidP="002D4528">
            <w:r>
              <w:t>$20,000 - $30,000</w:t>
            </w:r>
          </w:p>
        </w:tc>
        <w:tc>
          <w:tcPr>
            <w:tcW w:w="3117" w:type="dxa"/>
          </w:tcPr>
          <w:p w:rsidR="002D4528" w:rsidRDefault="002D4528" w:rsidP="002D4528">
            <w:pPr>
              <w:jc w:val="right"/>
            </w:pPr>
            <w:r>
              <w:t>22</w:t>
            </w:r>
          </w:p>
        </w:tc>
        <w:tc>
          <w:tcPr>
            <w:tcW w:w="3117" w:type="dxa"/>
          </w:tcPr>
          <w:p w:rsidR="002D4528" w:rsidRDefault="00851A9A" w:rsidP="002D4528">
            <w:pPr>
              <w:jc w:val="right"/>
            </w:pPr>
            <w:r>
              <w:t>5</w:t>
            </w:r>
            <w:r w:rsidR="002D4528">
              <w:t>%</w:t>
            </w:r>
          </w:p>
        </w:tc>
      </w:tr>
      <w:tr w:rsidR="002D4528" w:rsidTr="00851A9A">
        <w:tc>
          <w:tcPr>
            <w:tcW w:w="3116" w:type="dxa"/>
          </w:tcPr>
          <w:p w:rsidR="002D4528" w:rsidRDefault="002D4528" w:rsidP="002D4528">
            <w:r>
              <w:t>$30,000 - $40,000</w:t>
            </w:r>
          </w:p>
        </w:tc>
        <w:tc>
          <w:tcPr>
            <w:tcW w:w="3117" w:type="dxa"/>
          </w:tcPr>
          <w:p w:rsidR="002D4528" w:rsidRDefault="00851A9A" w:rsidP="002D4528">
            <w:pPr>
              <w:jc w:val="right"/>
            </w:pPr>
            <w:r>
              <w:t>33</w:t>
            </w:r>
          </w:p>
        </w:tc>
        <w:tc>
          <w:tcPr>
            <w:tcW w:w="3117" w:type="dxa"/>
          </w:tcPr>
          <w:p w:rsidR="002D4528" w:rsidRDefault="00851A9A" w:rsidP="002D4528">
            <w:pPr>
              <w:jc w:val="right"/>
            </w:pPr>
            <w:r>
              <w:t>7</w:t>
            </w:r>
            <w:r w:rsidR="002D4528">
              <w:t>%</w:t>
            </w:r>
          </w:p>
        </w:tc>
      </w:tr>
      <w:tr w:rsidR="002D4528" w:rsidTr="00851A9A">
        <w:tc>
          <w:tcPr>
            <w:tcW w:w="3116" w:type="dxa"/>
          </w:tcPr>
          <w:p w:rsidR="002D4528" w:rsidRDefault="002D4528" w:rsidP="002D4528">
            <w:r>
              <w:t>$40,000 - $50,000</w:t>
            </w:r>
          </w:p>
        </w:tc>
        <w:tc>
          <w:tcPr>
            <w:tcW w:w="3117" w:type="dxa"/>
          </w:tcPr>
          <w:p w:rsidR="002D4528" w:rsidRDefault="002D4528" w:rsidP="002D4528">
            <w:pPr>
              <w:jc w:val="right"/>
            </w:pPr>
            <w:r>
              <w:t>2</w:t>
            </w:r>
            <w:r w:rsidR="00851A9A">
              <w:t>9</w:t>
            </w:r>
          </w:p>
        </w:tc>
        <w:tc>
          <w:tcPr>
            <w:tcW w:w="3117" w:type="dxa"/>
          </w:tcPr>
          <w:p w:rsidR="002D4528" w:rsidRDefault="00851A9A" w:rsidP="002D4528">
            <w:pPr>
              <w:jc w:val="right"/>
            </w:pPr>
            <w:r>
              <w:t>6</w:t>
            </w:r>
            <w:r w:rsidR="002D4528">
              <w:t>%</w:t>
            </w:r>
          </w:p>
        </w:tc>
      </w:tr>
      <w:tr w:rsidR="002D4528" w:rsidTr="00851A9A">
        <w:tc>
          <w:tcPr>
            <w:tcW w:w="3116" w:type="dxa"/>
          </w:tcPr>
          <w:p w:rsidR="002D4528" w:rsidRDefault="002D4528" w:rsidP="002D4528">
            <w:r>
              <w:t>More than $50,000</w:t>
            </w:r>
          </w:p>
        </w:tc>
        <w:tc>
          <w:tcPr>
            <w:tcW w:w="3117" w:type="dxa"/>
          </w:tcPr>
          <w:p w:rsidR="002D4528" w:rsidRDefault="002D4528" w:rsidP="002D4528">
            <w:pPr>
              <w:jc w:val="right"/>
            </w:pPr>
            <w:r>
              <w:t>4</w:t>
            </w:r>
            <w:r w:rsidR="00851A9A">
              <w:t>8</w:t>
            </w:r>
          </w:p>
        </w:tc>
        <w:tc>
          <w:tcPr>
            <w:tcW w:w="3117" w:type="dxa"/>
          </w:tcPr>
          <w:p w:rsidR="002D4528" w:rsidRDefault="002D4528" w:rsidP="002D4528">
            <w:pPr>
              <w:jc w:val="right"/>
            </w:pPr>
            <w:r>
              <w:t>1</w:t>
            </w:r>
            <w:r w:rsidR="00851A9A">
              <w:t>1</w:t>
            </w:r>
            <w:r>
              <w:t>%</w:t>
            </w:r>
          </w:p>
        </w:tc>
      </w:tr>
      <w:tr w:rsidR="002D4528" w:rsidTr="00851A9A">
        <w:tc>
          <w:tcPr>
            <w:tcW w:w="3116" w:type="dxa"/>
          </w:tcPr>
          <w:p w:rsidR="002D4528" w:rsidRDefault="002D4528" w:rsidP="002D4528">
            <w:r>
              <w:t>Refuse to Answer</w:t>
            </w:r>
          </w:p>
        </w:tc>
        <w:tc>
          <w:tcPr>
            <w:tcW w:w="3117" w:type="dxa"/>
          </w:tcPr>
          <w:p w:rsidR="002D4528" w:rsidRDefault="002D4528" w:rsidP="002D4528">
            <w:pPr>
              <w:jc w:val="right"/>
            </w:pPr>
            <w:r>
              <w:t>1</w:t>
            </w:r>
            <w:r w:rsidR="00851A9A">
              <w:t>95</w:t>
            </w:r>
          </w:p>
        </w:tc>
        <w:tc>
          <w:tcPr>
            <w:tcW w:w="3117" w:type="dxa"/>
          </w:tcPr>
          <w:p w:rsidR="002D4528" w:rsidRDefault="002D4528" w:rsidP="002D4528">
            <w:pPr>
              <w:jc w:val="right"/>
            </w:pPr>
            <w:r>
              <w:t>4</w:t>
            </w:r>
            <w:r w:rsidR="00983C8D">
              <w:t>3</w:t>
            </w:r>
            <w:r>
              <w:t>%</w:t>
            </w:r>
          </w:p>
        </w:tc>
      </w:tr>
      <w:tr w:rsidR="002D4528" w:rsidTr="00851A9A">
        <w:tc>
          <w:tcPr>
            <w:tcW w:w="3116" w:type="dxa"/>
          </w:tcPr>
          <w:p w:rsidR="002D4528" w:rsidRDefault="002D4528" w:rsidP="002D4528">
            <w:r>
              <w:t>N/A (Day of Registration)</w:t>
            </w:r>
          </w:p>
        </w:tc>
        <w:tc>
          <w:tcPr>
            <w:tcW w:w="3117" w:type="dxa"/>
          </w:tcPr>
          <w:p w:rsidR="002D4528" w:rsidRDefault="00851A9A" w:rsidP="002D4528">
            <w:pPr>
              <w:jc w:val="right"/>
            </w:pPr>
            <w:r>
              <w:t>33</w:t>
            </w:r>
          </w:p>
        </w:tc>
        <w:tc>
          <w:tcPr>
            <w:tcW w:w="3117" w:type="dxa"/>
          </w:tcPr>
          <w:p w:rsidR="002D4528" w:rsidRDefault="00983C8D" w:rsidP="002D4528">
            <w:pPr>
              <w:jc w:val="right"/>
            </w:pPr>
            <w:r>
              <w:t>7</w:t>
            </w:r>
            <w:r w:rsidR="002D4528">
              <w:t>%</w:t>
            </w:r>
          </w:p>
        </w:tc>
      </w:tr>
    </w:tbl>
    <w:p w:rsidR="002D4528" w:rsidRDefault="002D4528"/>
    <w:p w:rsidR="002208E1" w:rsidRDefault="002208E1"/>
    <w:p w:rsidR="002208E1" w:rsidRDefault="00055BEE">
      <w:r>
        <w:rPr>
          <w:noProof/>
        </w:rPr>
        <w:drawing>
          <wp:inline distT="0" distB="0" distL="0" distR="0" wp14:anchorId="724C7585" wp14:editId="7A456B52">
            <wp:extent cx="5895975" cy="3838575"/>
            <wp:effectExtent l="0" t="0" r="9525" b="9525"/>
            <wp:docPr id="56" name="Chart 56">
              <a:extLst xmlns:a="http://schemas.openxmlformats.org/drawingml/2006/main">
                <a:ext uri="{FF2B5EF4-FFF2-40B4-BE49-F238E27FC236}">
                  <a16:creationId xmlns:a16="http://schemas.microsoft.com/office/drawing/2014/main" id="{21CDDD5B-EE9F-464E-ACA9-0D543A03B0C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2208E1" w:rsidRDefault="002208E1"/>
    <w:p w:rsidR="002208E1" w:rsidRDefault="002208E1"/>
    <w:p w:rsidR="002208E1" w:rsidRDefault="002208E1"/>
    <w:p w:rsidR="002208E1" w:rsidRDefault="002208E1"/>
    <w:p w:rsidR="002208E1" w:rsidRDefault="002208E1"/>
    <w:p w:rsidR="002208E1" w:rsidRDefault="002208E1"/>
    <w:p w:rsidR="002208E1" w:rsidRDefault="002208E1"/>
    <w:p w:rsidR="002208E1" w:rsidRDefault="002208E1"/>
    <w:p w:rsidR="00055BEE" w:rsidRDefault="00055BEE"/>
    <w:p w:rsidR="00055BEE" w:rsidRDefault="00055BEE"/>
    <w:p w:rsidR="00055BEE" w:rsidRDefault="00055BEE"/>
    <w:p w:rsidR="002208E1" w:rsidRDefault="002208E1"/>
    <w:p w:rsidR="002208E1" w:rsidRDefault="002208E1"/>
    <w:p w:rsidR="002208E1" w:rsidRDefault="002208E1"/>
    <w:tbl>
      <w:tblPr>
        <w:tblStyle w:val="TableGrid"/>
        <w:tblW w:w="0" w:type="auto"/>
        <w:tblLook w:val="04A0" w:firstRow="1" w:lastRow="0" w:firstColumn="1" w:lastColumn="0" w:noHBand="0" w:noVBand="1"/>
      </w:tblPr>
      <w:tblGrid>
        <w:gridCol w:w="3116"/>
        <w:gridCol w:w="3117"/>
        <w:gridCol w:w="3117"/>
      </w:tblGrid>
      <w:tr w:rsidR="009050B5" w:rsidTr="009050B5">
        <w:tc>
          <w:tcPr>
            <w:tcW w:w="3116" w:type="dxa"/>
          </w:tcPr>
          <w:p w:rsidR="009050B5" w:rsidRDefault="009050B5">
            <w:r>
              <w:t>Sex</w:t>
            </w:r>
          </w:p>
        </w:tc>
        <w:tc>
          <w:tcPr>
            <w:tcW w:w="3117" w:type="dxa"/>
          </w:tcPr>
          <w:p w:rsidR="009050B5" w:rsidRDefault="009050B5" w:rsidP="009050B5">
            <w:pPr>
              <w:jc w:val="right"/>
            </w:pPr>
            <w:r>
              <w:t>Total</w:t>
            </w:r>
          </w:p>
        </w:tc>
        <w:tc>
          <w:tcPr>
            <w:tcW w:w="3117" w:type="dxa"/>
          </w:tcPr>
          <w:p w:rsidR="009050B5" w:rsidRDefault="009050B5" w:rsidP="009050B5">
            <w:pPr>
              <w:jc w:val="right"/>
            </w:pPr>
            <w:r>
              <w:t>Percentage</w:t>
            </w:r>
          </w:p>
        </w:tc>
      </w:tr>
      <w:tr w:rsidR="009050B5" w:rsidTr="009050B5">
        <w:tc>
          <w:tcPr>
            <w:tcW w:w="3116" w:type="dxa"/>
          </w:tcPr>
          <w:p w:rsidR="009050B5" w:rsidRDefault="009050B5">
            <w:r>
              <w:t>Female</w:t>
            </w:r>
          </w:p>
        </w:tc>
        <w:tc>
          <w:tcPr>
            <w:tcW w:w="3117" w:type="dxa"/>
          </w:tcPr>
          <w:p w:rsidR="009050B5" w:rsidRDefault="009050B5" w:rsidP="009050B5">
            <w:pPr>
              <w:jc w:val="right"/>
            </w:pPr>
            <w:r>
              <w:t>2</w:t>
            </w:r>
            <w:r w:rsidR="008E4CF9">
              <w:t>65</w:t>
            </w:r>
          </w:p>
        </w:tc>
        <w:tc>
          <w:tcPr>
            <w:tcW w:w="3117" w:type="dxa"/>
          </w:tcPr>
          <w:p w:rsidR="009050B5" w:rsidRDefault="009050B5" w:rsidP="009050B5">
            <w:pPr>
              <w:jc w:val="right"/>
            </w:pPr>
            <w:r>
              <w:t>5</w:t>
            </w:r>
            <w:r w:rsidR="008E4CF9">
              <w:t>8</w:t>
            </w:r>
            <w:r>
              <w:t>%</w:t>
            </w:r>
          </w:p>
        </w:tc>
      </w:tr>
      <w:tr w:rsidR="009050B5" w:rsidTr="009050B5">
        <w:tc>
          <w:tcPr>
            <w:tcW w:w="3116" w:type="dxa"/>
          </w:tcPr>
          <w:p w:rsidR="009050B5" w:rsidRDefault="009050B5">
            <w:r>
              <w:t>Male</w:t>
            </w:r>
          </w:p>
        </w:tc>
        <w:tc>
          <w:tcPr>
            <w:tcW w:w="3117" w:type="dxa"/>
          </w:tcPr>
          <w:p w:rsidR="009050B5" w:rsidRDefault="009050B5" w:rsidP="009050B5">
            <w:pPr>
              <w:jc w:val="right"/>
            </w:pPr>
            <w:r>
              <w:t>1</w:t>
            </w:r>
            <w:r w:rsidR="008E4CF9">
              <w:t>28</w:t>
            </w:r>
          </w:p>
        </w:tc>
        <w:tc>
          <w:tcPr>
            <w:tcW w:w="3117" w:type="dxa"/>
          </w:tcPr>
          <w:p w:rsidR="009050B5" w:rsidRDefault="008E4CF9" w:rsidP="009050B5">
            <w:pPr>
              <w:jc w:val="right"/>
            </w:pPr>
            <w:r>
              <w:t>28</w:t>
            </w:r>
            <w:r w:rsidR="009050B5">
              <w:t>%</w:t>
            </w:r>
          </w:p>
        </w:tc>
      </w:tr>
      <w:tr w:rsidR="009050B5" w:rsidTr="009050B5">
        <w:tc>
          <w:tcPr>
            <w:tcW w:w="3116" w:type="dxa"/>
          </w:tcPr>
          <w:p w:rsidR="009050B5" w:rsidRDefault="009050B5">
            <w:r>
              <w:t>N/A</w:t>
            </w:r>
          </w:p>
        </w:tc>
        <w:tc>
          <w:tcPr>
            <w:tcW w:w="3117" w:type="dxa"/>
          </w:tcPr>
          <w:p w:rsidR="009050B5" w:rsidRDefault="009050B5" w:rsidP="009050B5">
            <w:pPr>
              <w:jc w:val="right"/>
            </w:pPr>
            <w:r>
              <w:t>6</w:t>
            </w:r>
            <w:r w:rsidR="008E4CF9">
              <w:t>3</w:t>
            </w:r>
          </w:p>
        </w:tc>
        <w:tc>
          <w:tcPr>
            <w:tcW w:w="3117" w:type="dxa"/>
          </w:tcPr>
          <w:p w:rsidR="009050B5" w:rsidRDefault="009050B5" w:rsidP="009050B5">
            <w:pPr>
              <w:jc w:val="right"/>
            </w:pPr>
            <w:r>
              <w:t>14%</w:t>
            </w:r>
          </w:p>
        </w:tc>
      </w:tr>
    </w:tbl>
    <w:p w:rsidR="009050B5" w:rsidRDefault="009050B5">
      <w:pPr>
        <w:rPr>
          <w:noProof/>
        </w:rPr>
      </w:pPr>
    </w:p>
    <w:p w:rsidR="00055BEE" w:rsidRDefault="00055BEE">
      <w:r>
        <w:rPr>
          <w:noProof/>
        </w:rPr>
        <w:drawing>
          <wp:anchor distT="0" distB="0" distL="114300" distR="114300" simplePos="0" relativeHeight="251726848" behindDoc="0" locked="0" layoutInCell="1" allowOverlap="1" wp14:anchorId="55CD0DDC">
            <wp:simplePos x="0" y="0"/>
            <wp:positionH relativeFrom="column">
              <wp:posOffset>0</wp:posOffset>
            </wp:positionH>
            <wp:positionV relativeFrom="paragraph">
              <wp:posOffset>2540</wp:posOffset>
            </wp:positionV>
            <wp:extent cx="5924550" cy="3714750"/>
            <wp:effectExtent l="0" t="0" r="0" b="0"/>
            <wp:wrapSquare wrapText="bothSides"/>
            <wp:docPr id="57" name="Chart 57">
              <a:extLst xmlns:a="http://schemas.openxmlformats.org/drawingml/2006/main">
                <a:ext uri="{FF2B5EF4-FFF2-40B4-BE49-F238E27FC236}">
                  <a16:creationId xmlns:a16="http://schemas.microsoft.com/office/drawing/2014/main" id="{BD5C310C-2D62-46B7-8443-35B65BADA73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anchor>
        </w:drawing>
      </w:r>
    </w:p>
    <w:p w:rsidR="009050B5" w:rsidRDefault="009050B5"/>
    <w:p w:rsidR="009050B5" w:rsidRDefault="009050B5"/>
    <w:p w:rsidR="002208E1" w:rsidRDefault="002208E1"/>
    <w:p w:rsidR="002208E1" w:rsidRDefault="002208E1"/>
    <w:p w:rsidR="002208E1" w:rsidRDefault="002208E1"/>
    <w:p w:rsidR="002208E1" w:rsidRDefault="002208E1"/>
    <w:p w:rsidR="002208E1" w:rsidRDefault="002208E1"/>
    <w:p w:rsidR="002208E1" w:rsidRDefault="002208E1"/>
    <w:p w:rsidR="002208E1" w:rsidRDefault="002208E1"/>
    <w:p w:rsidR="002208E1" w:rsidRDefault="002208E1"/>
    <w:p w:rsidR="002208E1" w:rsidRDefault="002208E1"/>
    <w:p w:rsidR="002208E1" w:rsidRDefault="002208E1"/>
    <w:p w:rsidR="002208E1" w:rsidRDefault="002208E1"/>
    <w:p w:rsidR="002208E1" w:rsidRDefault="002208E1"/>
    <w:p w:rsidR="002208E1" w:rsidRDefault="002208E1"/>
    <w:p w:rsidR="00055BEE" w:rsidRDefault="00055BEE"/>
    <w:p w:rsidR="00055BEE" w:rsidRDefault="00055BEE"/>
    <w:p w:rsidR="00055BEE" w:rsidRDefault="00055BEE"/>
    <w:p w:rsidR="00055BEE" w:rsidRDefault="00055BEE"/>
    <w:p w:rsidR="00055BEE" w:rsidRDefault="00055BEE"/>
    <w:p w:rsidR="009050B5" w:rsidRDefault="009050B5"/>
    <w:tbl>
      <w:tblPr>
        <w:tblStyle w:val="TableGrid"/>
        <w:tblW w:w="0" w:type="auto"/>
        <w:tblLook w:val="04A0" w:firstRow="1" w:lastRow="0" w:firstColumn="1" w:lastColumn="0" w:noHBand="0" w:noVBand="1"/>
      </w:tblPr>
      <w:tblGrid>
        <w:gridCol w:w="3116"/>
        <w:gridCol w:w="3117"/>
        <w:gridCol w:w="3117"/>
      </w:tblGrid>
      <w:tr w:rsidR="009050B5" w:rsidTr="009050B5">
        <w:tc>
          <w:tcPr>
            <w:tcW w:w="3116" w:type="dxa"/>
          </w:tcPr>
          <w:p w:rsidR="009050B5" w:rsidRDefault="009050B5">
            <w:r>
              <w:t>Age</w:t>
            </w:r>
          </w:p>
        </w:tc>
        <w:tc>
          <w:tcPr>
            <w:tcW w:w="3117" w:type="dxa"/>
          </w:tcPr>
          <w:p w:rsidR="009050B5" w:rsidRDefault="009050B5" w:rsidP="009050B5">
            <w:pPr>
              <w:jc w:val="right"/>
            </w:pPr>
            <w:r>
              <w:t>Total</w:t>
            </w:r>
          </w:p>
        </w:tc>
        <w:tc>
          <w:tcPr>
            <w:tcW w:w="3117" w:type="dxa"/>
          </w:tcPr>
          <w:p w:rsidR="009050B5" w:rsidRDefault="009050B5" w:rsidP="009050B5">
            <w:pPr>
              <w:jc w:val="right"/>
            </w:pPr>
            <w:r>
              <w:t>Percentage</w:t>
            </w:r>
          </w:p>
        </w:tc>
      </w:tr>
      <w:tr w:rsidR="008E4CF9" w:rsidTr="009050B5">
        <w:tc>
          <w:tcPr>
            <w:tcW w:w="3116" w:type="dxa"/>
          </w:tcPr>
          <w:p w:rsidR="008E4CF9" w:rsidRDefault="008E4CF9">
            <w:r>
              <w:t>Less than 18</w:t>
            </w:r>
          </w:p>
        </w:tc>
        <w:tc>
          <w:tcPr>
            <w:tcW w:w="3117" w:type="dxa"/>
          </w:tcPr>
          <w:p w:rsidR="008E4CF9" w:rsidRDefault="008E4CF9" w:rsidP="009050B5">
            <w:pPr>
              <w:jc w:val="right"/>
            </w:pPr>
            <w:r>
              <w:t>1</w:t>
            </w:r>
          </w:p>
        </w:tc>
        <w:tc>
          <w:tcPr>
            <w:tcW w:w="3117" w:type="dxa"/>
          </w:tcPr>
          <w:p w:rsidR="008E4CF9" w:rsidRDefault="008E4CF9" w:rsidP="009050B5">
            <w:pPr>
              <w:jc w:val="right"/>
            </w:pPr>
            <w:r>
              <w:t>&lt;1%</w:t>
            </w:r>
          </w:p>
        </w:tc>
      </w:tr>
      <w:tr w:rsidR="009050B5" w:rsidTr="009050B5">
        <w:tc>
          <w:tcPr>
            <w:tcW w:w="3116" w:type="dxa"/>
          </w:tcPr>
          <w:p w:rsidR="009050B5" w:rsidRDefault="009050B5">
            <w:r>
              <w:t>19-29 Years Old</w:t>
            </w:r>
          </w:p>
        </w:tc>
        <w:tc>
          <w:tcPr>
            <w:tcW w:w="3117" w:type="dxa"/>
          </w:tcPr>
          <w:p w:rsidR="009050B5" w:rsidRDefault="008E4CF9" w:rsidP="009050B5">
            <w:pPr>
              <w:jc w:val="right"/>
            </w:pPr>
            <w:r>
              <w:t>103</w:t>
            </w:r>
          </w:p>
        </w:tc>
        <w:tc>
          <w:tcPr>
            <w:tcW w:w="3117" w:type="dxa"/>
          </w:tcPr>
          <w:p w:rsidR="009050B5" w:rsidRDefault="009050B5" w:rsidP="009050B5">
            <w:pPr>
              <w:jc w:val="right"/>
            </w:pPr>
            <w:r>
              <w:t>2</w:t>
            </w:r>
            <w:r w:rsidR="008E4CF9">
              <w:t>3</w:t>
            </w:r>
            <w:r>
              <w:t>%</w:t>
            </w:r>
          </w:p>
        </w:tc>
      </w:tr>
      <w:tr w:rsidR="009050B5" w:rsidTr="009050B5">
        <w:tc>
          <w:tcPr>
            <w:tcW w:w="3116" w:type="dxa"/>
          </w:tcPr>
          <w:p w:rsidR="009050B5" w:rsidRDefault="009050B5">
            <w:r>
              <w:t>30-39 Years Old</w:t>
            </w:r>
          </w:p>
        </w:tc>
        <w:tc>
          <w:tcPr>
            <w:tcW w:w="3117" w:type="dxa"/>
          </w:tcPr>
          <w:p w:rsidR="009050B5" w:rsidRDefault="009050B5" w:rsidP="009050B5">
            <w:pPr>
              <w:jc w:val="right"/>
            </w:pPr>
            <w:r>
              <w:t>10</w:t>
            </w:r>
            <w:r w:rsidR="008E4CF9">
              <w:t>2</w:t>
            </w:r>
          </w:p>
        </w:tc>
        <w:tc>
          <w:tcPr>
            <w:tcW w:w="3117" w:type="dxa"/>
          </w:tcPr>
          <w:p w:rsidR="009050B5" w:rsidRDefault="009050B5" w:rsidP="009050B5">
            <w:pPr>
              <w:jc w:val="right"/>
            </w:pPr>
            <w:r>
              <w:t>22%</w:t>
            </w:r>
          </w:p>
        </w:tc>
      </w:tr>
      <w:tr w:rsidR="009050B5" w:rsidTr="009050B5">
        <w:tc>
          <w:tcPr>
            <w:tcW w:w="3116" w:type="dxa"/>
          </w:tcPr>
          <w:p w:rsidR="009050B5" w:rsidRDefault="009050B5">
            <w:r>
              <w:t>40-49 Years Old</w:t>
            </w:r>
          </w:p>
        </w:tc>
        <w:tc>
          <w:tcPr>
            <w:tcW w:w="3117" w:type="dxa"/>
          </w:tcPr>
          <w:p w:rsidR="009050B5" w:rsidRDefault="008E4CF9" w:rsidP="009050B5">
            <w:pPr>
              <w:jc w:val="right"/>
            </w:pPr>
            <w:r>
              <w:t>66</w:t>
            </w:r>
          </w:p>
        </w:tc>
        <w:tc>
          <w:tcPr>
            <w:tcW w:w="3117" w:type="dxa"/>
          </w:tcPr>
          <w:p w:rsidR="009050B5" w:rsidRDefault="009050B5" w:rsidP="009050B5">
            <w:pPr>
              <w:jc w:val="right"/>
            </w:pPr>
            <w:r>
              <w:t>1</w:t>
            </w:r>
            <w:r w:rsidR="008E4CF9">
              <w:t>4</w:t>
            </w:r>
            <w:r>
              <w:t>%</w:t>
            </w:r>
          </w:p>
        </w:tc>
      </w:tr>
      <w:tr w:rsidR="009050B5" w:rsidTr="009050B5">
        <w:tc>
          <w:tcPr>
            <w:tcW w:w="3116" w:type="dxa"/>
          </w:tcPr>
          <w:p w:rsidR="009050B5" w:rsidRDefault="009050B5">
            <w:r>
              <w:t>50-59 Years Old</w:t>
            </w:r>
          </w:p>
        </w:tc>
        <w:tc>
          <w:tcPr>
            <w:tcW w:w="3117" w:type="dxa"/>
          </w:tcPr>
          <w:p w:rsidR="009050B5" w:rsidRDefault="009050B5" w:rsidP="009050B5">
            <w:pPr>
              <w:jc w:val="right"/>
            </w:pPr>
            <w:r>
              <w:t>5</w:t>
            </w:r>
            <w:r w:rsidR="008E4CF9">
              <w:t>1</w:t>
            </w:r>
          </w:p>
        </w:tc>
        <w:tc>
          <w:tcPr>
            <w:tcW w:w="3117" w:type="dxa"/>
          </w:tcPr>
          <w:p w:rsidR="009050B5" w:rsidRDefault="009050B5" w:rsidP="009050B5">
            <w:pPr>
              <w:jc w:val="right"/>
            </w:pPr>
            <w:r>
              <w:t>1</w:t>
            </w:r>
            <w:r w:rsidR="008E4CF9">
              <w:t>1</w:t>
            </w:r>
            <w:r>
              <w:t>%</w:t>
            </w:r>
          </w:p>
        </w:tc>
      </w:tr>
      <w:tr w:rsidR="009050B5" w:rsidTr="009050B5">
        <w:tc>
          <w:tcPr>
            <w:tcW w:w="3116" w:type="dxa"/>
          </w:tcPr>
          <w:p w:rsidR="009050B5" w:rsidRDefault="009050B5">
            <w:r>
              <w:t>60 Years or Older</w:t>
            </w:r>
          </w:p>
        </w:tc>
        <w:tc>
          <w:tcPr>
            <w:tcW w:w="3117" w:type="dxa"/>
          </w:tcPr>
          <w:p w:rsidR="009050B5" w:rsidRDefault="008E4CF9" w:rsidP="009050B5">
            <w:pPr>
              <w:jc w:val="right"/>
            </w:pPr>
            <w:r>
              <w:t>33</w:t>
            </w:r>
          </w:p>
        </w:tc>
        <w:tc>
          <w:tcPr>
            <w:tcW w:w="3117" w:type="dxa"/>
          </w:tcPr>
          <w:p w:rsidR="009050B5" w:rsidRDefault="008E4CF9" w:rsidP="009050B5">
            <w:pPr>
              <w:jc w:val="right"/>
            </w:pPr>
            <w:r>
              <w:t>7</w:t>
            </w:r>
            <w:r w:rsidR="009050B5">
              <w:t>%</w:t>
            </w:r>
          </w:p>
        </w:tc>
      </w:tr>
      <w:tr w:rsidR="009050B5" w:rsidTr="009050B5">
        <w:tc>
          <w:tcPr>
            <w:tcW w:w="3116" w:type="dxa"/>
          </w:tcPr>
          <w:p w:rsidR="009050B5" w:rsidRDefault="009050B5">
            <w:r>
              <w:t>Refuse/NA</w:t>
            </w:r>
          </w:p>
        </w:tc>
        <w:tc>
          <w:tcPr>
            <w:tcW w:w="3117" w:type="dxa"/>
          </w:tcPr>
          <w:p w:rsidR="009050B5" w:rsidRDefault="008E4CF9" w:rsidP="009050B5">
            <w:pPr>
              <w:jc w:val="right"/>
            </w:pPr>
            <w:r>
              <w:t>100</w:t>
            </w:r>
          </w:p>
        </w:tc>
        <w:tc>
          <w:tcPr>
            <w:tcW w:w="3117" w:type="dxa"/>
          </w:tcPr>
          <w:p w:rsidR="009050B5" w:rsidRDefault="009050B5" w:rsidP="009050B5">
            <w:pPr>
              <w:jc w:val="right"/>
            </w:pPr>
            <w:r>
              <w:t>2</w:t>
            </w:r>
            <w:r w:rsidR="008E4CF9">
              <w:t>2</w:t>
            </w:r>
            <w:r>
              <w:t>%</w:t>
            </w:r>
          </w:p>
        </w:tc>
      </w:tr>
    </w:tbl>
    <w:p w:rsidR="009050B5" w:rsidRDefault="009050B5">
      <w:pPr>
        <w:rPr>
          <w:noProof/>
        </w:rPr>
      </w:pPr>
    </w:p>
    <w:p w:rsidR="00055BEE" w:rsidRDefault="00055BEE">
      <w:r>
        <w:rPr>
          <w:noProof/>
        </w:rPr>
        <w:drawing>
          <wp:inline distT="0" distB="0" distL="0" distR="0" wp14:anchorId="7D084B62" wp14:editId="4240F446">
            <wp:extent cx="5915025" cy="3781425"/>
            <wp:effectExtent l="0" t="0" r="9525" b="9525"/>
            <wp:docPr id="58" name="Chart 58">
              <a:extLst xmlns:a="http://schemas.openxmlformats.org/drawingml/2006/main">
                <a:ext uri="{FF2B5EF4-FFF2-40B4-BE49-F238E27FC236}">
                  <a16:creationId xmlns:a16="http://schemas.microsoft.com/office/drawing/2014/main" id="{AE85C78F-6DA7-499F-9231-9F623301B66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9050B5" w:rsidRDefault="009050B5"/>
    <w:p w:rsidR="009050B5" w:rsidRDefault="009050B5"/>
    <w:p w:rsidR="00DA4B1F" w:rsidRDefault="00DA4B1F">
      <w:r>
        <w:br w:type="page"/>
      </w:r>
    </w:p>
    <w:p w:rsidR="00DA4B1F" w:rsidRPr="004976EA" w:rsidRDefault="00DA4B1F" w:rsidP="00DA4B1F">
      <w:pPr>
        <w:jc w:val="center"/>
        <w:rPr>
          <w:b/>
          <w:u w:val="single"/>
        </w:rPr>
      </w:pPr>
      <w:r w:rsidRPr="004976EA">
        <w:rPr>
          <w:b/>
          <w:u w:val="single"/>
        </w:rPr>
        <w:t xml:space="preserve">Evaluation Responses </w:t>
      </w:r>
      <w:r>
        <w:rPr>
          <w:b/>
          <w:u w:val="single"/>
        </w:rPr>
        <w:t>– FULL ATTENDANCE</w:t>
      </w:r>
    </w:p>
    <w:p w:rsidR="00DA4B1F" w:rsidRDefault="00DA4B1F" w:rsidP="00DA4B1F">
      <w:pPr>
        <w:jc w:val="center"/>
      </w:pPr>
    </w:p>
    <w:p w:rsidR="00DA4B1F" w:rsidRDefault="00DA4B1F" w:rsidP="00DA4B1F">
      <w:r>
        <w:t xml:space="preserve">Participants at the event were provided with a paper evaluation and were sent an electronic evaluation via e-mail to the e-mail address used to register each person. A total of 34 Self Advocates provided responses to all 5 rating questions. Additionally, responses have been sorted to provided generalized understanding of who provided specific feedback (below). </w:t>
      </w:r>
    </w:p>
    <w:p w:rsidR="00DA4B1F" w:rsidRDefault="00DA4B1F" w:rsidP="00DA4B1F"/>
    <w:p w:rsidR="00DA4B1F" w:rsidRDefault="00DA4B1F" w:rsidP="00DA4B1F">
      <w:r>
        <w:t>Paper Evaluations Received</w:t>
      </w:r>
      <w:r>
        <w:tab/>
      </w:r>
      <w:r>
        <w:tab/>
        <w:t>=</w:t>
      </w:r>
      <w:r>
        <w:tab/>
      </w:r>
      <w:r>
        <w:tab/>
      </w:r>
      <w:r>
        <w:t>31</w:t>
      </w:r>
    </w:p>
    <w:p w:rsidR="00DA4B1F" w:rsidRDefault="00DA4B1F" w:rsidP="00DA4B1F">
      <w:r>
        <w:t>Electronic Evaluations Completed</w:t>
      </w:r>
      <w:r>
        <w:tab/>
        <w:t>=</w:t>
      </w:r>
      <w:r>
        <w:tab/>
      </w:r>
      <w:r>
        <w:tab/>
      </w:r>
      <w:r w:rsidR="00433B78">
        <w:t>51</w:t>
      </w:r>
    </w:p>
    <w:p w:rsidR="00433B78" w:rsidRDefault="00433B78" w:rsidP="00DA4B1F"/>
    <w:p w:rsidR="00DA4B1F" w:rsidRDefault="00DA4B1F" w:rsidP="00DA4B1F">
      <w:r>
        <w:t>Response Rate</w:t>
      </w:r>
      <w:r>
        <w:tab/>
      </w:r>
      <w:r>
        <w:tab/>
      </w:r>
      <w:r>
        <w:tab/>
      </w:r>
      <w:r>
        <w:tab/>
        <w:t>=</w:t>
      </w:r>
      <w:r>
        <w:tab/>
      </w:r>
      <w:r>
        <w:tab/>
      </w:r>
      <w:r w:rsidR="00433B78">
        <w:t>18%</w:t>
      </w:r>
    </w:p>
    <w:p w:rsidR="00DA4B1F" w:rsidRDefault="00DA4B1F" w:rsidP="00DA4B1F"/>
    <w:p w:rsidR="00DA4B1F" w:rsidRPr="004976EA" w:rsidRDefault="00DA4B1F" w:rsidP="00DA4B1F">
      <w:pPr>
        <w:rPr>
          <w:b/>
          <w:u w:val="single"/>
        </w:rPr>
      </w:pPr>
      <w:r w:rsidRPr="004976EA">
        <w:rPr>
          <w:b/>
          <w:u w:val="single"/>
        </w:rPr>
        <w:t>Question 1: On a scale of 1 to 10, with 10 being the best, how would you rate the DD Awareness and Advocacy Day Event: Celebrate Community?</w:t>
      </w:r>
    </w:p>
    <w:p w:rsidR="00DA4B1F" w:rsidRDefault="00DA4B1F" w:rsidP="00DA4B1F"/>
    <w:p w:rsidR="00DA4B1F" w:rsidRDefault="00DA4B1F" w:rsidP="00DA4B1F">
      <w:r>
        <w:t xml:space="preserve">Total Score </w:t>
      </w:r>
      <w:r>
        <w:tab/>
        <w:t>=</w:t>
      </w:r>
      <w:r>
        <w:tab/>
      </w:r>
      <w:r w:rsidR="00433B78">
        <w:t>709</w:t>
      </w:r>
    </w:p>
    <w:p w:rsidR="00DA4B1F" w:rsidRDefault="00DA4B1F" w:rsidP="00DA4B1F">
      <w:r>
        <w:t xml:space="preserve">Average Rating </w:t>
      </w:r>
      <w:r>
        <w:tab/>
        <w:t>=</w:t>
      </w:r>
      <w:r>
        <w:tab/>
        <w:t>9.</w:t>
      </w:r>
      <w:r w:rsidR="00433B78">
        <w:t>0</w:t>
      </w:r>
    </w:p>
    <w:p w:rsidR="00DA331E" w:rsidRDefault="00DA331E"/>
    <w:p w:rsidR="00914A11" w:rsidRDefault="00433B78">
      <w:r>
        <w:rPr>
          <w:noProof/>
        </w:rPr>
        <w:drawing>
          <wp:anchor distT="0" distB="0" distL="114300" distR="114300" simplePos="0" relativeHeight="251764736" behindDoc="0" locked="0" layoutInCell="1" allowOverlap="1" wp14:anchorId="23357558">
            <wp:simplePos x="0" y="0"/>
            <wp:positionH relativeFrom="column">
              <wp:posOffset>0</wp:posOffset>
            </wp:positionH>
            <wp:positionV relativeFrom="paragraph">
              <wp:posOffset>-2540</wp:posOffset>
            </wp:positionV>
            <wp:extent cx="4572000" cy="2743200"/>
            <wp:effectExtent l="0" t="0" r="0" b="0"/>
            <wp:wrapSquare wrapText="bothSides"/>
            <wp:docPr id="45" name="Chart 45">
              <a:extLst xmlns:a="http://schemas.openxmlformats.org/drawingml/2006/main">
                <a:ext uri="{FF2B5EF4-FFF2-40B4-BE49-F238E27FC236}">
                  <a16:creationId xmlns:a16="http://schemas.microsoft.com/office/drawing/2014/main" id="{71E3950A-6248-4FF0-A775-CAF0A2C1CDF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anchor>
        </w:drawing>
      </w:r>
      <w:r w:rsidR="00914A11">
        <w:br w:type="page"/>
      </w:r>
    </w:p>
    <w:p w:rsidR="00433B78" w:rsidRPr="004976EA" w:rsidRDefault="00433B78" w:rsidP="00433B78">
      <w:pPr>
        <w:rPr>
          <w:b/>
          <w:u w:val="single"/>
        </w:rPr>
      </w:pPr>
      <w:r w:rsidRPr="004976EA">
        <w:rPr>
          <w:b/>
          <w:u w:val="single"/>
        </w:rPr>
        <w:t>Question 2: On a scale of 1 to 10, with 10 being the best, how would you rate the speakers at the event?</w:t>
      </w:r>
    </w:p>
    <w:p w:rsidR="00433B78" w:rsidRDefault="00433B78" w:rsidP="00433B78"/>
    <w:p w:rsidR="00433B78" w:rsidRDefault="00433B78" w:rsidP="00433B78">
      <w:r>
        <w:t>Total Score</w:t>
      </w:r>
      <w:r>
        <w:tab/>
        <w:t>=</w:t>
      </w:r>
      <w:r>
        <w:tab/>
      </w:r>
      <w:r>
        <w:t>695</w:t>
      </w:r>
    </w:p>
    <w:p w:rsidR="00433B78" w:rsidRDefault="00433B78" w:rsidP="00433B78">
      <w:r>
        <w:t>Average Rating</w:t>
      </w:r>
      <w:r>
        <w:tab/>
        <w:t>=</w:t>
      </w:r>
      <w:r>
        <w:tab/>
        <w:t>8.</w:t>
      </w:r>
      <w:r>
        <w:t>8</w:t>
      </w:r>
    </w:p>
    <w:p w:rsidR="00433B78" w:rsidRDefault="00433B78" w:rsidP="00433B78"/>
    <w:p w:rsidR="00433B78" w:rsidRDefault="00433B78" w:rsidP="00433B78">
      <w:r>
        <w:rPr>
          <w:noProof/>
        </w:rPr>
        <w:drawing>
          <wp:anchor distT="0" distB="0" distL="114300" distR="114300" simplePos="0" relativeHeight="251765760" behindDoc="0" locked="0" layoutInCell="1" allowOverlap="1" wp14:anchorId="143BB4C0">
            <wp:simplePos x="0" y="0"/>
            <wp:positionH relativeFrom="column">
              <wp:posOffset>0</wp:posOffset>
            </wp:positionH>
            <wp:positionV relativeFrom="paragraph">
              <wp:posOffset>-3810</wp:posOffset>
            </wp:positionV>
            <wp:extent cx="4572000" cy="2743200"/>
            <wp:effectExtent l="0" t="0" r="0" b="0"/>
            <wp:wrapSquare wrapText="bothSides"/>
            <wp:docPr id="46" name="Chart 46">
              <a:extLst xmlns:a="http://schemas.openxmlformats.org/drawingml/2006/main">
                <a:ext uri="{FF2B5EF4-FFF2-40B4-BE49-F238E27FC236}">
                  <a16:creationId xmlns:a16="http://schemas.microsoft.com/office/drawing/2014/main" id="{AA5161D7-7215-4E5E-A172-4BA75E0551A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anchor>
        </w:drawing>
      </w:r>
    </w:p>
    <w:p w:rsidR="00433B78" w:rsidRDefault="00433B78" w:rsidP="00433B78"/>
    <w:p w:rsidR="00433B78" w:rsidRDefault="00433B78" w:rsidP="00433B78"/>
    <w:p w:rsidR="00433B78" w:rsidRDefault="00433B78" w:rsidP="00433B78"/>
    <w:p w:rsidR="00433B78" w:rsidRDefault="00433B78" w:rsidP="00433B78"/>
    <w:p w:rsidR="00433B78" w:rsidRDefault="00433B78" w:rsidP="00433B78"/>
    <w:p w:rsidR="00433B78" w:rsidRDefault="00433B78" w:rsidP="00433B78"/>
    <w:p w:rsidR="00433B78" w:rsidRDefault="00433B78" w:rsidP="00433B78"/>
    <w:p w:rsidR="00433B78" w:rsidRDefault="00433B78" w:rsidP="00433B78"/>
    <w:p w:rsidR="00433B78" w:rsidRDefault="00433B78" w:rsidP="00433B78"/>
    <w:p w:rsidR="00433B78" w:rsidRDefault="00433B78" w:rsidP="00433B78"/>
    <w:p w:rsidR="00433B78" w:rsidRDefault="00433B78" w:rsidP="00433B78"/>
    <w:p w:rsidR="00433B78" w:rsidRDefault="00433B78" w:rsidP="00433B78"/>
    <w:p w:rsidR="00433B78" w:rsidRDefault="00433B78" w:rsidP="00433B78"/>
    <w:p w:rsidR="00433B78" w:rsidRDefault="00433B78" w:rsidP="00433B78"/>
    <w:p w:rsidR="00433B78" w:rsidRDefault="00433B78" w:rsidP="00433B78"/>
    <w:p w:rsidR="00433B78" w:rsidRDefault="00433B78" w:rsidP="00433B78"/>
    <w:p w:rsidR="00433B78" w:rsidRDefault="00433B78" w:rsidP="00433B78"/>
    <w:p w:rsidR="00433B78" w:rsidRDefault="00433B78" w:rsidP="00433B78"/>
    <w:p w:rsidR="00433B78" w:rsidRPr="004976EA" w:rsidRDefault="00433B78" w:rsidP="00433B78">
      <w:pPr>
        <w:rPr>
          <w:b/>
          <w:u w:val="single"/>
        </w:rPr>
      </w:pPr>
      <w:r w:rsidRPr="004976EA">
        <w:rPr>
          <w:b/>
          <w:u w:val="single"/>
        </w:rPr>
        <w:t>Question 3: On a scale of 1 to 10, with 10 being the best, how would you rate the registration and check in at the event?</w:t>
      </w:r>
    </w:p>
    <w:p w:rsidR="00433B78" w:rsidRDefault="00433B78" w:rsidP="00433B78"/>
    <w:p w:rsidR="00433B78" w:rsidRDefault="00433B78" w:rsidP="00433B78">
      <w:r>
        <w:t>Total Score</w:t>
      </w:r>
      <w:r>
        <w:tab/>
        <w:t>=</w:t>
      </w:r>
      <w:r>
        <w:tab/>
      </w:r>
      <w:r>
        <w:t>738</w:t>
      </w:r>
    </w:p>
    <w:p w:rsidR="00433B78" w:rsidRDefault="00433B78" w:rsidP="00433B78">
      <w:r>
        <w:t>Average Rating</w:t>
      </w:r>
      <w:r>
        <w:tab/>
        <w:t>=</w:t>
      </w:r>
      <w:r>
        <w:tab/>
        <w:t>9.</w:t>
      </w:r>
      <w:r>
        <w:t>3</w:t>
      </w:r>
    </w:p>
    <w:p w:rsidR="00433B78" w:rsidRDefault="00433B78" w:rsidP="00433B78"/>
    <w:p w:rsidR="00433B78" w:rsidRDefault="00433B78" w:rsidP="00433B78">
      <w:r>
        <w:rPr>
          <w:noProof/>
        </w:rPr>
        <w:drawing>
          <wp:anchor distT="0" distB="0" distL="114300" distR="114300" simplePos="0" relativeHeight="251766784" behindDoc="0" locked="0" layoutInCell="1" allowOverlap="1" wp14:anchorId="2B301DD5">
            <wp:simplePos x="0" y="0"/>
            <wp:positionH relativeFrom="column">
              <wp:posOffset>0</wp:posOffset>
            </wp:positionH>
            <wp:positionV relativeFrom="paragraph">
              <wp:posOffset>0</wp:posOffset>
            </wp:positionV>
            <wp:extent cx="4572000" cy="2743200"/>
            <wp:effectExtent l="0" t="0" r="0" b="0"/>
            <wp:wrapSquare wrapText="bothSides"/>
            <wp:docPr id="47" name="Chart 47">
              <a:extLst xmlns:a="http://schemas.openxmlformats.org/drawingml/2006/main">
                <a:ext uri="{FF2B5EF4-FFF2-40B4-BE49-F238E27FC236}">
                  <a16:creationId xmlns:a16="http://schemas.microsoft.com/office/drawing/2014/main" id="{B160DDAF-E8DD-4C94-8995-E375AF571C9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anchor>
        </w:drawing>
      </w:r>
    </w:p>
    <w:p w:rsidR="00433B78" w:rsidRDefault="00433B78" w:rsidP="00433B78"/>
    <w:p w:rsidR="00433B78" w:rsidRDefault="00433B78">
      <w:pPr>
        <w:rPr>
          <w:sz w:val="40"/>
          <w:szCs w:val="40"/>
        </w:rPr>
      </w:pPr>
      <w:r>
        <w:rPr>
          <w:sz w:val="40"/>
          <w:szCs w:val="40"/>
        </w:rPr>
        <w:br w:type="page"/>
      </w:r>
    </w:p>
    <w:p w:rsidR="009050B5" w:rsidRPr="004976EA" w:rsidRDefault="00A65481" w:rsidP="00A65481">
      <w:pPr>
        <w:jc w:val="center"/>
        <w:rPr>
          <w:sz w:val="40"/>
          <w:szCs w:val="40"/>
        </w:rPr>
      </w:pPr>
      <w:r w:rsidRPr="004976EA">
        <w:rPr>
          <w:sz w:val="40"/>
          <w:szCs w:val="40"/>
        </w:rPr>
        <w:t xml:space="preserve">Profile of </w:t>
      </w:r>
      <w:r w:rsidR="00914A11" w:rsidRPr="004976EA">
        <w:rPr>
          <w:sz w:val="40"/>
          <w:szCs w:val="40"/>
        </w:rPr>
        <w:t xml:space="preserve">Self Advocates – People </w:t>
      </w:r>
      <w:proofErr w:type="gramStart"/>
      <w:r w:rsidR="00914A11" w:rsidRPr="004976EA">
        <w:rPr>
          <w:sz w:val="40"/>
          <w:szCs w:val="40"/>
        </w:rPr>
        <w:t>With</w:t>
      </w:r>
      <w:proofErr w:type="gramEnd"/>
      <w:r w:rsidR="00914A11" w:rsidRPr="004976EA">
        <w:rPr>
          <w:sz w:val="40"/>
          <w:szCs w:val="40"/>
        </w:rPr>
        <w:t xml:space="preserve"> Disabilities</w:t>
      </w:r>
    </w:p>
    <w:p w:rsidR="00914A11" w:rsidRDefault="00914A11"/>
    <w:p w:rsidR="00914A11" w:rsidRDefault="00104A8D">
      <w:r>
        <w:t>County Participation:</w:t>
      </w:r>
    </w:p>
    <w:p w:rsidR="00104A8D" w:rsidRDefault="000A60FB">
      <w:r>
        <w:rPr>
          <w:noProof/>
        </w:rPr>
        <w:drawing>
          <wp:inline distT="0" distB="0" distL="0" distR="0">
            <wp:extent cx="4876800" cy="4371975"/>
            <wp:effectExtent l="0" t="0" r="0" b="9525"/>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Self Advocate - County Participation 2019.bmp"/>
                    <pic:cNvPicPr/>
                  </pic:nvPicPr>
                  <pic:blipFill>
                    <a:blip r:embed="rId18">
                      <a:extLst>
                        <a:ext uri="{28A0092B-C50C-407E-A947-70E740481C1C}">
                          <a14:useLocalDpi xmlns:a14="http://schemas.microsoft.com/office/drawing/2010/main" val="0"/>
                        </a:ext>
                      </a:extLst>
                    </a:blip>
                    <a:stretch>
                      <a:fillRect/>
                    </a:stretch>
                  </pic:blipFill>
                  <pic:spPr>
                    <a:xfrm>
                      <a:off x="0" y="0"/>
                      <a:ext cx="4876800" cy="4371975"/>
                    </a:xfrm>
                    <a:prstGeom prst="rect">
                      <a:avLst/>
                    </a:prstGeom>
                  </pic:spPr>
                </pic:pic>
              </a:graphicData>
            </a:graphic>
          </wp:inline>
        </w:drawing>
      </w:r>
    </w:p>
    <w:p w:rsidR="00A65481" w:rsidRDefault="000A60FB">
      <w:r>
        <w:rPr>
          <w:noProof/>
        </w:rPr>
        <w:drawing>
          <wp:anchor distT="0" distB="0" distL="114300" distR="114300" simplePos="0" relativeHeight="251712512" behindDoc="0" locked="0" layoutInCell="1" allowOverlap="1" wp14:anchorId="09324192">
            <wp:simplePos x="0" y="0"/>
            <wp:positionH relativeFrom="column">
              <wp:posOffset>0</wp:posOffset>
            </wp:positionH>
            <wp:positionV relativeFrom="paragraph">
              <wp:posOffset>203200</wp:posOffset>
            </wp:positionV>
            <wp:extent cx="5972175" cy="2981325"/>
            <wp:effectExtent l="0" t="0" r="9525" b="9525"/>
            <wp:wrapSquare wrapText="bothSides"/>
            <wp:docPr id="1" name="Chart 1">
              <a:extLst xmlns:a="http://schemas.openxmlformats.org/drawingml/2006/main">
                <a:ext uri="{FF2B5EF4-FFF2-40B4-BE49-F238E27FC236}">
                  <a16:creationId xmlns:a16="http://schemas.microsoft.com/office/drawing/2014/main" id="{260467D0-A406-4BB8-BF1C-E3AB7244513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anchor>
        </w:drawing>
      </w:r>
    </w:p>
    <w:p w:rsidR="00A65481" w:rsidRDefault="00A65481"/>
    <w:p w:rsidR="00A65481" w:rsidRDefault="000A60FB">
      <w:r>
        <w:rPr>
          <w:noProof/>
        </w:rPr>
        <w:drawing>
          <wp:anchor distT="0" distB="0" distL="114300" distR="114300" simplePos="0" relativeHeight="251710464" behindDoc="0" locked="0" layoutInCell="1" allowOverlap="1" wp14:anchorId="792DAFEC">
            <wp:simplePos x="0" y="0"/>
            <wp:positionH relativeFrom="column">
              <wp:posOffset>0</wp:posOffset>
            </wp:positionH>
            <wp:positionV relativeFrom="paragraph">
              <wp:posOffset>635</wp:posOffset>
            </wp:positionV>
            <wp:extent cx="5781675" cy="3257550"/>
            <wp:effectExtent l="0" t="0" r="9525" b="0"/>
            <wp:wrapSquare wrapText="bothSides"/>
            <wp:docPr id="63" name="Chart 63">
              <a:extLst xmlns:a="http://schemas.openxmlformats.org/drawingml/2006/main">
                <a:ext uri="{FF2B5EF4-FFF2-40B4-BE49-F238E27FC236}">
                  <a16:creationId xmlns:a16="http://schemas.microsoft.com/office/drawing/2014/main" id="{3C717E1E-91FC-4C52-8C50-3468CACA1C9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anchor>
        </w:drawing>
      </w:r>
    </w:p>
    <w:p w:rsidR="00A65481" w:rsidRDefault="00A65481"/>
    <w:p w:rsidR="00A65481" w:rsidRDefault="000A60FB">
      <w:r>
        <w:rPr>
          <w:noProof/>
        </w:rPr>
        <w:drawing>
          <wp:anchor distT="0" distB="0" distL="114300" distR="114300" simplePos="0" relativeHeight="251711488" behindDoc="0" locked="0" layoutInCell="1" allowOverlap="1" wp14:anchorId="024E53F6">
            <wp:simplePos x="0" y="0"/>
            <wp:positionH relativeFrom="column">
              <wp:posOffset>0</wp:posOffset>
            </wp:positionH>
            <wp:positionV relativeFrom="paragraph">
              <wp:posOffset>220980</wp:posOffset>
            </wp:positionV>
            <wp:extent cx="5781675" cy="3695700"/>
            <wp:effectExtent l="0" t="0" r="9525" b="0"/>
            <wp:wrapSquare wrapText="bothSides"/>
            <wp:docPr id="64" name="Chart 64">
              <a:extLst xmlns:a="http://schemas.openxmlformats.org/drawingml/2006/main">
                <a:ext uri="{FF2B5EF4-FFF2-40B4-BE49-F238E27FC236}">
                  <a16:creationId xmlns:a16="http://schemas.microsoft.com/office/drawing/2014/main" id="{99C1D700-4C5A-48A6-B184-2381739621A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anchor>
        </w:drawing>
      </w:r>
    </w:p>
    <w:p w:rsidR="009050B5" w:rsidRDefault="009050B5"/>
    <w:p w:rsidR="009050B5" w:rsidRDefault="009050B5"/>
    <w:p w:rsidR="00A65481" w:rsidRDefault="00A65481"/>
    <w:p w:rsidR="00A65481" w:rsidRDefault="00A65481"/>
    <w:p w:rsidR="009050B5" w:rsidRDefault="009050B5"/>
    <w:p w:rsidR="009050B5" w:rsidRDefault="000A60FB">
      <w:r>
        <w:rPr>
          <w:noProof/>
        </w:rPr>
        <w:drawing>
          <wp:anchor distT="0" distB="0" distL="114300" distR="114300" simplePos="0" relativeHeight="251713536" behindDoc="0" locked="0" layoutInCell="1" allowOverlap="1" wp14:anchorId="1C7601C1">
            <wp:simplePos x="0" y="0"/>
            <wp:positionH relativeFrom="column">
              <wp:posOffset>0</wp:posOffset>
            </wp:positionH>
            <wp:positionV relativeFrom="paragraph">
              <wp:posOffset>1905</wp:posOffset>
            </wp:positionV>
            <wp:extent cx="5934075" cy="3343275"/>
            <wp:effectExtent l="0" t="0" r="9525" b="9525"/>
            <wp:wrapSquare wrapText="bothSides"/>
            <wp:docPr id="65" name="Chart 65">
              <a:extLst xmlns:a="http://schemas.openxmlformats.org/drawingml/2006/main">
                <a:ext uri="{FF2B5EF4-FFF2-40B4-BE49-F238E27FC236}">
                  <a16:creationId xmlns:a16="http://schemas.microsoft.com/office/drawing/2014/main" id="{023EAC89-D76D-4A28-BF75-EF12111F701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anchor>
        </w:drawing>
      </w:r>
    </w:p>
    <w:p w:rsidR="001432F4" w:rsidRDefault="001432F4"/>
    <w:p w:rsidR="00A65481" w:rsidRDefault="00A65481"/>
    <w:p w:rsidR="000B48BE" w:rsidRDefault="000B48BE"/>
    <w:p w:rsidR="000B48BE" w:rsidRDefault="000A60FB">
      <w:r>
        <w:rPr>
          <w:noProof/>
        </w:rPr>
        <w:drawing>
          <wp:anchor distT="0" distB="0" distL="114300" distR="114300" simplePos="0" relativeHeight="251714560" behindDoc="0" locked="0" layoutInCell="1" allowOverlap="1" wp14:anchorId="758343C5">
            <wp:simplePos x="0" y="0"/>
            <wp:positionH relativeFrom="column">
              <wp:posOffset>0</wp:posOffset>
            </wp:positionH>
            <wp:positionV relativeFrom="paragraph">
              <wp:posOffset>3810</wp:posOffset>
            </wp:positionV>
            <wp:extent cx="5876925" cy="3467100"/>
            <wp:effectExtent l="0" t="0" r="9525" b="0"/>
            <wp:wrapSquare wrapText="bothSides"/>
            <wp:docPr id="66" name="Chart 66">
              <a:extLst xmlns:a="http://schemas.openxmlformats.org/drawingml/2006/main">
                <a:ext uri="{FF2B5EF4-FFF2-40B4-BE49-F238E27FC236}">
                  <a16:creationId xmlns:a16="http://schemas.microsoft.com/office/drawing/2014/main" id="{61E6C5C8-D28F-48D3-AC1B-67FA53BBEF9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anchor>
        </w:drawing>
      </w:r>
    </w:p>
    <w:p w:rsidR="000B48BE" w:rsidRDefault="000B48BE"/>
    <w:p w:rsidR="000B48BE" w:rsidRDefault="000B48BE" w:rsidP="00C0333E">
      <w:pPr>
        <w:jc w:val="center"/>
        <w:rPr>
          <w:b/>
          <w:u w:val="single"/>
        </w:rPr>
      </w:pPr>
    </w:p>
    <w:p w:rsidR="00A65481" w:rsidRPr="004976EA" w:rsidRDefault="00C0333E" w:rsidP="00C0333E">
      <w:pPr>
        <w:jc w:val="center"/>
        <w:rPr>
          <w:b/>
          <w:u w:val="single"/>
        </w:rPr>
      </w:pPr>
      <w:r w:rsidRPr="004976EA">
        <w:rPr>
          <w:b/>
          <w:u w:val="single"/>
        </w:rPr>
        <w:t xml:space="preserve">Evaluation Responses </w:t>
      </w:r>
      <w:proofErr w:type="gramStart"/>
      <w:r w:rsidRPr="004976EA">
        <w:rPr>
          <w:b/>
          <w:u w:val="single"/>
        </w:rPr>
        <w:t>From</w:t>
      </w:r>
      <w:proofErr w:type="gramEnd"/>
      <w:r w:rsidRPr="004976EA">
        <w:rPr>
          <w:b/>
          <w:u w:val="single"/>
        </w:rPr>
        <w:t xml:space="preserve"> Self Advocates / PWD</w:t>
      </w:r>
    </w:p>
    <w:p w:rsidR="00C0333E" w:rsidRDefault="00C0333E" w:rsidP="00C0333E">
      <w:pPr>
        <w:jc w:val="center"/>
      </w:pPr>
    </w:p>
    <w:p w:rsidR="00C0333E" w:rsidRDefault="00C0333E" w:rsidP="00C0333E">
      <w:r>
        <w:t xml:space="preserve">Participants at the event were provided with a paper evaluation and were sent an electronic evaluation via e-mail to the e-mail address used to register each person. A total of 34 Self Advocates provided responses to all 5 rating questions. Additionally, responses have been sorted to provided generalized understanding of who provided specific feedback (below). </w:t>
      </w:r>
    </w:p>
    <w:p w:rsidR="000B48BE" w:rsidRDefault="000B48BE" w:rsidP="00C0333E"/>
    <w:p w:rsidR="000B48BE" w:rsidRDefault="000B48BE" w:rsidP="00C0333E">
      <w:r>
        <w:t>Paper Evaluations Received</w:t>
      </w:r>
      <w:r>
        <w:tab/>
      </w:r>
      <w:r>
        <w:tab/>
        <w:t>=</w:t>
      </w:r>
      <w:r>
        <w:tab/>
      </w:r>
      <w:r>
        <w:tab/>
        <w:t>2</w:t>
      </w:r>
      <w:r w:rsidR="000A60FB">
        <w:t>0</w:t>
      </w:r>
    </w:p>
    <w:p w:rsidR="000B48BE" w:rsidRDefault="000B48BE" w:rsidP="00C0333E">
      <w:r>
        <w:t>Electronic Evaluations Completed</w:t>
      </w:r>
      <w:r>
        <w:tab/>
        <w:t>=</w:t>
      </w:r>
      <w:r>
        <w:tab/>
      </w:r>
      <w:r>
        <w:tab/>
      </w:r>
      <w:r w:rsidR="000A60FB">
        <w:t>1</w:t>
      </w:r>
      <w:r w:rsidR="00DA4B1F">
        <w:t>2</w:t>
      </w:r>
    </w:p>
    <w:p w:rsidR="00573705" w:rsidRDefault="00573705" w:rsidP="00C0333E">
      <w:r>
        <w:t>Response Rate</w:t>
      </w:r>
      <w:r>
        <w:tab/>
      </w:r>
      <w:r>
        <w:tab/>
      </w:r>
      <w:r>
        <w:tab/>
      </w:r>
      <w:r>
        <w:tab/>
        <w:t>=</w:t>
      </w:r>
      <w:r>
        <w:tab/>
      </w:r>
      <w:r>
        <w:tab/>
      </w:r>
      <w:r w:rsidR="000A60FB">
        <w:t>1</w:t>
      </w:r>
      <w:r w:rsidR="007A4A7B">
        <w:t>5</w:t>
      </w:r>
      <w:r>
        <w:t>%</w:t>
      </w:r>
    </w:p>
    <w:p w:rsidR="00C0333E" w:rsidRDefault="00C0333E" w:rsidP="00C0333E"/>
    <w:p w:rsidR="00C0333E" w:rsidRPr="004976EA" w:rsidRDefault="00C0333E" w:rsidP="00C0333E">
      <w:pPr>
        <w:rPr>
          <w:b/>
          <w:u w:val="single"/>
        </w:rPr>
      </w:pPr>
      <w:r w:rsidRPr="004976EA">
        <w:rPr>
          <w:b/>
          <w:u w:val="single"/>
        </w:rPr>
        <w:t>Question 1: On a scale of 1 to 10, with 10 being the best, how would you rate the DD Awareness and Advocacy Day Event: Celebrate Community?</w:t>
      </w:r>
    </w:p>
    <w:p w:rsidR="001432F4" w:rsidRDefault="001432F4" w:rsidP="00C0333E"/>
    <w:p w:rsidR="001432F4" w:rsidRDefault="001432F4" w:rsidP="00C0333E">
      <w:r>
        <w:t xml:space="preserve">Total Score </w:t>
      </w:r>
      <w:r>
        <w:tab/>
        <w:t>=</w:t>
      </w:r>
      <w:r>
        <w:tab/>
      </w:r>
      <w:r w:rsidR="00DA4B1F">
        <w:t>305</w:t>
      </w:r>
    </w:p>
    <w:p w:rsidR="001432F4" w:rsidRDefault="001432F4" w:rsidP="00C0333E">
      <w:r>
        <w:t xml:space="preserve">Average Rating </w:t>
      </w:r>
      <w:r>
        <w:tab/>
        <w:t>=</w:t>
      </w:r>
      <w:r>
        <w:tab/>
        <w:t>9.</w:t>
      </w:r>
      <w:r w:rsidR="00020918">
        <w:t>5</w:t>
      </w:r>
    </w:p>
    <w:p w:rsidR="001432F4" w:rsidRDefault="001432F4" w:rsidP="00C0333E"/>
    <w:p w:rsidR="001432F4" w:rsidRDefault="00DA4B1F" w:rsidP="00C0333E">
      <w:r>
        <w:rPr>
          <w:noProof/>
        </w:rPr>
        <w:drawing>
          <wp:anchor distT="0" distB="0" distL="114300" distR="114300" simplePos="0" relativeHeight="251758592" behindDoc="0" locked="0" layoutInCell="1" allowOverlap="1" wp14:anchorId="47A3916C">
            <wp:simplePos x="0" y="0"/>
            <wp:positionH relativeFrom="column">
              <wp:posOffset>0</wp:posOffset>
            </wp:positionH>
            <wp:positionV relativeFrom="paragraph">
              <wp:posOffset>-2540</wp:posOffset>
            </wp:positionV>
            <wp:extent cx="4572000" cy="2743200"/>
            <wp:effectExtent l="0" t="0" r="0" b="0"/>
            <wp:wrapSquare wrapText="bothSides"/>
            <wp:docPr id="36" name="Chart 36">
              <a:extLst xmlns:a="http://schemas.openxmlformats.org/drawingml/2006/main">
                <a:ext uri="{FF2B5EF4-FFF2-40B4-BE49-F238E27FC236}">
                  <a16:creationId xmlns:a16="http://schemas.microsoft.com/office/drawing/2014/main" id="{6ECC310F-8346-4861-8DF3-C719389F6C5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anchor>
        </w:drawing>
      </w:r>
    </w:p>
    <w:p w:rsidR="009050B5" w:rsidRDefault="009050B5"/>
    <w:p w:rsidR="00A65481" w:rsidRDefault="00A65481"/>
    <w:p w:rsidR="00A65481" w:rsidRDefault="00A65481"/>
    <w:p w:rsidR="001432F4" w:rsidRDefault="001432F4"/>
    <w:p w:rsidR="001432F4" w:rsidRDefault="001432F4"/>
    <w:p w:rsidR="001432F4" w:rsidRDefault="001432F4"/>
    <w:p w:rsidR="001432F4" w:rsidRDefault="001432F4"/>
    <w:p w:rsidR="001432F4" w:rsidRDefault="001432F4"/>
    <w:p w:rsidR="001432F4" w:rsidRDefault="001432F4"/>
    <w:p w:rsidR="001432F4" w:rsidRDefault="001432F4"/>
    <w:p w:rsidR="001432F4" w:rsidRDefault="001432F4"/>
    <w:p w:rsidR="001432F4" w:rsidRDefault="001432F4"/>
    <w:p w:rsidR="001432F4" w:rsidRDefault="001432F4"/>
    <w:p w:rsidR="001432F4" w:rsidRDefault="001432F4"/>
    <w:p w:rsidR="001432F4" w:rsidRDefault="001432F4">
      <w:r>
        <w:br w:type="page"/>
      </w:r>
    </w:p>
    <w:p w:rsidR="001432F4" w:rsidRPr="004976EA" w:rsidRDefault="001432F4">
      <w:pPr>
        <w:rPr>
          <w:b/>
          <w:u w:val="single"/>
        </w:rPr>
      </w:pPr>
      <w:r w:rsidRPr="004976EA">
        <w:rPr>
          <w:b/>
          <w:u w:val="single"/>
        </w:rPr>
        <w:t>Question 2: On a scale of 1 to 10, with 10 being the best, how would you rate the speakers at the event?</w:t>
      </w:r>
    </w:p>
    <w:p w:rsidR="001432F4" w:rsidRDefault="001432F4"/>
    <w:p w:rsidR="001432F4" w:rsidRDefault="001432F4">
      <w:r>
        <w:t>Total Score</w:t>
      </w:r>
      <w:r>
        <w:tab/>
        <w:t>=</w:t>
      </w:r>
      <w:r>
        <w:tab/>
      </w:r>
      <w:r w:rsidR="00020918">
        <w:t>2</w:t>
      </w:r>
      <w:r w:rsidR="00DA4B1F">
        <w:t>85</w:t>
      </w:r>
    </w:p>
    <w:p w:rsidR="001432F4" w:rsidRDefault="001432F4">
      <w:r>
        <w:t>Average Rating</w:t>
      </w:r>
      <w:r>
        <w:tab/>
        <w:t>=</w:t>
      </w:r>
      <w:r>
        <w:tab/>
      </w:r>
      <w:r w:rsidR="00020918">
        <w:t>8.9</w:t>
      </w:r>
    </w:p>
    <w:p w:rsidR="001432F4" w:rsidRDefault="001432F4"/>
    <w:p w:rsidR="001432F4" w:rsidRDefault="00DA4B1F">
      <w:r>
        <w:rPr>
          <w:noProof/>
        </w:rPr>
        <w:drawing>
          <wp:anchor distT="0" distB="0" distL="114300" distR="114300" simplePos="0" relativeHeight="251759616" behindDoc="0" locked="0" layoutInCell="1" allowOverlap="1" wp14:anchorId="747CB069">
            <wp:simplePos x="0" y="0"/>
            <wp:positionH relativeFrom="column">
              <wp:posOffset>0</wp:posOffset>
            </wp:positionH>
            <wp:positionV relativeFrom="paragraph">
              <wp:posOffset>-3810</wp:posOffset>
            </wp:positionV>
            <wp:extent cx="4572000" cy="2743200"/>
            <wp:effectExtent l="0" t="0" r="0" b="0"/>
            <wp:wrapSquare wrapText="bothSides"/>
            <wp:docPr id="37" name="Chart 37">
              <a:extLst xmlns:a="http://schemas.openxmlformats.org/drawingml/2006/main">
                <a:ext uri="{FF2B5EF4-FFF2-40B4-BE49-F238E27FC236}">
                  <a16:creationId xmlns:a16="http://schemas.microsoft.com/office/drawing/2014/main" id="{5C72A4F8-347A-4B09-A6E1-42E3EDD9797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anchor>
        </w:drawing>
      </w:r>
    </w:p>
    <w:p w:rsidR="001432F4" w:rsidRDefault="001432F4"/>
    <w:p w:rsidR="001432F4" w:rsidRDefault="001432F4"/>
    <w:p w:rsidR="001432F4" w:rsidRDefault="001432F4"/>
    <w:p w:rsidR="001432F4" w:rsidRDefault="001432F4"/>
    <w:p w:rsidR="001432F4" w:rsidRDefault="001432F4"/>
    <w:p w:rsidR="001432F4" w:rsidRDefault="001432F4"/>
    <w:p w:rsidR="001432F4" w:rsidRDefault="001432F4"/>
    <w:p w:rsidR="001432F4" w:rsidRDefault="001432F4"/>
    <w:p w:rsidR="001432F4" w:rsidRDefault="001432F4"/>
    <w:p w:rsidR="001432F4" w:rsidRDefault="001432F4"/>
    <w:p w:rsidR="001432F4" w:rsidRDefault="001432F4"/>
    <w:p w:rsidR="001432F4" w:rsidRDefault="001432F4"/>
    <w:p w:rsidR="001432F4" w:rsidRDefault="001432F4"/>
    <w:p w:rsidR="001432F4" w:rsidRDefault="001432F4"/>
    <w:p w:rsidR="001432F4" w:rsidRDefault="001432F4"/>
    <w:p w:rsidR="001432F4" w:rsidRDefault="001432F4"/>
    <w:p w:rsidR="001432F4" w:rsidRDefault="001432F4"/>
    <w:p w:rsidR="001432F4" w:rsidRDefault="001432F4"/>
    <w:p w:rsidR="001432F4" w:rsidRPr="004976EA" w:rsidRDefault="001432F4">
      <w:pPr>
        <w:rPr>
          <w:b/>
          <w:u w:val="single"/>
        </w:rPr>
      </w:pPr>
      <w:r w:rsidRPr="004976EA">
        <w:rPr>
          <w:b/>
          <w:u w:val="single"/>
        </w:rPr>
        <w:t>Question 3: On a scale of 1 to 10, with 10 being the best, how would you rate the registration and check in at the event?</w:t>
      </w:r>
    </w:p>
    <w:p w:rsidR="001432F4" w:rsidRDefault="001432F4"/>
    <w:p w:rsidR="001432F4" w:rsidRDefault="001432F4">
      <w:r>
        <w:t>Total Score</w:t>
      </w:r>
      <w:r>
        <w:tab/>
        <w:t>=</w:t>
      </w:r>
      <w:r>
        <w:tab/>
      </w:r>
      <w:r w:rsidR="00DA4B1F">
        <w:t>302</w:t>
      </w:r>
    </w:p>
    <w:p w:rsidR="001432F4" w:rsidRDefault="001432F4">
      <w:r>
        <w:t>Average Rating</w:t>
      </w:r>
      <w:r>
        <w:tab/>
        <w:t>=</w:t>
      </w:r>
      <w:r>
        <w:tab/>
        <w:t>9.</w:t>
      </w:r>
      <w:r w:rsidR="00DA4B1F">
        <w:t>4</w:t>
      </w:r>
    </w:p>
    <w:p w:rsidR="001432F4" w:rsidRDefault="001432F4"/>
    <w:p w:rsidR="001432F4" w:rsidRDefault="00DA4B1F">
      <w:r>
        <w:rPr>
          <w:noProof/>
        </w:rPr>
        <w:drawing>
          <wp:anchor distT="0" distB="0" distL="114300" distR="114300" simplePos="0" relativeHeight="251760640" behindDoc="0" locked="0" layoutInCell="1" allowOverlap="1" wp14:anchorId="48CDB321">
            <wp:simplePos x="0" y="0"/>
            <wp:positionH relativeFrom="column">
              <wp:posOffset>0</wp:posOffset>
            </wp:positionH>
            <wp:positionV relativeFrom="paragraph">
              <wp:posOffset>0</wp:posOffset>
            </wp:positionV>
            <wp:extent cx="4572000" cy="2743200"/>
            <wp:effectExtent l="0" t="0" r="0" b="0"/>
            <wp:wrapSquare wrapText="bothSides"/>
            <wp:docPr id="38" name="Chart 38">
              <a:extLst xmlns:a="http://schemas.openxmlformats.org/drawingml/2006/main">
                <a:ext uri="{FF2B5EF4-FFF2-40B4-BE49-F238E27FC236}">
                  <a16:creationId xmlns:a16="http://schemas.microsoft.com/office/drawing/2014/main" id="{C5D9A4B2-F1B8-4A12-B4CA-ABBDD81BB8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anchor>
        </w:drawing>
      </w:r>
    </w:p>
    <w:p w:rsidR="001432F4" w:rsidRDefault="001432F4"/>
    <w:p w:rsidR="001432F4" w:rsidRDefault="001432F4"/>
    <w:p w:rsidR="001432F4" w:rsidRDefault="001432F4"/>
    <w:p w:rsidR="001432F4" w:rsidRDefault="001432F4"/>
    <w:p w:rsidR="001432F4" w:rsidRDefault="001432F4"/>
    <w:p w:rsidR="001432F4" w:rsidRDefault="001432F4"/>
    <w:p w:rsidR="001432F4" w:rsidRDefault="001432F4"/>
    <w:p w:rsidR="001432F4" w:rsidRDefault="001432F4"/>
    <w:p w:rsidR="001432F4" w:rsidRDefault="001432F4"/>
    <w:p w:rsidR="001432F4" w:rsidRDefault="001432F4"/>
    <w:p w:rsidR="001432F4" w:rsidRDefault="001432F4"/>
    <w:p w:rsidR="001432F4" w:rsidRDefault="001432F4"/>
    <w:p w:rsidR="001432F4" w:rsidRDefault="001432F4"/>
    <w:p w:rsidR="001432F4" w:rsidRDefault="001432F4"/>
    <w:p w:rsidR="001432F4" w:rsidRDefault="001432F4"/>
    <w:p w:rsidR="001432F4" w:rsidRDefault="001432F4"/>
    <w:p w:rsidR="001432F4" w:rsidRPr="004976EA" w:rsidRDefault="004976EA">
      <w:pPr>
        <w:rPr>
          <w:b/>
          <w:u w:val="single"/>
        </w:rPr>
      </w:pPr>
      <w:r w:rsidRPr="004976EA">
        <w:rPr>
          <w:b/>
          <w:u w:val="single"/>
        </w:rPr>
        <w:t>Question 4: In your opinion, what was the best part about the day?</w:t>
      </w:r>
    </w:p>
    <w:p w:rsidR="004976EA" w:rsidRDefault="004976EA"/>
    <w:p w:rsidR="004976EA" w:rsidRPr="00BD2DC3" w:rsidRDefault="00020918">
      <w:pPr>
        <w:rPr>
          <w:rFonts w:cstheme="minorHAnsi"/>
          <w:b/>
          <w:i/>
          <w:sz w:val="24"/>
          <w:szCs w:val="24"/>
        </w:rPr>
      </w:pPr>
      <w:r w:rsidRPr="00BD2DC3">
        <w:rPr>
          <w:rFonts w:cstheme="minorHAnsi"/>
          <w:b/>
          <w:i/>
          <w:sz w:val="24"/>
          <w:szCs w:val="24"/>
        </w:rPr>
        <w:t>STABLE Account – Great Speakers</w:t>
      </w:r>
    </w:p>
    <w:p w:rsidR="00020918" w:rsidRPr="00BD2DC3" w:rsidRDefault="00020918">
      <w:pPr>
        <w:rPr>
          <w:rFonts w:cstheme="minorHAnsi"/>
          <w:b/>
          <w:i/>
          <w:sz w:val="24"/>
          <w:szCs w:val="24"/>
        </w:rPr>
      </w:pPr>
    </w:p>
    <w:p w:rsidR="00020918" w:rsidRPr="00BD2DC3" w:rsidRDefault="00020918">
      <w:pPr>
        <w:rPr>
          <w:rFonts w:cstheme="minorHAnsi"/>
          <w:b/>
          <w:i/>
          <w:sz w:val="24"/>
          <w:szCs w:val="24"/>
        </w:rPr>
      </w:pPr>
      <w:r w:rsidRPr="00BD2DC3">
        <w:rPr>
          <w:rFonts w:cstheme="minorHAnsi"/>
          <w:b/>
          <w:i/>
          <w:sz w:val="24"/>
          <w:szCs w:val="24"/>
        </w:rPr>
        <w:t xml:space="preserve">Meeting Mike DeWine and Rob </w:t>
      </w:r>
      <w:proofErr w:type="spellStart"/>
      <w:r w:rsidRPr="00BD2DC3">
        <w:rPr>
          <w:rFonts w:cstheme="minorHAnsi"/>
          <w:b/>
          <w:i/>
          <w:sz w:val="24"/>
          <w:szCs w:val="24"/>
        </w:rPr>
        <w:t>McColley</w:t>
      </w:r>
      <w:proofErr w:type="spellEnd"/>
      <w:r w:rsidRPr="00BD2DC3">
        <w:rPr>
          <w:rFonts w:cstheme="minorHAnsi"/>
          <w:b/>
          <w:i/>
          <w:sz w:val="24"/>
          <w:szCs w:val="24"/>
        </w:rPr>
        <w:t xml:space="preserve"> and Jim Hoops</w:t>
      </w:r>
    </w:p>
    <w:p w:rsidR="00020918" w:rsidRPr="00BD2DC3" w:rsidRDefault="00020918">
      <w:pPr>
        <w:rPr>
          <w:rFonts w:cstheme="minorHAnsi"/>
          <w:b/>
          <w:i/>
          <w:sz w:val="24"/>
          <w:szCs w:val="24"/>
        </w:rPr>
      </w:pPr>
    </w:p>
    <w:p w:rsidR="00020918" w:rsidRPr="00BD2DC3" w:rsidRDefault="00020918">
      <w:pPr>
        <w:rPr>
          <w:rFonts w:cstheme="minorHAnsi"/>
          <w:b/>
          <w:i/>
          <w:sz w:val="24"/>
          <w:szCs w:val="24"/>
        </w:rPr>
      </w:pPr>
      <w:r w:rsidRPr="00BD2DC3">
        <w:rPr>
          <w:rFonts w:cstheme="minorHAnsi"/>
          <w:b/>
          <w:i/>
          <w:sz w:val="24"/>
          <w:szCs w:val="24"/>
        </w:rPr>
        <w:t>Meeting Others</w:t>
      </w:r>
    </w:p>
    <w:p w:rsidR="00020918" w:rsidRPr="00BD2DC3" w:rsidRDefault="00020918">
      <w:pPr>
        <w:rPr>
          <w:rFonts w:cstheme="minorHAnsi"/>
          <w:b/>
          <w:i/>
          <w:sz w:val="24"/>
          <w:szCs w:val="24"/>
        </w:rPr>
      </w:pPr>
    </w:p>
    <w:p w:rsidR="00020918" w:rsidRPr="00BD2DC3" w:rsidRDefault="00020918">
      <w:pPr>
        <w:rPr>
          <w:rFonts w:cstheme="minorHAnsi"/>
          <w:b/>
          <w:i/>
          <w:sz w:val="24"/>
          <w:szCs w:val="24"/>
        </w:rPr>
      </w:pPr>
      <w:r w:rsidRPr="00BD2DC3">
        <w:rPr>
          <w:rFonts w:cstheme="minorHAnsi"/>
          <w:b/>
          <w:i/>
          <w:sz w:val="24"/>
          <w:szCs w:val="24"/>
        </w:rPr>
        <w:t>I liked everything</w:t>
      </w:r>
    </w:p>
    <w:p w:rsidR="00020918" w:rsidRPr="00BD2DC3" w:rsidRDefault="00020918">
      <w:pPr>
        <w:rPr>
          <w:rFonts w:cstheme="minorHAnsi"/>
          <w:b/>
          <w:i/>
          <w:sz w:val="24"/>
          <w:szCs w:val="24"/>
        </w:rPr>
      </w:pPr>
    </w:p>
    <w:p w:rsidR="00020918" w:rsidRPr="00BD2DC3" w:rsidRDefault="00020918">
      <w:pPr>
        <w:rPr>
          <w:rFonts w:cstheme="minorHAnsi"/>
          <w:b/>
          <w:i/>
          <w:sz w:val="24"/>
          <w:szCs w:val="24"/>
        </w:rPr>
      </w:pPr>
      <w:r w:rsidRPr="00BD2DC3">
        <w:rPr>
          <w:rFonts w:cstheme="minorHAnsi"/>
          <w:b/>
          <w:i/>
          <w:sz w:val="24"/>
          <w:szCs w:val="24"/>
        </w:rPr>
        <w:t>Hearing the speakers and what their jobs were in Ohio</w:t>
      </w:r>
    </w:p>
    <w:p w:rsidR="00020918" w:rsidRPr="00BD2DC3" w:rsidRDefault="00020918">
      <w:pPr>
        <w:rPr>
          <w:rFonts w:cstheme="minorHAnsi"/>
          <w:b/>
          <w:i/>
          <w:sz w:val="24"/>
          <w:szCs w:val="24"/>
        </w:rPr>
      </w:pPr>
    </w:p>
    <w:p w:rsidR="00020918" w:rsidRPr="00BD2DC3" w:rsidRDefault="00020918">
      <w:pPr>
        <w:rPr>
          <w:rFonts w:cstheme="minorHAnsi"/>
          <w:b/>
          <w:i/>
          <w:sz w:val="24"/>
          <w:szCs w:val="24"/>
        </w:rPr>
      </w:pPr>
      <w:r w:rsidRPr="00BD2DC3">
        <w:rPr>
          <w:rFonts w:cstheme="minorHAnsi"/>
          <w:b/>
          <w:i/>
          <w:sz w:val="24"/>
          <w:szCs w:val="24"/>
        </w:rPr>
        <w:t>Listening to the guest speaker</w:t>
      </w:r>
    </w:p>
    <w:p w:rsidR="00020918" w:rsidRPr="00BD2DC3" w:rsidRDefault="00020918">
      <w:pPr>
        <w:rPr>
          <w:rFonts w:cstheme="minorHAnsi"/>
          <w:b/>
          <w:i/>
          <w:sz w:val="24"/>
          <w:szCs w:val="24"/>
        </w:rPr>
      </w:pPr>
    </w:p>
    <w:p w:rsidR="00EF47D1" w:rsidRPr="00BD2DC3" w:rsidRDefault="00EF47D1">
      <w:pPr>
        <w:rPr>
          <w:rFonts w:cstheme="minorHAnsi"/>
          <w:b/>
          <w:i/>
          <w:sz w:val="24"/>
          <w:szCs w:val="24"/>
        </w:rPr>
      </w:pPr>
      <w:r w:rsidRPr="00BD2DC3">
        <w:rPr>
          <w:rFonts w:cstheme="minorHAnsi"/>
          <w:b/>
          <w:i/>
          <w:sz w:val="24"/>
          <w:szCs w:val="24"/>
        </w:rPr>
        <w:t>Mike DeWine</w:t>
      </w:r>
    </w:p>
    <w:p w:rsidR="00EF47D1" w:rsidRPr="00BD2DC3" w:rsidRDefault="00EF47D1">
      <w:pPr>
        <w:rPr>
          <w:rFonts w:cstheme="minorHAnsi"/>
          <w:b/>
          <w:i/>
          <w:sz w:val="24"/>
          <w:szCs w:val="24"/>
        </w:rPr>
      </w:pPr>
    </w:p>
    <w:p w:rsidR="00EF47D1" w:rsidRPr="00BD2DC3" w:rsidRDefault="00EF47D1">
      <w:pPr>
        <w:rPr>
          <w:rFonts w:cstheme="minorHAnsi"/>
          <w:b/>
          <w:i/>
          <w:sz w:val="24"/>
          <w:szCs w:val="24"/>
        </w:rPr>
      </w:pPr>
      <w:r w:rsidRPr="00BD2DC3">
        <w:rPr>
          <w:rFonts w:cstheme="minorHAnsi"/>
          <w:b/>
          <w:i/>
          <w:sz w:val="24"/>
          <w:szCs w:val="24"/>
        </w:rPr>
        <w:t>The speakers and meeting new people</w:t>
      </w:r>
    </w:p>
    <w:p w:rsidR="00EF47D1" w:rsidRPr="00BD2DC3" w:rsidRDefault="00EF47D1">
      <w:pPr>
        <w:rPr>
          <w:rFonts w:cstheme="minorHAnsi"/>
          <w:b/>
          <w:i/>
          <w:sz w:val="24"/>
          <w:szCs w:val="24"/>
        </w:rPr>
      </w:pPr>
    </w:p>
    <w:p w:rsidR="00EF47D1" w:rsidRPr="00BD2DC3" w:rsidRDefault="00EF47D1">
      <w:pPr>
        <w:rPr>
          <w:rFonts w:cstheme="minorHAnsi"/>
          <w:b/>
          <w:i/>
          <w:sz w:val="24"/>
          <w:szCs w:val="24"/>
        </w:rPr>
      </w:pPr>
      <w:r w:rsidRPr="00BD2DC3">
        <w:rPr>
          <w:rFonts w:cstheme="minorHAnsi"/>
          <w:b/>
          <w:i/>
          <w:sz w:val="24"/>
          <w:szCs w:val="24"/>
        </w:rPr>
        <w:t>Snacks and drinks and seeing Mike DeWine was cool too</w:t>
      </w:r>
    </w:p>
    <w:p w:rsidR="00EF47D1" w:rsidRPr="00BD2DC3" w:rsidRDefault="00EF47D1">
      <w:pPr>
        <w:rPr>
          <w:rFonts w:cstheme="minorHAnsi"/>
          <w:b/>
          <w:i/>
          <w:sz w:val="24"/>
          <w:szCs w:val="24"/>
        </w:rPr>
      </w:pPr>
    </w:p>
    <w:p w:rsidR="00EF47D1" w:rsidRPr="00BD2DC3" w:rsidRDefault="00EF47D1">
      <w:pPr>
        <w:rPr>
          <w:rFonts w:cstheme="minorHAnsi"/>
          <w:b/>
          <w:i/>
          <w:sz w:val="24"/>
          <w:szCs w:val="24"/>
        </w:rPr>
      </w:pPr>
      <w:r w:rsidRPr="00BD2DC3">
        <w:rPr>
          <w:rFonts w:cstheme="minorHAnsi"/>
          <w:b/>
          <w:i/>
          <w:sz w:val="24"/>
          <w:szCs w:val="24"/>
        </w:rPr>
        <w:t>The speakers</w:t>
      </w:r>
    </w:p>
    <w:p w:rsidR="00EF47D1" w:rsidRPr="00BD2DC3" w:rsidRDefault="00EF47D1">
      <w:pPr>
        <w:rPr>
          <w:rFonts w:cstheme="minorHAnsi"/>
          <w:b/>
          <w:i/>
          <w:sz w:val="24"/>
          <w:szCs w:val="24"/>
        </w:rPr>
      </w:pPr>
    </w:p>
    <w:p w:rsidR="00EF47D1" w:rsidRPr="00BD2DC3" w:rsidRDefault="00EF47D1">
      <w:pPr>
        <w:rPr>
          <w:rFonts w:cstheme="minorHAnsi"/>
          <w:b/>
          <w:i/>
          <w:sz w:val="24"/>
          <w:szCs w:val="24"/>
        </w:rPr>
      </w:pPr>
      <w:r w:rsidRPr="00BD2DC3">
        <w:rPr>
          <w:rFonts w:cstheme="minorHAnsi"/>
          <w:b/>
          <w:i/>
          <w:sz w:val="24"/>
          <w:szCs w:val="24"/>
        </w:rPr>
        <w:t>Listening to what the speakers have to say</w:t>
      </w:r>
    </w:p>
    <w:p w:rsidR="00EF47D1" w:rsidRPr="00BD2DC3" w:rsidRDefault="00EF47D1">
      <w:pPr>
        <w:rPr>
          <w:rFonts w:cstheme="minorHAnsi"/>
          <w:b/>
          <w:i/>
          <w:sz w:val="24"/>
          <w:szCs w:val="24"/>
        </w:rPr>
      </w:pPr>
    </w:p>
    <w:p w:rsidR="00EF47D1" w:rsidRPr="00BD2DC3" w:rsidRDefault="00EF47D1">
      <w:pPr>
        <w:rPr>
          <w:rFonts w:cstheme="minorHAnsi"/>
          <w:b/>
          <w:i/>
          <w:sz w:val="24"/>
          <w:szCs w:val="24"/>
        </w:rPr>
      </w:pPr>
      <w:r w:rsidRPr="00BD2DC3">
        <w:rPr>
          <w:rFonts w:cstheme="minorHAnsi"/>
          <w:b/>
          <w:i/>
          <w:sz w:val="24"/>
          <w:szCs w:val="24"/>
        </w:rPr>
        <w:t>Everything</w:t>
      </w:r>
    </w:p>
    <w:p w:rsidR="00EF47D1" w:rsidRPr="00BD2DC3" w:rsidRDefault="00EF47D1">
      <w:pPr>
        <w:rPr>
          <w:rFonts w:cstheme="minorHAnsi"/>
          <w:b/>
          <w:i/>
          <w:sz w:val="24"/>
          <w:szCs w:val="24"/>
        </w:rPr>
      </w:pPr>
    </w:p>
    <w:p w:rsidR="00EF47D1" w:rsidRPr="00BD2DC3" w:rsidRDefault="00EF47D1">
      <w:pPr>
        <w:rPr>
          <w:rFonts w:cstheme="minorHAnsi"/>
          <w:b/>
          <w:i/>
          <w:sz w:val="24"/>
          <w:szCs w:val="24"/>
        </w:rPr>
      </w:pPr>
      <w:r w:rsidRPr="00BD2DC3">
        <w:rPr>
          <w:rFonts w:cstheme="minorHAnsi"/>
          <w:b/>
          <w:i/>
          <w:sz w:val="24"/>
          <w:szCs w:val="24"/>
        </w:rPr>
        <w:t>Talking to Senator</w:t>
      </w:r>
    </w:p>
    <w:p w:rsidR="00EF47D1" w:rsidRPr="00BD2DC3" w:rsidRDefault="00EF47D1">
      <w:pPr>
        <w:rPr>
          <w:rFonts w:cstheme="minorHAnsi"/>
          <w:b/>
          <w:i/>
          <w:sz w:val="24"/>
          <w:szCs w:val="24"/>
        </w:rPr>
      </w:pPr>
    </w:p>
    <w:p w:rsidR="00EF47D1" w:rsidRPr="00BD2DC3" w:rsidRDefault="00EF47D1">
      <w:pPr>
        <w:rPr>
          <w:rFonts w:cstheme="minorHAnsi"/>
          <w:b/>
          <w:i/>
          <w:sz w:val="24"/>
          <w:szCs w:val="24"/>
        </w:rPr>
      </w:pPr>
      <w:r w:rsidRPr="00BD2DC3">
        <w:rPr>
          <w:rFonts w:cstheme="minorHAnsi"/>
          <w:b/>
          <w:i/>
          <w:sz w:val="24"/>
          <w:szCs w:val="24"/>
        </w:rPr>
        <w:t>I think Shari did a great job</w:t>
      </w:r>
    </w:p>
    <w:p w:rsidR="00EF47D1" w:rsidRPr="00BD2DC3" w:rsidRDefault="00EF47D1">
      <w:pPr>
        <w:rPr>
          <w:rFonts w:cstheme="minorHAnsi"/>
          <w:b/>
          <w:i/>
          <w:sz w:val="24"/>
          <w:szCs w:val="24"/>
        </w:rPr>
      </w:pPr>
    </w:p>
    <w:p w:rsidR="00EF47D1" w:rsidRPr="00BD2DC3" w:rsidRDefault="00EF47D1">
      <w:pPr>
        <w:rPr>
          <w:rFonts w:cstheme="minorHAnsi"/>
          <w:b/>
          <w:i/>
          <w:sz w:val="24"/>
          <w:szCs w:val="24"/>
        </w:rPr>
      </w:pPr>
      <w:r w:rsidRPr="00BD2DC3">
        <w:rPr>
          <w:rFonts w:cstheme="minorHAnsi"/>
          <w:b/>
          <w:i/>
          <w:sz w:val="24"/>
          <w:szCs w:val="24"/>
        </w:rPr>
        <w:t>Seeing all kind of stuff – handing out all the shirts</w:t>
      </w:r>
    </w:p>
    <w:p w:rsidR="00EF47D1" w:rsidRPr="00BD2DC3" w:rsidRDefault="00EF47D1">
      <w:pPr>
        <w:rPr>
          <w:rFonts w:cstheme="minorHAnsi"/>
          <w:b/>
          <w:i/>
          <w:sz w:val="24"/>
          <w:szCs w:val="24"/>
        </w:rPr>
      </w:pPr>
    </w:p>
    <w:p w:rsidR="00EF47D1" w:rsidRPr="00BD2DC3" w:rsidRDefault="00EF47D1">
      <w:pPr>
        <w:rPr>
          <w:rFonts w:cstheme="minorHAnsi"/>
          <w:b/>
          <w:i/>
          <w:sz w:val="24"/>
          <w:szCs w:val="24"/>
        </w:rPr>
      </w:pPr>
      <w:r w:rsidRPr="00BD2DC3">
        <w:rPr>
          <w:rFonts w:cstheme="minorHAnsi"/>
          <w:b/>
          <w:i/>
          <w:sz w:val="24"/>
          <w:szCs w:val="24"/>
        </w:rPr>
        <w:t>Staying in a motel, seeing the scenery, and eating at motel and pizza place</w:t>
      </w:r>
    </w:p>
    <w:p w:rsidR="0068570A" w:rsidRPr="00BD2DC3" w:rsidRDefault="0068570A">
      <w:pPr>
        <w:rPr>
          <w:rFonts w:cstheme="minorHAnsi"/>
          <w:b/>
          <w:i/>
          <w:sz w:val="24"/>
          <w:szCs w:val="24"/>
        </w:rPr>
      </w:pPr>
    </w:p>
    <w:p w:rsidR="0068570A" w:rsidRPr="00BD2DC3" w:rsidRDefault="0068570A">
      <w:pPr>
        <w:rPr>
          <w:rFonts w:cstheme="minorHAnsi"/>
          <w:b/>
          <w:i/>
          <w:sz w:val="24"/>
          <w:szCs w:val="24"/>
        </w:rPr>
      </w:pPr>
      <w:r w:rsidRPr="00BD2DC3">
        <w:rPr>
          <w:rFonts w:cstheme="minorHAnsi"/>
          <w:b/>
          <w:i/>
          <w:sz w:val="24"/>
          <w:szCs w:val="24"/>
        </w:rPr>
        <w:t>Speakers and networking</w:t>
      </w:r>
    </w:p>
    <w:p w:rsidR="00EF47D1" w:rsidRPr="00BD2DC3" w:rsidRDefault="00EF47D1">
      <w:pPr>
        <w:rPr>
          <w:rFonts w:cstheme="minorHAnsi"/>
          <w:b/>
          <w:i/>
          <w:sz w:val="24"/>
          <w:szCs w:val="24"/>
        </w:rPr>
      </w:pPr>
    </w:p>
    <w:p w:rsidR="004976EA" w:rsidRPr="00BD2DC3" w:rsidRDefault="009921A1">
      <w:pPr>
        <w:rPr>
          <w:rFonts w:cstheme="minorHAnsi"/>
          <w:b/>
          <w:i/>
          <w:sz w:val="24"/>
          <w:szCs w:val="24"/>
        </w:rPr>
      </w:pPr>
      <w:r w:rsidRPr="00BD2DC3">
        <w:rPr>
          <w:rFonts w:cstheme="minorHAnsi"/>
          <w:b/>
          <w:i/>
          <w:sz w:val="24"/>
          <w:szCs w:val="24"/>
        </w:rPr>
        <w:t>Meeting the Senator</w:t>
      </w:r>
    </w:p>
    <w:p w:rsidR="009921A1" w:rsidRPr="00BD2DC3" w:rsidRDefault="009921A1">
      <w:pPr>
        <w:rPr>
          <w:rFonts w:cstheme="minorHAnsi"/>
          <w:b/>
          <w:i/>
          <w:sz w:val="24"/>
          <w:szCs w:val="24"/>
        </w:rPr>
      </w:pPr>
    </w:p>
    <w:p w:rsidR="009921A1" w:rsidRPr="00BD2DC3" w:rsidRDefault="009921A1">
      <w:pPr>
        <w:rPr>
          <w:rFonts w:cstheme="minorHAnsi"/>
          <w:b/>
          <w:i/>
          <w:sz w:val="24"/>
          <w:szCs w:val="24"/>
        </w:rPr>
      </w:pPr>
      <w:r w:rsidRPr="00BD2DC3">
        <w:rPr>
          <w:rFonts w:cstheme="minorHAnsi"/>
          <w:b/>
          <w:i/>
          <w:sz w:val="24"/>
          <w:szCs w:val="24"/>
        </w:rPr>
        <w:t>The advocates</w:t>
      </w:r>
    </w:p>
    <w:p w:rsidR="009921A1" w:rsidRPr="00BD2DC3" w:rsidRDefault="009921A1">
      <w:pPr>
        <w:rPr>
          <w:rFonts w:cstheme="minorHAnsi"/>
          <w:b/>
          <w:i/>
          <w:sz w:val="24"/>
          <w:szCs w:val="24"/>
        </w:rPr>
      </w:pPr>
    </w:p>
    <w:p w:rsidR="009921A1" w:rsidRPr="00BD2DC3" w:rsidRDefault="009921A1">
      <w:pPr>
        <w:rPr>
          <w:rFonts w:cstheme="minorHAnsi"/>
          <w:b/>
          <w:i/>
          <w:sz w:val="24"/>
          <w:szCs w:val="24"/>
        </w:rPr>
      </w:pPr>
      <w:r w:rsidRPr="00BD2DC3">
        <w:rPr>
          <w:rFonts w:cstheme="minorHAnsi"/>
          <w:b/>
          <w:i/>
          <w:sz w:val="24"/>
          <w:szCs w:val="24"/>
        </w:rPr>
        <w:t>Meeting the representatives</w:t>
      </w:r>
    </w:p>
    <w:p w:rsidR="009921A1" w:rsidRPr="00BD2DC3" w:rsidRDefault="009921A1">
      <w:pPr>
        <w:rPr>
          <w:rFonts w:cstheme="minorHAnsi"/>
          <w:b/>
          <w:i/>
          <w:sz w:val="24"/>
          <w:szCs w:val="24"/>
        </w:rPr>
      </w:pPr>
    </w:p>
    <w:p w:rsidR="009921A1" w:rsidRPr="00BD2DC3" w:rsidRDefault="009921A1">
      <w:pPr>
        <w:rPr>
          <w:rFonts w:cstheme="minorHAnsi"/>
          <w:b/>
          <w:i/>
          <w:sz w:val="24"/>
          <w:szCs w:val="24"/>
        </w:rPr>
      </w:pPr>
      <w:r w:rsidRPr="00BD2DC3">
        <w:rPr>
          <w:rFonts w:cstheme="minorHAnsi"/>
          <w:b/>
          <w:i/>
          <w:sz w:val="24"/>
          <w:szCs w:val="24"/>
        </w:rPr>
        <w:t>Meeting with my senator or representative</w:t>
      </w:r>
    </w:p>
    <w:p w:rsidR="009921A1" w:rsidRPr="00BD2DC3" w:rsidRDefault="009921A1">
      <w:pPr>
        <w:rPr>
          <w:rFonts w:cstheme="minorHAnsi"/>
          <w:b/>
          <w:i/>
          <w:sz w:val="24"/>
          <w:szCs w:val="24"/>
        </w:rPr>
      </w:pPr>
    </w:p>
    <w:p w:rsidR="009921A1" w:rsidRPr="00BD2DC3" w:rsidRDefault="009921A1">
      <w:pPr>
        <w:rPr>
          <w:rFonts w:cstheme="minorHAnsi"/>
          <w:b/>
          <w:i/>
          <w:sz w:val="24"/>
          <w:szCs w:val="24"/>
        </w:rPr>
      </w:pPr>
      <w:r w:rsidRPr="00BD2DC3">
        <w:rPr>
          <w:rFonts w:cstheme="minorHAnsi"/>
          <w:b/>
          <w:i/>
          <w:sz w:val="24"/>
          <w:szCs w:val="24"/>
        </w:rPr>
        <w:t>The speakers. Shari Cooper was great.</w:t>
      </w:r>
    </w:p>
    <w:p w:rsidR="009921A1" w:rsidRPr="00BD2DC3" w:rsidRDefault="009921A1">
      <w:pPr>
        <w:rPr>
          <w:rFonts w:cstheme="minorHAnsi"/>
          <w:b/>
          <w:i/>
          <w:sz w:val="24"/>
          <w:szCs w:val="24"/>
        </w:rPr>
      </w:pPr>
    </w:p>
    <w:p w:rsidR="009921A1" w:rsidRPr="00BD2DC3" w:rsidRDefault="009921A1">
      <w:pPr>
        <w:rPr>
          <w:rFonts w:cstheme="minorHAnsi"/>
          <w:b/>
          <w:i/>
          <w:sz w:val="24"/>
          <w:szCs w:val="24"/>
        </w:rPr>
      </w:pPr>
      <w:r w:rsidRPr="00BD2DC3">
        <w:rPr>
          <w:rFonts w:cstheme="minorHAnsi"/>
          <w:b/>
          <w:i/>
          <w:sz w:val="24"/>
          <w:szCs w:val="24"/>
        </w:rPr>
        <w:t>Speakers</w:t>
      </w:r>
    </w:p>
    <w:p w:rsidR="0006046D" w:rsidRPr="00BD2DC3" w:rsidRDefault="0006046D">
      <w:pPr>
        <w:rPr>
          <w:rFonts w:cstheme="minorHAnsi"/>
          <w:b/>
          <w:i/>
          <w:sz w:val="24"/>
          <w:szCs w:val="24"/>
        </w:rPr>
      </w:pPr>
    </w:p>
    <w:p w:rsidR="0006046D" w:rsidRPr="00BD2DC3" w:rsidRDefault="0006046D">
      <w:pPr>
        <w:rPr>
          <w:rFonts w:cstheme="minorHAnsi"/>
          <w:b/>
          <w:i/>
          <w:sz w:val="24"/>
          <w:szCs w:val="24"/>
        </w:rPr>
      </w:pPr>
      <w:r w:rsidRPr="00BD2DC3">
        <w:rPr>
          <w:rFonts w:cstheme="minorHAnsi"/>
          <w:b/>
          <w:i/>
          <w:sz w:val="24"/>
          <w:szCs w:val="24"/>
        </w:rPr>
        <w:t>Getting to talk to the Representatives</w:t>
      </w:r>
    </w:p>
    <w:p w:rsidR="0006046D" w:rsidRPr="00BD2DC3" w:rsidRDefault="0006046D">
      <w:pPr>
        <w:rPr>
          <w:rFonts w:cstheme="minorHAnsi"/>
          <w:b/>
          <w:i/>
          <w:sz w:val="24"/>
          <w:szCs w:val="24"/>
        </w:rPr>
      </w:pPr>
    </w:p>
    <w:p w:rsidR="0006046D" w:rsidRPr="00BD2DC3" w:rsidRDefault="0006046D">
      <w:pPr>
        <w:rPr>
          <w:rFonts w:cstheme="minorHAnsi"/>
          <w:b/>
          <w:i/>
          <w:sz w:val="24"/>
          <w:szCs w:val="24"/>
        </w:rPr>
      </w:pPr>
      <w:r w:rsidRPr="00BD2DC3">
        <w:rPr>
          <w:rFonts w:cstheme="minorHAnsi"/>
          <w:b/>
          <w:i/>
          <w:sz w:val="24"/>
          <w:szCs w:val="24"/>
        </w:rPr>
        <w:t>Going and meeting some of the people from the state</w:t>
      </w:r>
    </w:p>
    <w:p w:rsidR="0006046D" w:rsidRPr="00BD2DC3" w:rsidRDefault="0006046D">
      <w:pPr>
        <w:rPr>
          <w:rFonts w:cstheme="minorHAnsi"/>
          <w:b/>
          <w:i/>
          <w:sz w:val="24"/>
          <w:szCs w:val="24"/>
        </w:rPr>
      </w:pPr>
    </w:p>
    <w:p w:rsidR="0006046D" w:rsidRPr="00BD2DC3" w:rsidRDefault="0006046D">
      <w:pPr>
        <w:rPr>
          <w:rFonts w:cstheme="minorHAnsi"/>
          <w:b/>
          <w:i/>
          <w:sz w:val="24"/>
          <w:szCs w:val="24"/>
        </w:rPr>
      </w:pPr>
      <w:r w:rsidRPr="00BD2DC3">
        <w:rPr>
          <w:rFonts w:cstheme="minorHAnsi"/>
          <w:b/>
          <w:i/>
          <w:sz w:val="24"/>
          <w:szCs w:val="24"/>
        </w:rPr>
        <w:t>Speaking with state officials</w:t>
      </w:r>
    </w:p>
    <w:p w:rsidR="0006046D" w:rsidRPr="00BD2DC3" w:rsidRDefault="0006046D">
      <w:pPr>
        <w:rPr>
          <w:rFonts w:cstheme="minorHAnsi"/>
          <w:b/>
          <w:i/>
          <w:sz w:val="24"/>
          <w:szCs w:val="24"/>
        </w:rPr>
      </w:pPr>
    </w:p>
    <w:p w:rsidR="0006046D" w:rsidRPr="00BD2DC3" w:rsidRDefault="0006046D">
      <w:pPr>
        <w:rPr>
          <w:rFonts w:cstheme="minorHAnsi"/>
          <w:b/>
          <w:i/>
          <w:sz w:val="24"/>
          <w:szCs w:val="24"/>
        </w:rPr>
      </w:pPr>
      <w:r w:rsidRPr="00BD2DC3">
        <w:rPr>
          <w:rFonts w:cstheme="minorHAnsi"/>
          <w:b/>
          <w:i/>
          <w:sz w:val="24"/>
          <w:szCs w:val="24"/>
        </w:rPr>
        <w:t>Hearing the newly elected Governor and Director of DD speak</w:t>
      </w:r>
    </w:p>
    <w:p w:rsidR="0006046D" w:rsidRPr="00BD2DC3" w:rsidRDefault="0006046D">
      <w:pPr>
        <w:rPr>
          <w:rFonts w:cstheme="minorHAnsi"/>
          <w:b/>
          <w:i/>
          <w:sz w:val="24"/>
          <w:szCs w:val="24"/>
        </w:rPr>
      </w:pPr>
    </w:p>
    <w:p w:rsidR="0006046D" w:rsidRPr="00BD2DC3" w:rsidRDefault="0006046D">
      <w:pPr>
        <w:rPr>
          <w:rFonts w:cstheme="minorHAnsi"/>
          <w:b/>
          <w:i/>
          <w:sz w:val="24"/>
          <w:szCs w:val="24"/>
        </w:rPr>
      </w:pPr>
      <w:r w:rsidRPr="00BD2DC3">
        <w:rPr>
          <w:rFonts w:cstheme="minorHAnsi"/>
          <w:b/>
          <w:i/>
          <w:sz w:val="24"/>
          <w:szCs w:val="24"/>
        </w:rPr>
        <w:t>Meeting with the legislators</w:t>
      </w:r>
    </w:p>
    <w:p w:rsidR="00881985" w:rsidRPr="00BD2DC3" w:rsidRDefault="00881985">
      <w:pPr>
        <w:rPr>
          <w:rFonts w:cstheme="minorHAnsi"/>
          <w:b/>
          <w:i/>
          <w:sz w:val="24"/>
          <w:szCs w:val="24"/>
        </w:rPr>
      </w:pPr>
    </w:p>
    <w:p w:rsidR="00881985" w:rsidRPr="00BD2DC3" w:rsidRDefault="00881985">
      <w:pPr>
        <w:rPr>
          <w:rFonts w:cstheme="minorHAnsi"/>
          <w:b/>
          <w:i/>
          <w:sz w:val="24"/>
          <w:szCs w:val="24"/>
        </w:rPr>
      </w:pPr>
      <w:r w:rsidRPr="00BD2DC3">
        <w:rPr>
          <w:rFonts w:cstheme="minorHAnsi"/>
          <w:b/>
          <w:i/>
          <w:sz w:val="24"/>
          <w:szCs w:val="24"/>
        </w:rPr>
        <w:t>Governor took time to come, speak, and stay a while on same day as State of State Address + most other speakers very good as well.</w:t>
      </w:r>
    </w:p>
    <w:p w:rsidR="0068570A" w:rsidRDefault="0068570A"/>
    <w:p w:rsidR="0068570A" w:rsidRDefault="0068570A"/>
    <w:p w:rsidR="004976EA" w:rsidRPr="004976EA" w:rsidRDefault="004976EA">
      <w:pPr>
        <w:rPr>
          <w:b/>
          <w:u w:val="single"/>
        </w:rPr>
      </w:pPr>
      <w:r w:rsidRPr="004976EA">
        <w:rPr>
          <w:b/>
          <w:u w:val="single"/>
        </w:rPr>
        <w:t>Question 5: In your opinion, what could we do better?</w:t>
      </w:r>
    </w:p>
    <w:p w:rsidR="004976EA" w:rsidRDefault="004976EA"/>
    <w:p w:rsidR="004976EA" w:rsidRPr="00BD2DC3" w:rsidRDefault="00020918">
      <w:pPr>
        <w:rPr>
          <w:rFonts w:cstheme="minorHAnsi"/>
          <w:b/>
          <w:i/>
          <w:sz w:val="24"/>
          <w:szCs w:val="24"/>
        </w:rPr>
      </w:pPr>
      <w:r w:rsidRPr="00BD2DC3">
        <w:rPr>
          <w:rFonts w:cstheme="minorHAnsi"/>
          <w:b/>
          <w:i/>
          <w:sz w:val="24"/>
          <w:szCs w:val="24"/>
        </w:rPr>
        <w:t xml:space="preserve">Larger </w:t>
      </w:r>
      <w:proofErr w:type="gramStart"/>
      <w:r w:rsidRPr="00BD2DC3">
        <w:rPr>
          <w:rFonts w:cstheme="minorHAnsi"/>
          <w:b/>
          <w:i/>
          <w:sz w:val="24"/>
          <w:szCs w:val="24"/>
        </w:rPr>
        <w:t>ladies</w:t>
      </w:r>
      <w:proofErr w:type="gramEnd"/>
      <w:r w:rsidRPr="00BD2DC3">
        <w:rPr>
          <w:rFonts w:cstheme="minorHAnsi"/>
          <w:b/>
          <w:i/>
          <w:sz w:val="24"/>
          <w:szCs w:val="24"/>
        </w:rPr>
        <w:t xml:space="preserve"> room </w:t>
      </w:r>
    </w:p>
    <w:p w:rsidR="00020918" w:rsidRPr="00BD2DC3" w:rsidRDefault="00020918">
      <w:pPr>
        <w:rPr>
          <w:rFonts w:cstheme="minorHAnsi"/>
          <w:b/>
          <w:i/>
          <w:sz w:val="24"/>
          <w:szCs w:val="24"/>
        </w:rPr>
      </w:pPr>
    </w:p>
    <w:p w:rsidR="00020918" w:rsidRPr="00BD2DC3" w:rsidRDefault="00020918">
      <w:pPr>
        <w:rPr>
          <w:rFonts w:cstheme="minorHAnsi"/>
          <w:b/>
          <w:i/>
          <w:sz w:val="24"/>
          <w:szCs w:val="24"/>
        </w:rPr>
      </w:pPr>
      <w:r w:rsidRPr="00BD2DC3">
        <w:rPr>
          <w:rFonts w:cstheme="minorHAnsi"/>
          <w:b/>
          <w:i/>
          <w:sz w:val="24"/>
          <w:szCs w:val="24"/>
        </w:rPr>
        <w:t>Nothing</w:t>
      </w:r>
    </w:p>
    <w:p w:rsidR="00020918" w:rsidRPr="00BD2DC3" w:rsidRDefault="00020918">
      <w:pPr>
        <w:rPr>
          <w:rFonts w:cstheme="minorHAnsi"/>
          <w:b/>
          <w:i/>
          <w:sz w:val="24"/>
          <w:szCs w:val="24"/>
        </w:rPr>
      </w:pPr>
    </w:p>
    <w:p w:rsidR="00020918" w:rsidRPr="00BD2DC3" w:rsidRDefault="00020918">
      <w:pPr>
        <w:rPr>
          <w:rFonts w:cstheme="minorHAnsi"/>
          <w:b/>
          <w:i/>
          <w:sz w:val="24"/>
          <w:szCs w:val="24"/>
        </w:rPr>
      </w:pPr>
      <w:r w:rsidRPr="00BD2DC3">
        <w:rPr>
          <w:rFonts w:cstheme="minorHAnsi"/>
          <w:b/>
          <w:i/>
          <w:sz w:val="24"/>
          <w:szCs w:val="24"/>
        </w:rPr>
        <w:t>Have better instructions for registration</w:t>
      </w:r>
    </w:p>
    <w:p w:rsidR="00020918" w:rsidRPr="00BD2DC3" w:rsidRDefault="00020918">
      <w:pPr>
        <w:rPr>
          <w:rFonts w:cstheme="minorHAnsi"/>
          <w:b/>
          <w:i/>
          <w:sz w:val="24"/>
          <w:szCs w:val="24"/>
        </w:rPr>
      </w:pPr>
    </w:p>
    <w:p w:rsidR="00020918" w:rsidRPr="00BD2DC3" w:rsidRDefault="00020918">
      <w:pPr>
        <w:rPr>
          <w:rFonts w:cstheme="minorHAnsi"/>
          <w:b/>
          <w:i/>
          <w:sz w:val="24"/>
          <w:szCs w:val="24"/>
        </w:rPr>
      </w:pPr>
      <w:r w:rsidRPr="00BD2DC3">
        <w:rPr>
          <w:rFonts w:cstheme="minorHAnsi"/>
          <w:b/>
          <w:i/>
          <w:sz w:val="24"/>
          <w:szCs w:val="24"/>
        </w:rPr>
        <w:t>It was a very nice event – was happy to attend this year</w:t>
      </w:r>
    </w:p>
    <w:p w:rsidR="00020918" w:rsidRPr="00BD2DC3" w:rsidRDefault="00020918">
      <w:pPr>
        <w:rPr>
          <w:rFonts w:cstheme="minorHAnsi"/>
          <w:b/>
          <w:i/>
          <w:sz w:val="24"/>
          <w:szCs w:val="24"/>
        </w:rPr>
      </w:pPr>
    </w:p>
    <w:p w:rsidR="00020918" w:rsidRPr="00BD2DC3" w:rsidRDefault="00020918">
      <w:pPr>
        <w:rPr>
          <w:rFonts w:cstheme="minorHAnsi"/>
          <w:b/>
          <w:i/>
          <w:sz w:val="24"/>
          <w:szCs w:val="24"/>
        </w:rPr>
      </w:pPr>
      <w:r w:rsidRPr="00BD2DC3">
        <w:rPr>
          <w:rFonts w:cstheme="minorHAnsi"/>
          <w:b/>
          <w:i/>
          <w:sz w:val="24"/>
          <w:szCs w:val="24"/>
        </w:rPr>
        <w:t>Nothing, because the more jobs we have the more we make. God Bless you all and Go Bucks!</w:t>
      </w:r>
    </w:p>
    <w:p w:rsidR="00020918" w:rsidRPr="00BD2DC3" w:rsidRDefault="00020918">
      <w:pPr>
        <w:rPr>
          <w:rFonts w:cstheme="minorHAnsi"/>
          <w:b/>
          <w:i/>
          <w:sz w:val="24"/>
          <w:szCs w:val="24"/>
        </w:rPr>
      </w:pPr>
    </w:p>
    <w:p w:rsidR="00020918" w:rsidRPr="00BD2DC3" w:rsidRDefault="00020918">
      <w:pPr>
        <w:rPr>
          <w:rFonts w:cstheme="minorHAnsi"/>
          <w:b/>
          <w:i/>
          <w:sz w:val="24"/>
          <w:szCs w:val="24"/>
        </w:rPr>
      </w:pPr>
      <w:r w:rsidRPr="00BD2DC3">
        <w:rPr>
          <w:rFonts w:cstheme="minorHAnsi"/>
          <w:b/>
          <w:i/>
          <w:sz w:val="24"/>
          <w:szCs w:val="24"/>
        </w:rPr>
        <w:t>Visit with legislators</w:t>
      </w:r>
    </w:p>
    <w:p w:rsidR="00EF47D1" w:rsidRPr="00BD2DC3" w:rsidRDefault="00EF47D1">
      <w:pPr>
        <w:rPr>
          <w:rFonts w:cstheme="minorHAnsi"/>
          <w:b/>
          <w:i/>
          <w:sz w:val="24"/>
          <w:szCs w:val="24"/>
        </w:rPr>
      </w:pPr>
    </w:p>
    <w:p w:rsidR="00EF47D1" w:rsidRPr="00BD2DC3" w:rsidRDefault="00EF47D1">
      <w:pPr>
        <w:rPr>
          <w:rFonts w:cstheme="minorHAnsi"/>
          <w:b/>
          <w:i/>
          <w:sz w:val="24"/>
          <w:szCs w:val="24"/>
        </w:rPr>
      </w:pPr>
      <w:r w:rsidRPr="00BD2DC3">
        <w:rPr>
          <w:rFonts w:cstheme="minorHAnsi"/>
          <w:b/>
          <w:i/>
          <w:sz w:val="24"/>
          <w:szCs w:val="24"/>
        </w:rPr>
        <w:t>Get people more jobs</w:t>
      </w:r>
    </w:p>
    <w:p w:rsidR="00EF47D1" w:rsidRPr="00BD2DC3" w:rsidRDefault="00EF47D1">
      <w:pPr>
        <w:rPr>
          <w:rFonts w:cstheme="minorHAnsi"/>
          <w:b/>
          <w:i/>
          <w:sz w:val="24"/>
          <w:szCs w:val="24"/>
        </w:rPr>
      </w:pPr>
    </w:p>
    <w:p w:rsidR="00EF47D1" w:rsidRPr="00BD2DC3" w:rsidRDefault="00EF47D1">
      <w:pPr>
        <w:rPr>
          <w:rFonts w:cstheme="minorHAnsi"/>
          <w:b/>
          <w:i/>
          <w:sz w:val="24"/>
          <w:szCs w:val="24"/>
        </w:rPr>
      </w:pPr>
      <w:r w:rsidRPr="00BD2DC3">
        <w:rPr>
          <w:rFonts w:cstheme="minorHAnsi"/>
          <w:b/>
          <w:i/>
          <w:sz w:val="24"/>
          <w:szCs w:val="24"/>
        </w:rPr>
        <w:t>As someone with a visual and hearing disability, I had a hard time hearing some speakers</w:t>
      </w:r>
    </w:p>
    <w:p w:rsidR="00EF47D1" w:rsidRPr="00BD2DC3" w:rsidRDefault="00EF47D1">
      <w:pPr>
        <w:rPr>
          <w:rFonts w:cstheme="minorHAnsi"/>
          <w:b/>
          <w:i/>
          <w:sz w:val="24"/>
          <w:szCs w:val="24"/>
        </w:rPr>
      </w:pPr>
    </w:p>
    <w:p w:rsidR="00EF47D1" w:rsidRPr="00BD2DC3" w:rsidRDefault="00EF47D1">
      <w:pPr>
        <w:rPr>
          <w:rFonts w:cstheme="minorHAnsi"/>
          <w:b/>
          <w:i/>
          <w:sz w:val="24"/>
          <w:szCs w:val="24"/>
        </w:rPr>
      </w:pPr>
      <w:r w:rsidRPr="00BD2DC3">
        <w:rPr>
          <w:rFonts w:cstheme="minorHAnsi"/>
          <w:b/>
          <w:i/>
          <w:sz w:val="24"/>
          <w:szCs w:val="24"/>
        </w:rPr>
        <w:t>Also have a speech given by Sherrod Brown I would have voted for him, I’m a nice person</w:t>
      </w:r>
    </w:p>
    <w:p w:rsidR="00EF47D1" w:rsidRPr="00BD2DC3" w:rsidRDefault="00EF47D1">
      <w:pPr>
        <w:rPr>
          <w:rFonts w:cstheme="minorHAnsi"/>
          <w:b/>
          <w:i/>
          <w:sz w:val="24"/>
          <w:szCs w:val="24"/>
        </w:rPr>
      </w:pPr>
    </w:p>
    <w:p w:rsidR="00EF47D1" w:rsidRPr="00BD2DC3" w:rsidRDefault="00EF47D1">
      <w:pPr>
        <w:rPr>
          <w:rFonts w:cstheme="minorHAnsi"/>
          <w:b/>
          <w:i/>
          <w:sz w:val="24"/>
          <w:szCs w:val="24"/>
        </w:rPr>
      </w:pPr>
      <w:r w:rsidRPr="00BD2DC3">
        <w:rPr>
          <w:rFonts w:cstheme="minorHAnsi"/>
          <w:b/>
          <w:i/>
          <w:sz w:val="24"/>
          <w:szCs w:val="24"/>
        </w:rPr>
        <w:t>Have speakers be louder</w:t>
      </w:r>
    </w:p>
    <w:p w:rsidR="00EF47D1" w:rsidRPr="00BD2DC3" w:rsidRDefault="00EF47D1">
      <w:pPr>
        <w:rPr>
          <w:rFonts w:cstheme="minorHAnsi"/>
          <w:b/>
          <w:i/>
          <w:sz w:val="24"/>
          <w:szCs w:val="24"/>
        </w:rPr>
      </w:pPr>
    </w:p>
    <w:p w:rsidR="00EF47D1" w:rsidRPr="00BD2DC3" w:rsidRDefault="00EF47D1">
      <w:pPr>
        <w:rPr>
          <w:rFonts w:cstheme="minorHAnsi"/>
          <w:b/>
          <w:i/>
          <w:sz w:val="24"/>
          <w:szCs w:val="24"/>
        </w:rPr>
      </w:pPr>
      <w:r w:rsidRPr="00BD2DC3">
        <w:rPr>
          <w:rFonts w:cstheme="minorHAnsi"/>
          <w:b/>
          <w:i/>
          <w:sz w:val="24"/>
          <w:szCs w:val="24"/>
        </w:rPr>
        <w:t>Nothing for me to complain about here. You all are doing great!! Keep it up!!</w:t>
      </w:r>
    </w:p>
    <w:p w:rsidR="00EF47D1" w:rsidRPr="00BD2DC3" w:rsidRDefault="00EF47D1">
      <w:pPr>
        <w:rPr>
          <w:rFonts w:cstheme="minorHAnsi"/>
          <w:b/>
          <w:i/>
          <w:sz w:val="24"/>
          <w:szCs w:val="24"/>
        </w:rPr>
      </w:pPr>
    </w:p>
    <w:p w:rsidR="00EF47D1" w:rsidRPr="00BD2DC3" w:rsidRDefault="00EF47D1">
      <w:pPr>
        <w:rPr>
          <w:rFonts w:cstheme="minorHAnsi"/>
          <w:b/>
          <w:i/>
          <w:sz w:val="24"/>
          <w:szCs w:val="24"/>
        </w:rPr>
      </w:pPr>
      <w:r w:rsidRPr="00BD2DC3">
        <w:rPr>
          <w:rFonts w:cstheme="minorHAnsi"/>
          <w:b/>
          <w:i/>
          <w:sz w:val="24"/>
          <w:szCs w:val="24"/>
        </w:rPr>
        <w:t>Vital to show himself (legislator?)</w:t>
      </w:r>
    </w:p>
    <w:p w:rsidR="00EF47D1" w:rsidRPr="00BD2DC3" w:rsidRDefault="00EF47D1">
      <w:pPr>
        <w:rPr>
          <w:rFonts w:cstheme="minorHAnsi"/>
          <w:b/>
          <w:i/>
          <w:sz w:val="24"/>
          <w:szCs w:val="24"/>
        </w:rPr>
      </w:pPr>
    </w:p>
    <w:p w:rsidR="00EF47D1" w:rsidRPr="00BD2DC3" w:rsidRDefault="00EF47D1">
      <w:pPr>
        <w:rPr>
          <w:rFonts w:cstheme="minorHAnsi"/>
          <w:b/>
          <w:i/>
          <w:sz w:val="24"/>
          <w:szCs w:val="24"/>
        </w:rPr>
      </w:pPr>
      <w:r w:rsidRPr="00BD2DC3">
        <w:rPr>
          <w:rFonts w:cstheme="minorHAnsi"/>
          <w:b/>
          <w:i/>
          <w:sz w:val="24"/>
          <w:szCs w:val="24"/>
        </w:rPr>
        <w:t>Parking</w:t>
      </w:r>
    </w:p>
    <w:p w:rsidR="00EF47D1" w:rsidRPr="00BD2DC3" w:rsidRDefault="00EF47D1">
      <w:pPr>
        <w:rPr>
          <w:rFonts w:cstheme="minorHAnsi"/>
          <w:b/>
          <w:i/>
          <w:sz w:val="24"/>
          <w:szCs w:val="24"/>
        </w:rPr>
      </w:pPr>
    </w:p>
    <w:p w:rsidR="00EF47D1" w:rsidRPr="00BD2DC3" w:rsidRDefault="00EF47D1">
      <w:pPr>
        <w:rPr>
          <w:rFonts w:cstheme="minorHAnsi"/>
          <w:b/>
          <w:i/>
          <w:sz w:val="24"/>
          <w:szCs w:val="24"/>
        </w:rPr>
      </w:pPr>
      <w:r w:rsidRPr="00BD2DC3">
        <w:rPr>
          <w:rFonts w:cstheme="minorHAnsi"/>
          <w:b/>
          <w:i/>
          <w:sz w:val="24"/>
          <w:szCs w:val="24"/>
        </w:rPr>
        <w:t>Parking</w:t>
      </w:r>
    </w:p>
    <w:p w:rsidR="00EF47D1" w:rsidRPr="00BD2DC3" w:rsidRDefault="00EF47D1">
      <w:pPr>
        <w:rPr>
          <w:rFonts w:cstheme="minorHAnsi"/>
          <w:b/>
          <w:i/>
          <w:sz w:val="24"/>
          <w:szCs w:val="24"/>
        </w:rPr>
      </w:pPr>
    </w:p>
    <w:p w:rsidR="00EF47D1" w:rsidRPr="00BD2DC3" w:rsidRDefault="00EF47D1">
      <w:pPr>
        <w:rPr>
          <w:rFonts w:cstheme="minorHAnsi"/>
          <w:b/>
          <w:i/>
          <w:sz w:val="24"/>
          <w:szCs w:val="24"/>
        </w:rPr>
      </w:pPr>
      <w:r w:rsidRPr="00BD2DC3">
        <w:rPr>
          <w:rFonts w:cstheme="minorHAnsi"/>
          <w:b/>
          <w:i/>
          <w:sz w:val="24"/>
          <w:szCs w:val="24"/>
        </w:rPr>
        <w:t>Parking</w:t>
      </w:r>
    </w:p>
    <w:p w:rsidR="00EF47D1" w:rsidRPr="00BD2DC3" w:rsidRDefault="00EF47D1">
      <w:pPr>
        <w:rPr>
          <w:rFonts w:cstheme="minorHAnsi"/>
          <w:b/>
          <w:i/>
          <w:sz w:val="24"/>
          <w:szCs w:val="24"/>
        </w:rPr>
      </w:pPr>
    </w:p>
    <w:p w:rsidR="00EF47D1" w:rsidRPr="00BD2DC3" w:rsidRDefault="00EF47D1">
      <w:pPr>
        <w:rPr>
          <w:rFonts w:cstheme="minorHAnsi"/>
          <w:b/>
          <w:i/>
          <w:sz w:val="24"/>
          <w:szCs w:val="24"/>
        </w:rPr>
      </w:pPr>
      <w:r w:rsidRPr="00BD2DC3">
        <w:rPr>
          <w:rFonts w:cstheme="minorHAnsi"/>
          <w:b/>
          <w:i/>
          <w:sz w:val="24"/>
          <w:szCs w:val="24"/>
        </w:rPr>
        <w:t>Always trying your best – do stuff we can do</w:t>
      </w:r>
    </w:p>
    <w:p w:rsidR="00EF47D1" w:rsidRPr="00BD2DC3" w:rsidRDefault="00EF47D1">
      <w:pPr>
        <w:rPr>
          <w:rFonts w:cstheme="minorHAnsi"/>
          <w:b/>
          <w:i/>
          <w:sz w:val="24"/>
          <w:szCs w:val="24"/>
        </w:rPr>
      </w:pPr>
    </w:p>
    <w:p w:rsidR="00EF47D1" w:rsidRPr="00BD2DC3" w:rsidRDefault="00EF47D1">
      <w:pPr>
        <w:rPr>
          <w:rFonts w:cstheme="minorHAnsi"/>
          <w:b/>
          <w:i/>
          <w:sz w:val="24"/>
          <w:szCs w:val="24"/>
        </w:rPr>
      </w:pPr>
      <w:r w:rsidRPr="00BD2DC3">
        <w:rPr>
          <w:rFonts w:cstheme="minorHAnsi"/>
          <w:b/>
          <w:i/>
          <w:sz w:val="24"/>
          <w:szCs w:val="24"/>
        </w:rPr>
        <w:t>Speak louder so we can hear Senator</w:t>
      </w:r>
    </w:p>
    <w:p w:rsidR="00EF47D1" w:rsidRPr="00BD2DC3" w:rsidRDefault="00EF47D1">
      <w:pPr>
        <w:rPr>
          <w:rFonts w:cstheme="minorHAnsi"/>
          <w:b/>
          <w:i/>
          <w:sz w:val="24"/>
          <w:szCs w:val="24"/>
        </w:rPr>
      </w:pPr>
    </w:p>
    <w:p w:rsidR="0068570A" w:rsidRPr="00BD2DC3" w:rsidRDefault="0068570A">
      <w:pPr>
        <w:rPr>
          <w:rFonts w:cstheme="minorHAnsi"/>
          <w:b/>
          <w:i/>
          <w:sz w:val="24"/>
          <w:szCs w:val="24"/>
        </w:rPr>
      </w:pPr>
      <w:r w:rsidRPr="00BD2DC3">
        <w:rPr>
          <w:rFonts w:cstheme="minorHAnsi"/>
          <w:b/>
          <w:i/>
          <w:sz w:val="24"/>
          <w:szCs w:val="24"/>
        </w:rPr>
        <w:t>Nothing</w:t>
      </w:r>
    </w:p>
    <w:p w:rsidR="009921A1" w:rsidRPr="00BD2DC3" w:rsidRDefault="009921A1">
      <w:pPr>
        <w:rPr>
          <w:rFonts w:cstheme="minorHAnsi"/>
          <w:b/>
          <w:i/>
          <w:sz w:val="24"/>
          <w:szCs w:val="24"/>
        </w:rPr>
      </w:pPr>
    </w:p>
    <w:p w:rsidR="009921A1" w:rsidRPr="00BD2DC3" w:rsidRDefault="009921A1">
      <w:pPr>
        <w:rPr>
          <w:rFonts w:cstheme="minorHAnsi"/>
          <w:b/>
          <w:i/>
          <w:sz w:val="24"/>
          <w:szCs w:val="24"/>
        </w:rPr>
      </w:pPr>
      <w:r w:rsidRPr="00BD2DC3">
        <w:rPr>
          <w:rFonts w:cstheme="minorHAnsi"/>
          <w:b/>
          <w:i/>
          <w:sz w:val="24"/>
          <w:szCs w:val="24"/>
        </w:rPr>
        <w:t>Serve a hot breakfast</w:t>
      </w:r>
    </w:p>
    <w:p w:rsidR="009921A1" w:rsidRPr="00BD2DC3" w:rsidRDefault="009921A1">
      <w:pPr>
        <w:rPr>
          <w:rFonts w:cstheme="minorHAnsi"/>
          <w:b/>
          <w:i/>
          <w:sz w:val="24"/>
          <w:szCs w:val="24"/>
        </w:rPr>
      </w:pPr>
    </w:p>
    <w:p w:rsidR="009921A1" w:rsidRPr="00BD2DC3" w:rsidRDefault="009921A1">
      <w:pPr>
        <w:rPr>
          <w:rFonts w:cstheme="minorHAnsi"/>
          <w:b/>
          <w:i/>
          <w:sz w:val="24"/>
          <w:szCs w:val="24"/>
        </w:rPr>
      </w:pPr>
      <w:r w:rsidRPr="00BD2DC3">
        <w:rPr>
          <w:rFonts w:cstheme="minorHAnsi"/>
          <w:b/>
          <w:i/>
          <w:sz w:val="24"/>
          <w:szCs w:val="24"/>
        </w:rPr>
        <w:t>Try to schedule when representatives are available because it’s better</w:t>
      </w:r>
    </w:p>
    <w:p w:rsidR="009921A1" w:rsidRPr="00BD2DC3" w:rsidRDefault="009921A1">
      <w:pPr>
        <w:rPr>
          <w:rFonts w:cstheme="minorHAnsi"/>
          <w:b/>
          <w:i/>
          <w:sz w:val="24"/>
          <w:szCs w:val="24"/>
        </w:rPr>
      </w:pPr>
    </w:p>
    <w:p w:rsidR="009921A1" w:rsidRPr="00BD2DC3" w:rsidRDefault="009921A1">
      <w:pPr>
        <w:rPr>
          <w:rFonts w:cstheme="minorHAnsi"/>
          <w:b/>
          <w:i/>
          <w:sz w:val="24"/>
          <w:szCs w:val="24"/>
        </w:rPr>
      </w:pPr>
      <w:r w:rsidRPr="00BD2DC3">
        <w:rPr>
          <w:rFonts w:cstheme="minorHAnsi"/>
          <w:b/>
          <w:i/>
          <w:sz w:val="24"/>
          <w:szCs w:val="24"/>
        </w:rPr>
        <w:t>Have someone help lead the way to the Senators/Representatives offices. Have bigger signs at the registration tables.</w:t>
      </w:r>
    </w:p>
    <w:p w:rsidR="009921A1" w:rsidRPr="00BD2DC3" w:rsidRDefault="009921A1">
      <w:pPr>
        <w:rPr>
          <w:rFonts w:cstheme="minorHAnsi"/>
          <w:b/>
          <w:i/>
          <w:sz w:val="24"/>
          <w:szCs w:val="24"/>
        </w:rPr>
      </w:pPr>
    </w:p>
    <w:p w:rsidR="009921A1" w:rsidRPr="00BD2DC3" w:rsidRDefault="009921A1">
      <w:pPr>
        <w:rPr>
          <w:rFonts w:cstheme="minorHAnsi"/>
          <w:b/>
          <w:i/>
          <w:sz w:val="24"/>
          <w:szCs w:val="24"/>
        </w:rPr>
      </w:pPr>
      <w:r w:rsidRPr="00BD2DC3">
        <w:rPr>
          <w:rFonts w:cstheme="minorHAnsi"/>
          <w:b/>
          <w:i/>
          <w:sz w:val="24"/>
          <w:szCs w:val="24"/>
        </w:rPr>
        <w:t>Nothing</w:t>
      </w:r>
    </w:p>
    <w:p w:rsidR="0006046D" w:rsidRPr="00BD2DC3" w:rsidRDefault="0006046D">
      <w:pPr>
        <w:rPr>
          <w:rFonts w:cstheme="minorHAnsi"/>
          <w:b/>
          <w:i/>
          <w:sz w:val="24"/>
          <w:szCs w:val="24"/>
        </w:rPr>
      </w:pPr>
    </w:p>
    <w:p w:rsidR="0006046D" w:rsidRPr="00BD2DC3" w:rsidRDefault="0006046D">
      <w:pPr>
        <w:rPr>
          <w:rFonts w:cstheme="minorHAnsi"/>
          <w:b/>
          <w:i/>
          <w:sz w:val="24"/>
          <w:szCs w:val="24"/>
        </w:rPr>
      </w:pPr>
      <w:r w:rsidRPr="00BD2DC3">
        <w:rPr>
          <w:rFonts w:cstheme="minorHAnsi"/>
          <w:b/>
          <w:i/>
          <w:sz w:val="24"/>
          <w:szCs w:val="24"/>
        </w:rPr>
        <w:t>I can’t think of anything now</w:t>
      </w:r>
    </w:p>
    <w:p w:rsidR="0006046D" w:rsidRPr="00BD2DC3" w:rsidRDefault="0006046D">
      <w:pPr>
        <w:rPr>
          <w:rFonts w:cstheme="minorHAnsi"/>
          <w:b/>
          <w:i/>
          <w:sz w:val="24"/>
          <w:szCs w:val="24"/>
        </w:rPr>
      </w:pPr>
    </w:p>
    <w:p w:rsidR="0006046D" w:rsidRPr="00BD2DC3" w:rsidRDefault="0006046D">
      <w:pPr>
        <w:rPr>
          <w:rFonts w:cstheme="minorHAnsi"/>
          <w:b/>
          <w:i/>
          <w:sz w:val="24"/>
          <w:szCs w:val="24"/>
        </w:rPr>
      </w:pPr>
      <w:r w:rsidRPr="00BD2DC3">
        <w:rPr>
          <w:rFonts w:cstheme="minorHAnsi"/>
          <w:b/>
          <w:i/>
          <w:sz w:val="24"/>
          <w:szCs w:val="24"/>
        </w:rPr>
        <w:t>Talk louder it was hard to understand what the guest speakers where saying due to sitting far back</w:t>
      </w:r>
    </w:p>
    <w:p w:rsidR="0006046D" w:rsidRPr="00BD2DC3" w:rsidRDefault="0006046D">
      <w:pPr>
        <w:rPr>
          <w:rFonts w:cstheme="minorHAnsi"/>
          <w:b/>
          <w:i/>
          <w:sz w:val="24"/>
          <w:szCs w:val="24"/>
        </w:rPr>
      </w:pPr>
    </w:p>
    <w:p w:rsidR="0006046D" w:rsidRPr="00BD2DC3" w:rsidRDefault="0006046D">
      <w:pPr>
        <w:rPr>
          <w:rFonts w:cstheme="minorHAnsi"/>
          <w:b/>
          <w:i/>
          <w:sz w:val="24"/>
          <w:szCs w:val="24"/>
        </w:rPr>
      </w:pPr>
      <w:r w:rsidRPr="00BD2DC3">
        <w:rPr>
          <w:rFonts w:cstheme="minorHAnsi"/>
          <w:b/>
          <w:i/>
          <w:sz w:val="24"/>
          <w:szCs w:val="24"/>
        </w:rPr>
        <w:t>Give parking vouchers so people can park for free. Have more parking areas available</w:t>
      </w:r>
    </w:p>
    <w:p w:rsidR="0006046D" w:rsidRPr="00BD2DC3" w:rsidRDefault="0006046D">
      <w:pPr>
        <w:rPr>
          <w:rFonts w:cstheme="minorHAnsi"/>
          <w:b/>
          <w:i/>
          <w:sz w:val="24"/>
          <w:szCs w:val="24"/>
        </w:rPr>
      </w:pPr>
    </w:p>
    <w:p w:rsidR="00881985" w:rsidRPr="00BD2DC3" w:rsidRDefault="0006046D">
      <w:pPr>
        <w:rPr>
          <w:rFonts w:cstheme="minorHAnsi"/>
          <w:b/>
          <w:i/>
          <w:sz w:val="24"/>
          <w:szCs w:val="24"/>
        </w:rPr>
      </w:pPr>
      <w:r w:rsidRPr="00BD2DC3">
        <w:rPr>
          <w:rFonts w:cstheme="minorHAnsi"/>
          <w:b/>
          <w:i/>
          <w:sz w:val="24"/>
          <w:szCs w:val="24"/>
        </w:rPr>
        <w:t>Have adult small t shirts</w:t>
      </w:r>
    </w:p>
    <w:p w:rsidR="00881985" w:rsidRPr="00BD2DC3" w:rsidRDefault="00881985">
      <w:pPr>
        <w:rPr>
          <w:rFonts w:cstheme="minorHAnsi"/>
          <w:b/>
          <w:i/>
          <w:sz w:val="24"/>
          <w:szCs w:val="24"/>
        </w:rPr>
      </w:pPr>
    </w:p>
    <w:p w:rsidR="00BD2DC3" w:rsidRDefault="00881985">
      <w:pPr>
        <w:rPr>
          <w:rFonts w:cstheme="minorHAnsi"/>
          <w:b/>
          <w:i/>
          <w:sz w:val="24"/>
          <w:szCs w:val="24"/>
        </w:rPr>
      </w:pPr>
      <w:r w:rsidRPr="00BD2DC3">
        <w:rPr>
          <w:rFonts w:cstheme="minorHAnsi"/>
          <w:b/>
          <w:i/>
          <w:sz w:val="24"/>
          <w:szCs w:val="24"/>
        </w:rPr>
        <w:t>Gets a bit better every year; Having fact sheets available online in advance was great</w:t>
      </w:r>
    </w:p>
    <w:p w:rsidR="00BD2DC3" w:rsidRDefault="00BD2DC3">
      <w:pPr>
        <w:rPr>
          <w:rFonts w:cstheme="minorHAnsi"/>
          <w:b/>
          <w:i/>
          <w:sz w:val="24"/>
          <w:szCs w:val="24"/>
        </w:rPr>
      </w:pPr>
    </w:p>
    <w:p w:rsidR="0068570A" w:rsidRPr="00BD2DC3" w:rsidRDefault="0068570A">
      <w:pPr>
        <w:rPr>
          <w:rFonts w:cstheme="minorHAnsi"/>
          <w:b/>
          <w:i/>
          <w:sz w:val="24"/>
          <w:szCs w:val="24"/>
        </w:rPr>
      </w:pPr>
      <w:r w:rsidRPr="00BD2DC3">
        <w:rPr>
          <w:rFonts w:cstheme="minorHAnsi"/>
          <w:b/>
          <w:i/>
          <w:sz w:val="24"/>
          <w:szCs w:val="24"/>
        </w:rPr>
        <w:br w:type="page"/>
      </w:r>
    </w:p>
    <w:p w:rsidR="004976EA" w:rsidRPr="00B12D7C" w:rsidRDefault="004976EA" w:rsidP="003F13AB">
      <w:pPr>
        <w:jc w:val="center"/>
        <w:rPr>
          <w:sz w:val="40"/>
          <w:szCs w:val="40"/>
        </w:rPr>
      </w:pPr>
      <w:r w:rsidRPr="00B12D7C">
        <w:rPr>
          <w:sz w:val="40"/>
          <w:szCs w:val="40"/>
        </w:rPr>
        <w:t>Profile of Parents</w:t>
      </w:r>
      <w:r w:rsidR="00A26F49" w:rsidRPr="00B12D7C">
        <w:rPr>
          <w:sz w:val="40"/>
          <w:szCs w:val="40"/>
        </w:rPr>
        <w:t>/Family Members/Guardians</w:t>
      </w:r>
    </w:p>
    <w:p w:rsidR="004976EA" w:rsidRDefault="009A534D">
      <w:r>
        <w:t>County Participation:</w:t>
      </w:r>
    </w:p>
    <w:p w:rsidR="00310636" w:rsidRDefault="008918AB">
      <w:r>
        <w:rPr>
          <w:noProof/>
        </w:rPr>
        <w:drawing>
          <wp:anchor distT="0" distB="0" distL="114300" distR="114300" simplePos="0" relativeHeight="251664383" behindDoc="0" locked="0" layoutInCell="1" allowOverlap="1">
            <wp:simplePos x="0" y="0"/>
            <wp:positionH relativeFrom="column">
              <wp:posOffset>19050</wp:posOffset>
            </wp:positionH>
            <wp:positionV relativeFrom="paragraph">
              <wp:posOffset>81280</wp:posOffset>
            </wp:positionV>
            <wp:extent cx="4876800" cy="4371975"/>
            <wp:effectExtent l="0" t="0" r="0" b="9525"/>
            <wp:wrapSquare wrapText="bothSides"/>
            <wp:docPr id="70" name="Pictur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Parent - County Participation 2019.bmp"/>
                    <pic:cNvPicPr/>
                  </pic:nvPicPr>
                  <pic:blipFill>
                    <a:blip r:embed="rId27">
                      <a:extLst>
                        <a:ext uri="{28A0092B-C50C-407E-A947-70E740481C1C}">
                          <a14:useLocalDpi xmlns:a14="http://schemas.microsoft.com/office/drawing/2010/main" val="0"/>
                        </a:ext>
                      </a:extLst>
                    </a:blip>
                    <a:stretch>
                      <a:fillRect/>
                    </a:stretch>
                  </pic:blipFill>
                  <pic:spPr>
                    <a:xfrm>
                      <a:off x="0" y="0"/>
                      <a:ext cx="4876800" cy="4371975"/>
                    </a:xfrm>
                    <a:prstGeom prst="rect">
                      <a:avLst/>
                    </a:prstGeom>
                  </pic:spPr>
                </pic:pic>
              </a:graphicData>
            </a:graphic>
          </wp:anchor>
        </w:drawing>
      </w:r>
    </w:p>
    <w:p w:rsidR="00310636" w:rsidRDefault="00310636"/>
    <w:p w:rsidR="00D4388E" w:rsidRDefault="00D4388E"/>
    <w:p w:rsidR="00D4388E" w:rsidRDefault="00D4388E"/>
    <w:p w:rsidR="00A26F49" w:rsidRDefault="00A26F49"/>
    <w:p w:rsidR="00A26F49" w:rsidRDefault="00A26F49"/>
    <w:p w:rsidR="00D4388E" w:rsidRDefault="00D4388E"/>
    <w:p w:rsidR="00A26F49" w:rsidRDefault="00A26F49"/>
    <w:p w:rsidR="00A26F49" w:rsidRDefault="00A26F49"/>
    <w:p w:rsidR="00A26F49" w:rsidRDefault="00A26F49"/>
    <w:p w:rsidR="00886388" w:rsidRDefault="00886388"/>
    <w:p w:rsidR="00886388" w:rsidRDefault="00886388"/>
    <w:p w:rsidR="00886388" w:rsidRDefault="00886388"/>
    <w:p w:rsidR="00886388" w:rsidRDefault="00886388"/>
    <w:p w:rsidR="00886388" w:rsidRDefault="00886388"/>
    <w:p w:rsidR="00886388" w:rsidRDefault="00886388"/>
    <w:p w:rsidR="00886388" w:rsidRDefault="00886388"/>
    <w:p w:rsidR="00886388" w:rsidRDefault="00886388"/>
    <w:p w:rsidR="00886388" w:rsidRDefault="00886388"/>
    <w:p w:rsidR="00886388" w:rsidRDefault="00886388"/>
    <w:p w:rsidR="00886388" w:rsidRDefault="00886388"/>
    <w:p w:rsidR="00886388" w:rsidRDefault="00886388"/>
    <w:p w:rsidR="00886388" w:rsidRDefault="00886388"/>
    <w:p w:rsidR="00886388" w:rsidRDefault="00886388"/>
    <w:p w:rsidR="00886388" w:rsidRDefault="00886388"/>
    <w:p w:rsidR="00886388" w:rsidRDefault="008918AB">
      <w:r>
        <w:rPr>
          <w:noProof/>
        </w:rPr>
        <w:drawing>
          <wp:anchor distT="0" distB="0" distL="114300" distR="114300" simplePos="0" relativeHeight="251718656" behindDoc="0" locked="0" layoutInCell="1" allowOverlap="1" wp14:anchorId="3C46574E">
            <wp:simplePos x="0" y="0"/>
            <wp:positionH relativeFrom="column">
              <wp:posOffset>19050</wp:posOffset>
            </wp:positionH>
            <wp:positionV relativeFrom="paragraph">
              <wp:posOffset>244475</wp:posOffset>
            </wp:positionV>
            <wp:extent cx="5876925" cy="3048000"/>
            <wp:effectExtent l="0" t="0" r="9525" b="0"/>
            <wp:wrapSquare wrapText="bothSides"/>
            <wp:docPr id="72" name="Chart 72">
              <a:extLst xmlns:a="http://schemas.openxmlformats.org/drawingml/2006/main">
                <a:ext uri="{FF2B5EF4-FFF2-40B4-BE49-F238E27FC236}">
                  <a16:creationId xmlns:a16="http://schemas.microsoft.com/office/drawing/2014/main" id="{DF1DCBE9-3B0C-49D1-9C06-14C7C0C3F0B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anchor>
        </w:drawing>
      </w:r>
    </w:p>
    <w:p w:rsidR="00A26F49" w:rsidRDefault="00A26F49"/>
    <w:p w:rsidR="008918AB" w:rsidRDefault="008918AB">
      <w:pPr>
        <w:rPr>
          <w:b/>
          <w:u w:val="single"/>
        </w:rPr>
      </w:pPr>
      <w:r>
        <w:rPr>
          <w:noProof/>
        </w:rPr>
        <w:drawing>
          <wp:anchor distT="0" distB="0" distL="114300" distR="114300" simplePos="0" relativeHeight="251720704" behindDoc="0" locked="0" layoutInCell="1" allowOverlap="1" wp14:anchorId="3537D27D">
            <wp:simplePos x="0" y="0"/>
            <wp:positionH relativeFrom="column">
              <wp:posOffset>-635</wp:posOffset>
            </wp:positionH>
            <wp:positionV relativeFrom="paragraph">
              <wp:posOffset>0</wp:posOffset>
            </wp:positionV>
            <wp:extent cx="5838825" cy="3933825"/>
            <wp:effectExtent l="0" t="0" r="9525" b="9525"/>
            <wp:wrapSquare wrapText="bothSides"/>
            <wp:docPr id="74" name="Chart 74">
              <a:extLst xmlns:a="http://schemas.openxmlformats.org/drawingml/2006/main">
                <a:ext uri="{FF2B5EF4-FFF2-40B4-BE49-F238E27FC236}">
                  <a16:creationId xmlns:a16="http://schemas.microsoft.com/office/drawing/2014/main" id="{5701535B-1852-4032-A365-56F4DA60B7A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14:sizeRelH relativeFrom="margin">
              <wp14:pctWidth>0</wp14:pctWidth>
            </wp14:sizeRelH>
            <wp14:sizeRelV relativeFrom="margin">
              <wp14:pctHeight>0</wp14:pctHeight>
            </wp14:sizeRelV>
          </wp:anchor>
        </w:drawing>
      </w:r>
    </w:p>
    <w:p w:rsidR="008918AB" w:rsidRDefault="008918AB">
      <w:pPr>
        <w:rPr>
          <w:b/>
          <w:u w:val="single"/>
        </w:rPr>
      </w:pPr>
    </w:p>
    <w:p w:rsidR="008918AB" w:rsidRDefault="008918AB">
      <w:pPr>
        <w:rPr>
          <w:b/>
          <w:u w:val="single"/>
        </w:rPr>
      </w:pPr>
      <w:r>
        <w:rPr>
          <w:noProof/>
        </w:rPr>
        <w:drawing>
          <wp:anchor distT="0" distB="0" distL="114300" distR="114300" simplePos="0" relativeHeight="251719680" behindDoc="0" locked="0" layoutInCell="1" allowOverlap="1" wp14:anchorId="07E3CB5F">
            <wp:simplePos x="0" y="0"/>
            <wp:positionH relativeFrom="column">
              <wp:posOffset>9525</wp:posOffset>
            </wp:positionH>
            <wp:positionV relativeFrom="paragraph">
              <wp:posOffset>322580</wp:posOffset>
            </wp:positionV>
            <wp:extent cx="5829300" cy="3609975"/>
            <wp:effectExtent l="0" t="0" r="0" b="9525"/>
            <wp:wrapSquare wrapText="bothSides"/>
            <wp:docPr id="73" name="Chart 73">
              <a:extLst xmlns:a="http://schemas.openxmlformats.org/drawingml/2006/main">
                <a:ext uri="{FF2B5EF4-FFF2-40B4-BE49-F238E27FC236}">
                  <a16:creationId xmlns:a16="http://schemas.microsoft.com/office/drawing/2014/main" id="{11823653-D9DB-4FA5-809C-5F1FEEC22AF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14:sizeRelH relativeFrom="margin">
              <wp14:pctWidth>0</wp14:pctWidth>
            </wp14:sizeRelH>
            <wp14:sizeRelV relativeFrom="margin">
              <wp14:pctHeight>0</wp14:pctHeight>
            </wp14:sizeRelV>
          </wp:anchor>
        </w:drawing>
      </w:r>
      <w:r>
        <w:rPr>
          <w:b/>
          <w:u w:val="single"/>
        </w:rPr>
        <w:br w:type="page"/>
      </w:r>
    </w:p>
    <w:p w:rsidR="00965FF5" w:rsidRDefault="00965FF5">
      <w:pPr>
        <w:rPr>
          <w:b/>
          <w:u w:val="single"/>
        </w:rPr>
      </w:pPr>
      <w:r>
        <w:rPr>
          <w:noProof/>
        </w:rPr>
        <w:drawing>
          <wp:anchor distT="0" distB="0" distL="114300" distR="114300" simplePos="0" relativeHeight="251721728" behindDoc="0" locked="0" layoutInCell="1" allowOverlap="1" wp14:anchorId="53DA33B6">
            <wp:simplePos x="0" y="0"/>
            <wp:positionH relativeFrom="column">
              <wp:posOffset>-635</wp:posOffset>
            </wp:positionH>
            <wp:positionV relativeFrom="paragraph">
              <wp:posOffset>37465</wp:posOffset>
            </wp:positionV>
            <wp:extent cx="5915025" cy="3543300"/>
            <wp:effectExtent l="0" t="0" r="9525" b="0"/>
            <wp:wrapSquare wrapText="bothSides"/>
            <wp:docPr id="75" name="Chart 75">
              <a:extLst xmlns:a="http://schemas.openxmlformats.org/drawingml/2006/main">
                <a:ext uri="{FF2B5EF4-FFF2-40B4-BE49-F238E27FC236}">
                  <a16:creationId xmlns:a16="http://schemas.microsoft.com/office/drawing/2014/main" id="{F723A3D2-DFC2-4641-984B-16D6CA59C33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14:sizeRelH relativeFrom="margin">
              <wp14:pctWidth>0</wp14:pctWidth>
            </wp14:sizeRelH>
            <wp14:sizeRelV relativeFrom="margin">
              <wp14:pctHeight>0</wp14:pctHeight>
            </wp14:sizeRelV>
          </wp:anchor>
        </w:drawing>
      </w:r>
    </w:p>
    <w:p w:rsidR="00965FF5" w:rsidRDefault="00965FF5">
      <w:pPr>
        <w:rPr>
          <w:b/>
          <w:u w:val="single"/>
        </w:rPr>
      </w:pPr>
    </w:p>
    <w:p w:rsidR="00965FF5" w:rsidRDefault="00965FF5">
      <w:pPr>
        <w:rPr>
          <w:b/>
          <w:u w:val="single"/>
        </w:rPr>
      </w:pPr>
    </w:p>
    <w:p w:rsidR="00965FF5" w:rsidRDefault="00965FF5">
      <w:pPr>
        <w:rPr>
          <w:b/>
          <w:u w:val="single"/>
        </w:rPr>
      </w:pPr>
    </w:p>
    <w:p w:rsidR="00965FF5" w:rsidRDefault="00965FF5">
      <w:pPr>
        <w:rPr>
          <w:b/>
          <w:u w:val="single"/>
        </w:rPr>
      </w:pPr>
      <w:r>
        <w:rPr>
          <w:noProof/>
        </w:rPr>
        <w:drawing>
          <wp:anchor distT="0" distB="0" distL="114300" distR="114300" simplePos="0" relativeHeight="251722752" behindDoc="0" locked="0" layoutInCell="1" allowOverlap="1" wp14:anchorId="4C91B849">
            <wp:simplePos x="0" y="0"/>
            <wp:positionH relativeFrom="column">
              <wp:posOffset>0</wp:posOffset>
            </wp:positionH>
            <wp:positionV relativeFrom="paragraph">
              <wp:posOffset>4445</wp:posOffset>
            </wp:positionV>
            <wp:extent cx="5915025" cy="3648075"/>
            <wp:effectExtent l="0" t="0" r="9525" b="9525"/>
            <wp:wrapSquare wrapText="bothSides"/>
            <wp:docPr id="76" name="Chart 76">
              <a:extLst xmlns:a="http://schemas.openxmlformats.org/drawingml/2006/main">
                <a:ext uri="{FF2B5EF4-FFF2-40B4-BE49-F238E27FC236}">
                  <a16:creationId xmlns:a16="http://schemas.microsoft.com/office/drawing/2014/main" id="{01F1A8F6-C4D5-44CB-BE63-62E8C44DDAC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anchor>
        </w:drawing>
      </w:r>
      <w:r>
        <w:rPr>
          <w:b/>
          <w:u w:val="single"/>
        </w:rPr>
        <w:br w:type="page"/>
      </w:r>
    </w:p>
    <w:p w:rsidR="008918AB" w:rsidRDefault="008918AB">
      <w:pPr>
        <w:rPr>
          <w:b/>
          <w:u w:val="single"/>
        </w:rPr>
      </w:pPr>
    </w:p>
    <w:p w:rsidR="00573705" w:rsidRPr="004976EA" w:rsidRDefault="00573705" w:rsidP="00573705">
      <w:pPr>
        <w:jc w:val="center"/>
        <w:rPr>
          <w:b/>
          <w:u w:val="single"/>
        </w:rPr>
      </w:pPr>
      <w:r w:rsidRPr="004976EA">
        <w:rPr>
          <w:b/>
          <w:u w:val="single"/>
        </w:rPr>
        <w:t xml:space="preserve">Evaluation Responses </w:t>
      </w:r>
      <w:proofErr w:type="gramStart"/>
      <w:r w:rsidRPr="004976EA">
        <w:rPr>
          <w:b/>
          <w:u w:val="single"/>
        </w:rPr>
        <w:t>From</w:t>
      </w:r>
      <w:proofErr w:type="gramEnd"/>
      <w:r w:rsidRPr="004976EA">
        <w:rPr>
          <w:b/>
          <w:u w:val="single"/>
        </w:rPr>
        <w:t xml:space="preserve"> </w:t>
      </w:r>
      <w:r>
        <w:rPr>
          <w:b/>
          <w:u w:val="single"/>
        </w:rPr>
        <w:t>Parents/Family Members/Guardians</w:t>
      </w:r>
    </w:p>
    <w:p w:rsidR="00573705" w:rsidRDefault="00573705" w:rsidP="00573705">
      <w:pPr>
        <w:jc w:val="center"/>
      </w:pPr>
    </w:p>
    <w:p w:rsidR="00573705" w:rsidRDefault="00573705" w:rsidP="00573705">
      <w:r>
        <w:t xml:space="preserve">Participants at the event were provided with a paper evaluation and were sent an electronic evaluation via e-mail to the e-mail address used to register each person. A total of 18 Parents, Family Members or Guardians provided responses to all 5 rating questions. Additionally, responses have been sorted to provided generalized understanding of who provided specific feedback (below). </w:t>
      </w:r>
    </w:p>
    <w:p w:rsidR="00573705" w:rsidRDefault="00573705" w:rsidP="00573705"/>
    <w:p w:rsidR="00573705" w:rsidRDefault="00573705" w:rsidP="00573705">
      <w:r>
        <w:t>Paper Evaluations Received</w:t>
      </w:r>
      <w:r>
        <w:tab/>
      </w:r>
      <w:r>
        <w:tab/>
        <w:t>=</w:t>
      </w:r>
      <w:r>
        <w:tab/>
      </w:r>
      <w:r>
        <w:tab/>
      </w:r>
      <w:r w:rsidR="00965FF5">
        <w:t>5</w:t>
      </w:r>
    </w:p>
    <w:p w:rsidR="00573705" w:rsidRDefault="00573705" w:rsidP="00573705">
      <w:r>
        <w:t>Electronic Evaluations Completed</w:t>
      </w:r>
      <w:r>
        <w:tab/>
        <w:t>=</w:t>
      </w:r>
      <w:r>
        <w:tab/>
      </w:r>
      <w:r>
        <w:tab/>
      </w:r>
      <w:r w:rsidR="00965FF5">
        <w:t>8</w:t>
      </w:r>
    </w:p>
    <w:p w:rsidR="00573705" w:rsidRDefault="00573705" w:rsidP="00573705">
      <w:r>
        <w:t>Response Rate</w:t>
      </w:r>
      <w:r>
        <w:tab/>
      </w:r>
      <w:r>
        <w:tab/>
      </w:r>
      <w:r>
        <w:tab/>
      </w:r>
      <w:r>
        <w:tab/>
        <w:t>=</w:t>
      </w:r>
      <w:r>
        <w:tab/>
      </w:r>
      <w:r>
        <w:tab/>
      </w:r>
      <w:r w:rsidR="00965FF5">
        <w:t>30</w:t>
      </w:r>
      <w:r>
        <w:t>%</w:t>
      </w:r>
    </w:p>
    <w:p w:rsidR="00573705" w:rsidRDefault="00573705" w:rsidP="00573705"/>
    <w:p w:rsidR="00573705" w:rsidRPr="004976EA" w:rsidRDefault="00573705" w:rsidP="00573705">
      <w:pPr>
        <w:rPr>
          <w:b/>
          <w:u w:val="single"/>
        </w:rPr>
      </w:pPr>
      <w:r w:rsidRPr="004976EA">
        <w:rPr>
          <w:b/>
          <w:u w:val="single"/>
        </w:rPr>
        <w:t>Question 1: On a scale of 1 to 10, with 10 being the best, how would you rate the DD Awareness and Advocacy Day Event: Celebrate Community?</w:t>
      </w:r>
    </w:p>
    <w:p w:rsidR="00573705" w:rsidRDefault="00573705" w:rsidP="00573705"/>
    <w:p w:rsidR="00573705" w:rsidRDefault="00DD291A" w:rsidP="00573705">
      <w:r>
        <w:t xml:space="preserve">Total Score </w:t>
      </w:r>
      <w:r>
        <w:tab/>
        <w:t>=</w:t>
      </w:r>
      <w:r>
        <w:tab/>
      </w:r>
      <w:r w:rsidR="00965FF5">
        <w:t>98</w:t>
      </w:r>
    </w:p>
    <w:p w:rsidR="00573705" w:rsidRDefault="00DD291A" w:rsidP="00573705">
      <w:r>
        <w:t xml:space="preserve">Average Rating </w:t>
      </w:r>
      <w:r>
        <w:tab/>
        <w:t>=</w:t>
      </w:r>
      <w:r>
        <w:tab/>
      </w:r>
      <w:r w:rsidR="00965FF5">
        <w:t>7.5</w:t>
      </w:r>
    </w:p>
    <w:p w:rsidR="00DD291A" w:rsidRDefault="00DD291A" w:rsidP="00573705"/>
    <w:p w:rsidR="00DD291A" w:rsidRDefault="00965FF5" w:rsidP="00573705">
      <w:r>
        <w:rPr>
          <w:noProof/>
        </w:rPr>
        <w:drawing>
          <wp:anchor distT="0" distB="0" distL="114300" distR="114300" simplePos="0" relativeHeight="251723776" behindDoc="0" locked="0" layoutInCell="1" allowOverlap="1" wp14:anchorId="4F421039">
            <wp:simplePos x="0" y="0"/>
            <wp:positionH relativeFrom="column">
              <wp:posOffset>0</wp:posOffset>
            </wp:positionH>
            <wp:positionV relativeFrom="paragraph">
              <wp:posOffset>-2540</wp:posOffset>
            </wp:positionV>
            <wp:extent cx="4572000" cy="2743200"/>
            <wp:effectExtent l="0" t="0" r="0" b="0"/>
            <wp:wrapSquare wrapText="bothSides"/>
            <wp:docPr id="77" name="Chart 77">
              <a:extLst xmlns:a="http://schemas.openxmlformats.org/drawingml/2006/main">
                <a:ext uri="{FF2B5EF4-FFF2-40B4-BE49-F238E27FC236}">
                  <a16:creationId xmlns:a16="http://schemas.microsoft.com/office/drawing/2014/main" id="{905CC967-CD58-4CC0-BAAD-882CA1922A1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anchor>
        </w:drawing>
      </w:r>
    </w:p>
    <w:p w:rsidR="00DD291A" w:rsidRDefault="00DD291A" w:rsidP="00573705"/>
    <w:p w:rsidR="00DD291A" w:rsidRDefault="00DD291A" w:rsidP="00573705"/>
    <w:p w:rsidR="00DD291A" w:rsidRDefault="00DD291A" w:rsidP="00573705"/>
    <w:p w:rsidR="00DD291A" w:rsidRDefault="00DD291A" w:rsidP="00573705"/>
    <w:p w:rsidR="00DD291A" w:rsidRDefault="00DD291A" w:rsidP="00573705"/>
    <w:p w:rsidR="00DD291A" w:rsidRDefault="00DD291A" w:rsidP="00573705"/>
    <w:p w:rsidR="00DD291A" w:rsidRDefault="00DD291A" w:rsidP="00573705"/>
    <w:p w:rsidR="00DD291A" w:rsidRDefault="00DD291A" w:rsidP="00573705"/>
    <w:p w:rsidR="00DD291A" w:rsidRDefault="00DD291A">
      <w:r>
        <w:br w:type="page"/>
      </w:r>
    </w:p>
    <w:p w:rsidR="00DD291A" w:rsidRPr="004976EA" w:rsidRDefault="00DD291A" w:rsidP="00DD291A">
      <w:pPr>
        <w:rPr>
          <w:b/>
          <w:u w:val="single"/>
        </w:rPr>
      </w:pPr>
      <w:r w:rsidRPr="004976EA">
        <w:rPr>
          <w:b/>
          <w:u w:val="single"/>
        </w:rPr>
        <w:t>Question 2: On a scale of 1 to 10, with 10 being the best, how would you rate the speakers at the event?</w:t>
      </w:r>
    </w:p>
    <w:p w:rsidR="00DD291A" w:rsidRDefault="00DD291A" w:rsidP="00DD291A"/>
    <w:p w:rsidR="00DD291A" w:rsidRDefault="00DD291A" w:rsidP="00DD291A">
      <w:r>
        <w:t>Total Score</w:t>
      </w:r>
      <w:r>
        <w:tab/>
        <w:t>=</w:t>
      </w:r>
      <w:r>
        <w:tab/>
        <w:t>1</w:t>
      </w:r>
      <w:r w:rsidR="00965FF5">
        <w:t>02</w:t>
      </w:r>
    </w:p>
    <w:p w:rsidR="00DD291A" w:rsidRDefault="00DD291A" w:rsidP="00DD291A">
      <w:r>
        <w:t>Average Rating</w:t>
      </w:r>
      <w:r>
        <w:tab/>
        <w:t>=</w:t>
      </w:r>
      <w:r>
        <w:tab/>
      </w:r>
      <w:r w:rsidR="00965FF5">
        <w:t>7.8</w:t>
      </w:r>
    </w:p>
    <w:p w:rsidR="00DD291A" w:rsidRDefault="00DD291A" w:rsidP="00573705"/>
    <w:p w:rsidR="00DD291A" w:rsidRDefault="00965FF5" w:rsidP="00573705">
      <w:r>
        <w:rPr>
          <w:noProof/>
        </w:rPr>
        <w:drawing>
          <wp:anchor distT="0" distB="0" distL="114300" distR="114300" simplePos="0" relativeHeight="251724800" behindDoc="0" locked="0" layoutInCell="1" allowOverlap="1" wp14:anchorId="047C90BF">
            <wp:simplePos x="0" y="0"/>
            <wp:positionH relativeFrom="column">
              <wp:posOffset>0</wp:posOffset>
            </wp:positionH>
            <wp:positionV relativeFrom="paragraph">
              <wp:posOffset>-3810</wp:posOffset>
            </wp:positionV>
            <wp:extent cx="4572000" cy="2743200"/>
            <wp:effectExtent l="0" t="0" r="0" b="0"/>
            <wp:wrapSquare wrapText="bothSides"/>
            <wp:docPr id="78" name="Chart 78">
              <a:extLst xmlns:a="http://schemas.openxmlformats.org/drawingml/2006/main">
                <a:ext uri="{FF2B5EF4-FFF2-40B4-BE49-F238E27FC236}">
                  <a16:creationId xmlns:a16="http://schemas.microsoft.com/office/drawing/2014/main" id="{54E82479-B757-434B-A38D-DD07A66F852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anchor>
        </w:drawing>
      </w:r>
    </w:p>
    <w:p w:rsidR="00DD291A" w:rsidRDefault="00DD291A" w:rsidP="00573705"/>
    <w:p w:rsidR="00DD291A" w:rsidRDefault="00DD291A" w:rsidP="00573705"/>
    <w:p w:rsidR="00DD291A" w:rsidRDefault="00DD291A" w:rsidP="00573705"/>
    <w:p w:rsidR="00DD291A" w:rsidRDefault="00DD291A" w:rsidP="00573705"/>
    <w:p w:rsidR="00DD291A" w:rsidRDefault="00DD291A" w:rsidP="00573705"/>
    <w:p w:rsidR="00DD291A" w:rsidRDefault="00DD291A" w:rsidP="00573705"/>
    <w:p w:rsidR="00DD291A" w:rsidRDefault="00DD291A" w:rsidP="00573705"/>
    <w:p w:rsidR="00DD291A" w:rsidRDefault="00DD291A" w:rsidP="00573705"/>
    <w:p w:rsidR="00A26F49" w:rsidRDefault="00A26F49"/>
    <w:p w:rsidR="00DD291A" w:rsidRDefault="00DD291A"/>
    <w:p w:rsidR="00DD291A" w:rsidRDefault="00DD291A"/>
    <w:p w:rsidR="00DD291A" w:rsidRDefault="00DD291A"/>
    <w:p w:rsidR="00DD291A" w:rsidRDefault="00DD291A"/>
    <w:p w:rsidR="00DD291A" w:rsidRDefault="00DD291A"/>
    <w:p w:rsidR="00DD291A" w:rsidRDefault="00DD291A"/>
    <w:p w:rsidR="00DD291A" w:rsidRDefault="00DD291A"/>
    <w:p w:rsidR="00DD291A" w:rsidRDefault="00DD291A"/>
    <w:p w:rsidR="00DD291A" w:rsidRPr="004976EA" w:rsidRDefault="00DD291A" w:rsidP="00DD291A">
      <w:pPr>
        <w:rPr>
          <w:b/>
          <w:u w:val="single"/>
        </w:rPr>
      </w:pPr>
      <w:r w:rsidRPr="004976EA">
        <w:rPr>
          <w:b/>
          <w:u w:val="single"/>
        </w:rPr>
        <w:t>Question 3: On a scale of 1 to 10, with 10 being the best, how would you rate the registration and check in at the event?</w:t>
      </w:r>
    </w:p>
    <w:p w:rsidR="00DD291A" w:rsidRDefault="00DD291A" w:rsidP="00DD291A"/>
    <w:p w:rsidR="00DD291A" w:rsidRDefault="00DD291A" w:rsidP="00DD291A">
      <w:r>
        <w:t>Total Score</w:t>
      </w:r>
      <w:r>
        <w:tab/>
        <w:t>=</w:t>
      </w:r>
      <w:r>
        <w:tab/>
        <w:t>1</w:t>
      </w:r>
      <w:r w:rsidR="00965FF5">
        <w:t>11</w:t>
      </w:r>
    </w:p>
    <w:p w:rsidR="00DD291A" w:rsidRDefault="00DD291A" w:rsidP="00DD291A">
      <w:r>
        <w:t>Average Rating</w:t>
      </w:r>
      <w:r>
        <w:tab/>
        <w:t>=</w:t>
      </w:r>
      <w:r>
        <w:tab/>
        <w:t>8.</w:t>
      </w:r>
      <w:r w:rsidR="00965FF5">
        <w:t>5</w:t>
      </w:r>
    </w:p>
    <w:p w:rsidR="00DD291A" w:rsidRDefault="00DD291A" w:rsidP="00DD291A"/>
    <w:p w:rsidR="00DD291A" w:rsidRDefault="00965FF5" w:rsidP="00DD291A">
      <w:r>
        <w:rPr>
          <w:noProof/>
        </w:rPr>
        <w:drawing>
          <wp:anchor distT="0" distB="0" distL="114300" distR="114300" simplePos="0" relativeHeight="251725824" behindDoc="0" locked="0" layoutInCell="1" allowOverlap="1" wp14:anchorId="0E36C610">
            <wp:simplePos x="0" y="0"/>
            <wp:positionH relativeFrom="column">
              <wp:posOffset>0</wp:posOffset>
            </wp:positionH>
            <wp:positionV relativeFrom="paragraph">
              <wp:posOffset>-1270</wp:posOffset>
            </wp:positionV>
            <wp:extent cx="4572000" cy="2743200"/>
            <wp:effectExtent l="0" t="0" r="0" b="0"/>
            <wp:wrapSquare wrapText="bothSides"/>
            <wp:docPr id="79" name="Chart 79">
              <a:extLst xmlns:a="http://schemas.openxmlformats.org/drawingml/2006/main">
                <a:ext uri="{FF2B5EF4-FFF2-40B4-BE49-F238E27FC236}">
                  <a16:creationId xmlns:a16="http://schemas.microsoft.com/office/drawing/2014/main" id="{334F788C-6B20-4419-B92F-7048BE852AD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anchor>
        </w:drawing>
      </w:r>
    </w:p>
    <w:p w:rsidR="00DD291A" w:rsidRDefault="00DD291A" w:rsidP="00DD291A"/>
    <w:p w:rsidR="00DD291A" w:rsidRDefault="00DD291A" w:rsidP="00DD291A"/>
    <w:p w:rsidR="00DD291A" w:rsidRDefault="00DD291A" w:rsidP="00DD291A"/>
    <w:p w:rsidR="00DD291A" w:rsidRDefault="00DD291A" w:rsidP="00DD291A"/>
    <w:p w:rsidR="00DD291A" w:rsidRDefault="00DD291A"/>
    <w:p w:rsidR="00DD291A" w:rsidRDefault="00DD291A"/>
    <w:p w:rsidR="00DD291A" w:rsidRDefault="00DD291A"/>
    <w:p w:rsidR="00DD291A" w:rsidRDefault="00DD291A"/>
    <w:p w:rsidR="00DD291A" w:rsidRDefault="00DD291A"/>
    <w:p w:rsidR="00DD291A" w:rsidRDefault="00DD291A"/>
    <w:p w:rsidR="00DD291A" w:rsidRDefault="00DD291A"/>
    <w:p w:rsidR="00DD291A" w:rsidRDefault="00DD291A"/>
    <w:p w:rsidR="00DD291A" w:rsidRDefault="00DD291A">
      <w:r>
        <w:br w:type="page"/>
      </w:r>
    </w:p>
    <w:p w:rsidR="00DD291A" w:rsidRPr="004976EA" w:rsidRDefault="00DD291A" w:rsidP="00DD291A">
      <w:pPr>
        <w:rPr>
          <w:b/>
          <w:u w:val="single"/>
        </w:rPr>
      </w:pPr>
      <w:r w:rsidRPr="004976EA">
        <w:rPr>
          <w:b/>
          <w:u w:val="single"/>
        </w:rPr>
        <w:t>Question 4: In your opinion, what was the best part about the day?</w:t>
      </w:r>
    </w:p>
    <w:p w:rsidR="00DD291A" w:rsidRDefault="00DD291A"/>
    <w:p w:rsidR="00DD291A" w:rsidRPr="00BD2DC3" w:rsidRDefault="007E1503" w:rsidP="00DD291A">
      <w:pPr>
        <w:rPr>
          <w:rFonts w:cstheme="minorHAnsi"/>
          <w:b/>
          <w:i/>
          <w:sz w:val="24"/>
          <w:szCs w:val="24"/>
        </w:rPr>
      </w:pPr>
      <w:r w:rsidRPr="00BD2DC3">
        <w:rPr>
          <w:rFonts w:cstheme="minorHAnsi"/>
          <w:b/>
          <w:i/>
          <w:sz w:val="24"/>
          <w:szCs w:val="24"/>
        </w:rPr>
        <w:t>Lieutenant Governor and Governor appearances – very inspiring</w:t>
      </w:r>
    </w:p>
    <w:p w:rsidR="007E1503" w:rsidRPr="00BD2DC3" w:rsidRDefault="007E1503" w:rsidP="00DD291A">
      <w:pPr>
        <w:rPr>
          <w:rFonts w:cstheme="minorHAnsi"/>
          <w:b/>
          <w:i/>
          <w:sz w:val="24"/>
          <w:szCs w:val="24"/>
        </w:rPr>
      </w:pPr>
    </w:p>
    <w:p w:rsidR="007E1503" w:rsidRPr="00BD2DC3" w:rsidRDefault="007E1503" w:rsidP="00DD291A">
      <w:pPr>
        <w:rPr>
          <w:rFonts w:cstheme="minorHAnsi"/>
          <w:b/>
          <w:i/>
          <w:sz w:val="24"/>
          <w:szCs w:val="24"/>
        </w:rPr>
      </w:pPr>
      <w:r w:rsidRPr="00BD2DC3">
        <w:rPr>
          <w:rFonts w:cstheme="minorHAnsi"/>
          <w:b/>
          <w:i/>
          <w:sz w:val="24"/>
          <w:szCs w:val="24"/>
        </w:rPr>
        <w:t>Love hearing the speakers and hearing what is going on</w:t>
      </w:r>
    </w:p>
    <w:p w:rsidR="007E1503" w:rsidRPr="00BD2DC3" w:rsidRDefault="007E1503" w:rsidP="00DD291A">
      <w:pPr>
        <w:rPr>
          <w:rFonts w:cstheme="minorHAnsi"/>
          <w:b/>
          <w:i/>
          <w:sz w:val="24"/>
          <w:szCs w:val="24"/>
        </w:rPr>
      </w:pPr>
    </w:p>
    <w:p w:rsidR="007E1503" w:rsidRPr="00BD2DC3" w:rsidRDefault="007E1503" w:rsidP="00DD291A">
      <w:pPr>
        <w:rPr>
          <w:rFonts w:cstheme="minorHAnsi"/>
          <w:b/>
          <w:i/>
          <w:sz w:val="24"/>
          <w:szCs w:val="24"/>
        </w:rPr>
      </w:pPr>
      <w:r w:rsidRPr="00BD2DC3">
        <w:rPr>
          <w:rFonts w:cstheme="minorHAnsi"/>
          <w:b/>
          <w:i/>
          <w:sz w:val="24"/>
          <w:szCs w:val="24"/>
        </w:rPr>
        <w:t>All the speakers</w:t>
      </w:r>
    </w:p>
    <w:p w:rsidR="007E1503" w:rsidRPr="00BD2DC3" w:rsidRDefault="007E1503" w:rsidP="00DD291A">
      <w:pPr>
        <w:rPr>
          <w:rFonts w:cstheme="minorHAnsi"/>
          <w:b/>
          <w:i/>
          <w:sz w:val="24"/>
          <w:szCs w:val="24"/>
        </w:rPr>
      </w:pPr>
    </w:p>
    <w:p w:rsidR="007E1503" w:rsidRPr="00BD2DC3" w:rsidRDefault="007E1503" w:rsidP="00DD291A">
      <w:pPr>
        <w:rPr>
          <w:rFonts w:cstheme="minorHAnsi"/>
          <w:b/>
          <w:i/>
          <w:sz w:val="24"/>
          <w:szCs w:val="24"/>
        </w:rPr>
      </w:pPr>
      <w:r w:rsidRPr="00BD2DC3">
        <w:rPr>
          <w:rFonts w:cstheme="minorHAnsi"/>
          <w:b/>
          <w:i/>
          <w:sz w:val="24"/>
          <w:szCs w:val="24"/>
        </w:rPr>
        <w:t>Speakers and networking</w:t>
      </w:r>
    </w:p>
    <w:p w:rsidR="007E1503" w:rsidRPr="00BD2DC3" w:rsidRDefault="007E1503" w:rsidP="00DD291A">
      <w:pPr>
        <w:rPr>
          <w:rFonts w:cstheme="minorHAnsi"/>
          <w:b/>
          <w:i/>
          <w:sz w:val="24"/>
          <w:szCs w:val="24"/>
        </w:rPr>
      </w:pPr>
    </w:p>
    <w:p w:rsidR="007E1503" w:rsidRPr="00BD2DC3" w:rsidRDefault="007E1503" w:rsidP="00DD291A">
      <w:pPr>
        <w:rPr>
          <w:rFonts w:cstheme="minorHAnsi"/>
          <w:b/>
          <w:i/>
          <w:sz w:val="24"/>
          <w:szCs w:val="24"/>
        </w:rPr>
      </w:pPr>
      <w:r w:rsidRPr="00BD2DC3">
        <w:rPr>
          <w:rFonts w:cstheme="minorHAnsi"/>
          <w:b/>
          <w:i/>
          <w:sz w:val="24"/>
          <w:szCs w:val="24"/>
        </w:rPr>
        <w:t>Meeting others</w:t>
      </w:r>
    </w:p>
    <w:p w:rsidR="007E1503" w:rsidRPr="00BD2DC3" w:rsidRDefault="007E1503" w:rsidP="00DD291A">
      <w:pPr>
        <w:rPr>
          <w:rFonts w:cstheme="minorHAnsi"/>
          <w:b/>
          <w:i/>
          <w:sz w:val="24"/>
          <w:szCs w:val="24"/>
        </w:rPr>
      </w:pPr>
    </w:p>
    <w:p w:rsidR="007E1503" w:rsidRPr="00BD2DC3" w:rsidRDefault="007E1503" w:rsidP="00DD291A">
      <w:pPr>
        <w:rPr>
          <w:rFonts w:cstheme="minorHAnsi"/>
          <w:b/>
          <w:i/>
          <w:sz w:val="24"/>
          <w:szCs w:val="24"/>
        </w:rPr>
      </w:pPr>
      <w:r w:rsidRPr="00BD2DC3">
        <w:rPr>
          <w:rFonts w:cstheme="minorHAnsi"/>
          <w:b/>
          <w:i/>
          <w:sz w:val="24"/>
          <w:szCs w:val="24"/>
        </w:rPr>
        <w:t>The Governor being there</w:t>
      </w:r>
    </w:p>
    <w:p w:rsidR="00BD6C06" w:rsidRPr="00BD2DC3" w:rsidRDefault="00BD6C06" w:rsidP="00DD291A">
      <w:pPr>
        <w:rPr>
          <w:rFonts w:cstheme="minorHAnsi"/>
          <w:b/>
          <w:i/>
          <w:sz w:val="24"/>
          <w:szCs w:val="24"/>
        </w:rPr>
      </w:pPr>
    </w:p>
    <w:p w:rsidR="00BD6C06" w:rsidRPr="00BD2DC3" w:rsidRDefault="00BD6C06" w:rsidP="00DD291A">
      <w:pPr>
        <w:rPr>
          <w:rFonts w:cstheme="minorHAnsi"/>
          <w:b/>
          <w:i/>
          <w:sz w:val="24"/>
          <w:szCs w:val="24"/>
        </w:rPr>
      </w:pPr>
      <w:r w:rsidRPr="00BD2DC3">
        <w:rPr>
          <w:rFonts w:cstheme="minorHAnsi"/>
          <w:b/>
          <w:i/>
          <w:sz w:val="24"/>
          <w:szCs w:val="24"/>
        </w:rPr>
        <w:t>Meeting with legislators to talk about our issues</w:t>
      </w:r>
    </w:p>
    <w:p w:rsidR="00BD6C06" w:rsidRPr="00BD2DC3" w:rsidRDefault="00BD6C06" w:rsidP="00DD291A">
      <w:pPr>
        <w:rPr>
          <w:rFonts w:cstheme="minorHAnsi"/>
          <w:b/>
          <w:i/>
          <w:sz w:val="24"/>
          <w:szCs w:val="24"/>
        </w:rPr>
      </w:pPr>
    </w:p>
    <w:p w:rsidR="00BD6C06" w:rsidRPr="00BD2DC3" w:rsidRDefault="007C3107" w:rsidP="00DD291A">
      <w:pPr>
        <w:rPr>
          <w:rFonts w:cstheme="minorHAnsi"/>
          <w:b/>
          <w:i/>
          <w:sz w:val="24"/>
          <w:szCs w:val="24"/>
        </w:rPr>
      </w:pPr>
      <w:r w:rsidRPr="00BD2DC3">
        <w:rPr>
          <w:rFonts w:cstheme="minorHAnsi"/>
          <w:b/>
          <w:i/>
          <w:sz w:val="24"/>
          <w:szCs w:val="24"/>
        </w:rPr>
        <w:t>Getting to network and the speakers</w:t>
      </w:r>
    </w:p>
    <w:p w:rsidR="007C3107" w:rsidRPr="00BD2DC3" w:rsidRDefault="007C3107" w:rsidP="00DD291A">
      <w:pPr>
        <w:rPr>
          <w:rFonts w:cstheme="minorHAnsi"/>
          <w:b/>
          <w:i/>
          <w:sz w:val="24"/>
          <w:szCs w:val="24"/>
        </w:rPr>
      </w:pPr>
    </w:p>
    <w:p w:rsidR="007C3107" w:rsidRPr="00BD2DC3" w:rsidRDefault="007C3107" w:rsidP="00DD291A">
      <w:pPr>
        <w:rPr>
          <w:rFonts w:cstheme="minorHAnsi"/>
          <w:b/>
          <w:i/>
          <w:sz w:val="24"/>
          <w:szCs w:val="24"/>
        </w:rPr>
      </w:pPr>
      <w:r w:rsidRPr="00BD2DC3">
        <w:rPr>
          <w:rFonts w:cstheme="minorHAnsi"/>
          <w:b/>
          <w:i/>
          <w:sz w:val="24"/>
          <w:szCs w:val="24"/>
        </w:rPr>
        <w:t>Advocate speakers</w:t>
      </w:r>
    </w:p>
    <w:p w:rsidR="007C3107" w:rsidRPr="00BD2DC3" w:rsidRDefault="007C3107" w:rsidP="00DD291A">
      <w:pPr>
        <w:rPr>
          <w:rFonts w:cstheme="minorHAnsi"/>
          <w:b/>
          <w:i/>
          <w:sz w:val="24"/>
          <w:szCs w:val="24"/>
        </w:rPr>
      </w:pPr>
    </w:p>
    <w:p w:rsidR="007C3107" w:rsidRPr="00BD2DC3" w:rsidRDefault="007C3107" w:rsidP="00DD291A">
      <w:pPr>
        <w:rPr>
          <w:rFonts w:cstheme="minorHAnsi"/>
          <w:b/>
          <w:i/>
          <w:sz w:val="24"/>
          <w:szCs w:val="24"/>
        </w:rPr>
      </w:pPr>
      <w:r w:rsidRPr="00BD2DC3">
        <w:rPr>
          <w:rFonts w:cstheme="minorHAnsi"/>
          <w:b/>
          <w:i/>
          <w:sz w:val="24"/>
          <w:szCs w:val="24"/>
        </w:rPr>
        <w:t>Emcee Shari Cooper was entertaining and kept the program rolling</w:t>
      </w:r>
    </w:p>
    <w:p w:rsidR="007C3107" w:rsidRPr="00BD2DC3" w:rsidRDefault="007C3107" w:rsidP="00DD291A">
      <w:pPr>
        <w:rPr>
          <w:rFonts w:cstheme="minorHAnsi"/>
          <w:b/>
          <w:i/>
          <w:sz w:val="24"/>
          <w:szCs w:val="24"/>
        </w:rPr>
      </w:pPr>
    </w:p>
    <w:p w:rsidR="007C3107" w:rsidRPr="00BD2DC3" w:rsidRDefault="007C3107" w:rsidP="00DD291A">
      <w:pPr>
        <w:rPr>
          <w:rFonts w:cstheme="minorHAnsi"/>
          <w:b/>
          <w:i/>
          <w:sz w:val="24"/>
          <w:szCs w:val="24"/>
        </w:rPr>
      </w:pPr>
      <w:r w:rsidRPr="00BD2DC3">
        <w:rPr>
          <w:rFonts w:cstheme="minorHAnsi"/>
          <w:b/>
          <w:i/>
          <w:sz w:val="24"/>
          <w:szCs w:val="24"/>
        </w:rPr>
        <w:t>Governor stopping by!</w:t>
      </w:r>
    </w:p>
    <w:p w:rsidR="00DD291A" w:rsidRDefault="00DD291A" w:rsidP="00DD291A">
      <w:pPr>
        <w:rPr>
          <w:rFonts w:cstheme="minorHAnsi"/>
          <w:b/>
          <w:i/>
          <w:sz w:val="24"/>
          <w:szCs w:val="24"/>
        </w:rPr>
      </w:pPr>
    </w:p>
    <w:p w:rsidR="00DD291A" w:rsidRPr="00DD291A" w:rsidRDefault="00DD291A" w:rsidP="00DD291A">
      <w:pPr>
        <w:rPr>
          <w:rFonts w:cstheme="minorHAnsi"/>
          <w:sz w:val="24"/>
          <w:szCs w:val="24"/>
        </w:rPr>
      </w:pPr>
    </w:p>
    <w:p w:rsidR="00DD291A" w:rsidRPr="004976EA" w:rsidRDefault="00DD291A" w:rsidP="00DD291A">
      <w:pPr>
        <w:rPr>
          <w:b/>
          <w:u w:val="single"/>
        </w:rPr>
      </w:pPr>
      <w:r w:rsidRPr="004976EA">
        <w:rPr>
          <w:b/>
          <w:u w:val="single"/>
        </w:rPr>
        <w:t>Question 5: In your opinion, what could we do better?</w:t>
      </w:r>
    </w:p>
    <w:p w:rsidR="00DD291A" w:rsidRDefault="00DD291A"/>
    <w:p w:rsidR="007E1503" w:rsidRPr="00BD2DC3" w:rsidRDefault="007E1503">
      <w:pPr>
        <w:rPr>
          <w:b/>
          <w:i/>
          <w:sz w:val="24"/>
          <w:szCs w:val="24"/>
        </w:rPr>
      </w:pPr>
      <w:r w:rsidRPr="00BD2DC3">
        <w:rPr>
          <w:b/>
          <w:i/>
          <w:sz w:val="24"/>
          <w:szCs w:val="24"/>
        </w:rPr>
        <w:t>Some of the speakers could have talked more slowly – although I think there was time pressure on them today due to State of the State.</w:t>
      </w:r>
    </w:p>
    <w:p w:rsidR="007E1503" w:rsidRPr="00BD2DC3" w:rsidRDefault="007E1503">
      <w:pPr>
        <w:rPr>
          <w:b/>
          <w:i/>
          <w:sz w:val="24"/>
          <w:szCs w:val="24"/>
        </w:rPr>
      </w:pPr>
    </w:p>
    <w:p w:rsidR="007E1503" w:rsidRPr="00BD2DC3" w:rsidRDefault="007E1503">
      <w:pPr>
        <w:rPr>
          <w:b/>
          <w:i/>
          <w:sz w:val="24"/>
          <w:szCs w:val="24"/>
        </w:rPr>
      </w:pPr>
      <w:r w:rsidRPr="00BD2DC3">
        <w:rPr>
          <w:b/>
          <w:i/>
          <w:sz w:val="24"/>
          <w:szCs w:val="24"/>
        </w:rPr>
        <w:t>It was a very nice event. Was happy to attend again this year</w:t>
      </w:r>
    </w:p>
    <w:p w:rsidR="007E1503" w:rsidRPr="00BD2DC3" w:rsidRDefault="007E1503">
      <w:pPr>
        <w:rPr>
          <w:b/>
          <w:i/>
          <w:sz w:val="24"/>
          <w:szCs w:val="24"/>
        </w:rPr>
      </w:pPr>
    </w:p>
    <w:p w:rsidR="007E1503" w:rsidRPr="00BD2DC3" w:rsidRDefault="007E1503">
      <w:pPr>
        <w:rPr>
          <w:b/>
          <w:i/>
          <w:sz w:val="24"/>
          <w:szCs w:val="24"/>
        </w:rPr>
      </w:pPr>
      <w:r w:rsidRPr="00BD2DC3">
        <w:rPr>
          <w:b/>
          <w:i/>
          <w:sz w:val="24"/>
          <w:szCs w:val="24"/>
        </w:rPr>
        <w:t>More stories</w:t>
      </w:r>
    </w:p>
    <w:p w:rsidR="007E1503" w:rsidRPr="00BD2DC3" w:rsidRDefault="007E1503">
      <w:pPr>
        <w:rPr>
          <w:b/>
          <w:i/>
          <w:sz w:val="24"/>
          <w:szCs w:val="24"/>
        </w:rPr>
      </w:pPr>
    </w:p>
    <w:p w:rsidR="007E1503" w:rsidRPr="00BD2DC3" w:rsidRDefault="007E1503">
      <w:pPr>
        <w:rPr>
          <w:b/>
          <w:i/>
          <w:sz w:val="24"/>
          <w:szCs w:val="24"/>
        </w:rPr>
      </w:pPr>
      <w:r w:rsidRPr="00BD2DC3">
        <w:rPr>
          <w:b/>
          <w:i/>
          <w:sz w:val="24"/>
          <w:szCs w:val="24"/>
        </w:rPr>
        <w:t xml:space="preserve">Have the event where there </w:t>
      </w:r>
      <w:proofErr w:type="gramStart"/>
      <w:r w:rsidRPr="00BD2DC3">
        <w:rPr>
          <w:b/>
          <w:i/>
          <w:sz w:val="24"/>
          <w:szCs w:val="24"/>
        </w:rPr>
        <w:t>are</w:t>
      </w:r>
      <w:proofErr w:type="gramEnd"/>
      <w:r w:rsidRPr="00BD2DC3">
        <w:rPr>
          <w:b/>
          <w:i/>
          <w:sz w:val="24"/>
          <w:szCs w:val="24"/>
        </w:rPr>
        <w:t xml:space="preserve"> more wheelchair van parking. We had to park 2 blocks away in the bitter cold and push my son in his wheelchair.</w:t>
      </w:r>
    </w:p>
    <w:p w:rsidR="007E1503" w:rsidRPr="00BD2DC3" w:rsidRDefault="007E1503">
      <w:pPr>
        <w:rPr>
          <w:b/>
          <w:i/>
          <w:sz w:val="24"/>
          <w:szCs w:val="24"/>
        </w:rPr>
      </w:pPr>
    </w:p>
    <w:p w:rsidR="007E1503" w:rsidRPr="00BD2DC3" w:rsidRDefault="00BD6C06">
      <w:pPr>
        <w:rPr>
          <w:b/>
          <w:i/>
          <w:sz w:val="24"/>
          <w:szCs w:val="24"/>
        </w:rPr>
      </w:pPr>
      <w:r w:rsidRPr="00BD2DC3">
        <w:rPr>
          <w:b/>
          <w:i/>
          <w:sz w:val="24"/>
          <w:szCs w:val="24"/>
        </w:rPr>
        <w:t>I’m not sure</w:t>
      </w:r>
    </w:p>
    <w:p w:rsidR="007E1503" w:rsidRPr="00BD2DC3" w:rsidRDefault="007E1503">
      <w:pPr>
        <w:rPr>
          <w:b/>
          <w:i/>
          <w:sz w:val="24"/>
          <w:szCs w:val="24"/>
        </w:rPr>
      </w:pPr>
    </w:p>
    <w:p w:rsidR="00BD6C06" w:rsidRPr="00BD2DC3" w:rsidRDefault="00BD6C06">
      <w:pPr>
        <w:rPr>
          <w:b/>
          <w:i/>
          <w:sz w:val="24"/>
          <w:szCs w:val="24"/>
        </w:rPr>
      </w:pPr>
      <w:r w:rsidRPr="00BD2DC3">
        <w:rPr>
          <w:b/>
          <w:i/>
          <w:sz w:val="24"/>
          <w:szCs w:val="24"/>
        </w:rPr>
        <w:t>Set up labeled areas for wheelchair seating in atrium</w:t>
      </w:r>
    </w:p>
    <w:p w:rsidR="00BD6C06" w:rsidRPr="00BD2DC3" w:rsidRDefault="00BD6C06">
      <w:pPr>
        <w:rPr>
          <w:b/>
          <w:i/>
          <w:sz w:val="24"/>
          <w:szCs w:val="24"/>
        </w:rPr>
      </w:pPr>
    </w:p>
    <w:p w:rsidR="007C3107" w:rsidRPr="00BD2DC3" w:rsidRDefault="00BD6C06">
      <w:pPr>
        <w:rPr>
          <w:b/>
          <w:i/>
          <w:sz w:val="24"/>
          <w:szCs w:val="24"/>
        </w:rPr>
      </w:pPr>
      <w:r w:rsidRPr="00BD2DC3">
        <w:rPr>
          <w:b/>
          <w:i/>
          <w:sz w:val="24"/>
          <w:szCs w:val="24"/>
        </w:rPr>
        <w:t xml:space="preserve">Parking was horrible. When having an event for people with needs, most of them use adaptive vehicles. There </w:t>
      </w:r>
      <w:proofErr w:type="gramStart"/>
      <w:r w:rsidRPr="00BD2DC3">
        <w:rPr>
          <w:b/>
          <w:i/>
          <w:sz w:val="24"/>
          <w:szCs w:val="24"/>
        </w:rPr>
        <w:t>were</w:t>
      </w:r>
      <w:proofErr w:type="gramEnd"/>
      <w:r w:rsidRPr="00BD2DC3">
        <w:rPr>
          <w:b/>
          <w:i/>
          <w:sz w:val="24"/>
          <w:szCs w:val="24"/>
        </w:rPr>
        <w:t xml:space="preserve"> not enough wheelchair van parking. We had to park 2 blocks away and walk in the bitter cold.</w:t>
      </w:r>
    </w:p>
    <w:p w:rsidR="007C3107" w:rsidRPr="00BD2DC3" w:rsidRDefault="007C3107">
      <w:pPr>
        <w:rPr>
          <w:b/>
          <w:i/>
          <w:sz w:val="24"/>
          <w:szCs w:val="24"/>
        </w:rPr>
      </w:pPr>
    </w:p>
    <w:p w:rsidR="007C3107" w:rsidRPr="00BD2DC3" w:rsidRDefault="007C3107">
      <w:pPr>
        <w:rPr>
          <w:b/>
          <w:i/>
          <w:sz w:val="24"/>
          <w:szCs w:val="24"/>
        </w:rPr>
      </w:pPr>
      <w:r w:rsidRPr="00BD2DC3">
        <w:rPr>
          <w:b/>
          <w:i/>
          <w:sz w:val="24"/>
          <w:szCs w:val="24"/>
        </w:rPr>
        <w:t>As a parent of a child with down syndrome, we would like some of the focus to be on children. Our struggles with school districts, IEPs and abuse. We are advocates of cameras in the classroom.</w:t>
      </w:r>
    </w:p>
    <w:p w:rsidR="007C3107" w:rsidRPr="00BD2DC3" w:rsidRDefault="007C3107">
      <w:pPr>
        <w:rPr>
          <w:b/>
          <w:i/>
          <w:sz w:val="24"/>
          <w:szCs w:val="24"/>
        </w:rPr>
      </w:pPr>
    </w:p>
    <w:p w:rsidR="007C3107" w:rsidRPr="00BD2DC3" w:rsidRDefault="007C3107">
      <w:pPr>
        <w:rPr>
          <w:b/>
          <w:i/>
          <w:sz w:val="24"/>
          <w:szCs w:val="24"/>
        </w:rPr>
      </w:pPr>
      <w:r w:rsidRPr="00BD2DC3">
        <w:rPr>
          <w:b/>
          <w:i/>
          <w:sz w:val="24"/>
          <w:szCs w:val="24"/>
        </w:rPr>
        <w:t>Serve a hot breakfast</w:t>
      </w:r>
    </w:p>
    <w:p w:rsidR="007C3107" w:rsidRPr="00BD2DC3" w:rsidRDefault="007C3107">
      <w:pPr>
        <w:rPr>
          <w:b/>
          <w:i/>
          <w:sz w:val="24"/>
          <w:szCs w:val="24"/>
        </w:rPr>
      </w:pPr>
    </w:p>
    <w:p w:rsidR="004C6A1A" w:rsidRPr="00BD2DC3" w:rsidRDefault="007C3107">
      <w:pPr>
        <w:rPr>
          <w:b/>
          <w:i/>
          <w:sz w:val="24"/>
          <w:szCs w:val="24"/>
        </w:rPr>
      </w:pPr>
      <w:r w:rsidRPr="00BD2DC3">
        <w:rPr>
          <w:b/>
          <w:i/>
          <w:sz w:val="24"/>
          <w:szCs w:val="24"/>
        </w:rPr>
        <w:t xml:space="preserve">Don’t schedule something at the same time (Governor’s State of the State. Advise your Representatives and State Senators to not try and duck out on their scheduled meetings. Look into the bottleneck security checkpoints that probably work for the normal visitor but not for the handicapped. Figure out a system to bypass the </w:t>
      </w:r>
      <w:proofErr w:type="gramStart"/>
      <w:r w:rsidRPr="00BD2DC3">
        <w:rPr>
          <w:b/>
          <w:i/>
          <w:sz w:val="24"/>
          <w:szCs w:val="24"/>
        </w:rPr>
        <w:t>time consuming</w:t>
      </w:r>
      <w:proofErr w:type="gramEnd"/>
      <w:r w:rsidRPr="00BD2DC3">
        <w:rPr>
          <w:b/>
          <w:i/>
          <w:sz w:val="24"/>
          <w:szCs w:val="24"/>
        </w:rPr>
        <w:t xml:space="preserve"> checkpoints. The Highway Patrol does it right, but the other security </w:t>
      </w:r>
      <w:proofErr w:type="gramStart"/>
      <w:r w:rsidRPr="00BD2DC3">
        <w:rPr>
          <w:b/>
          <w:i/>
          <w:sz w:val="24"/>
          <w:szCs w:val="24"/>
        </w:rPr>
        <w:t>are</w:t>
      </w:r>
      <w:proofErr w:type="gramEnd"/>
      <w:r w:rsidRPr="00BD2DC3">
        <w:rPr>
          <w:b/>
          <w:i/>
          <w:sz w:val="24"/>
          <w:szCs w:val="24"/>
        </w:rPr>
        <w:t xml:space="preserve"> arrogant and militaristic like TSA agents. One elevator of an entire section is inadequate. The signage in the Old building is inadequate, confusing and no posted diagrams (Again try to put yourself in the shoes of your visitors on “DD Day.” One of the visitors with Muscular Dystrophy tried to use the escalator and started to fall, fortunately someone caught her before real damage was done.</w:t>
      </w:r>
      <w:r w:rsidR="00CE38BD" w:rsidRPr="00BD2DC3">
        <w:rPr>
          <w:b/>
          <w:i/>
          <w:sz w:val="24"/>
          <w:szCs w:val="24"/>
        </w:rPr>
        <w:t xml:space="preserve"> The food service is inadequate. There were not enough seats in the </w:t>
      </w:r>
      <w:proofErr w:type="gramStart"/>
      <w:r w:rsidR="00CE38BD" w:rsidRPr="00BD2DC3">
        <w:rPr>
          <w:b/>
          <w:i/>
          <w:sz w:val="24"/>
          <w:szCs w:val="24"/>
        </w:rPr>
        <w:t>speakers</w:t>
      </w:r>
      <w:proofErr w:type="gramEnd"/>
      <w:r w:rsidR="00CE38BD" w:rsidRPr="00BD2DC3">
        <w:rPr>
          <w:b/>
          <w:i/>
          <w:sz w:val="24"/>
          <w:szCs w:val="24"/>
        </w:rPr>
        <w:t xml:space="preserve"> area even though everyone RSVP’s. There is an air of patronization by some of the elected officials and a few employees…more so than I have ever seen before….do better next year</w:t>
      </w:r>
      <w:proofErr w:type="gramStart"/>
      <w:r w:rsidR="00CE38BD" w:rsidRPr="00BD2DC3">
        <w:rPr>
          <w:b/>
          <w:i/>
          <w:sz w:val="24"/>
          <w:szCs w:val="24"/>
        </w:rPr>
        <w:t>….really</w:t>
      </w:r>
      <w:proofErr w:type="gramEnd"/>
      <w:r w:rsidR="00CE38BD" w:rsidRPr="00BD2DC3">
        <w:rPr>
          <w:b/>
          <w:i/>
          <w:sz w:val="24"/>
          <w:szCs w:val="24"/>
        </w:rPr>
        <w:t xml:space="preserve"> engage your guests….not same old tired state officials trying to indicate that they “feel your pain!” Don’t feel it do something tangible about it. One state senator tried to duck out her appointment, having staff say she was unavailable. One of the more aggressive members of the visiting team walked into her office and found her hiding out… when the visitor exclaimed that this was unacceptable…</w:t>
      </w:r>
      <w:proofErr w:type="gramStart"/>
      <w:r w:rsidR="00CE38BD" w:rsidRPr="00BD2DC3">
        <w:rPr>
          <w:b/>
          <w:i/>
          <w:sz w:val="24"/>
          <w:szCs w:val="24"/>
        </w:rPr>
        <w:t>all of</w:t>
      </w:r>
      <w:proofErr w:type="gramEnd"/>
      <w:r w:rsidR="00CE38BD" w:rsidRPr="00BD2DC3">
        <w:rPr>
          <w:b/>
          <w:i/>
          <w:sz w:val="24"/>
          <w:szCs w:val="24"/>
        </w:rPr>
        <w:t xml:space="preserve"> the sudden the senator became available…shame on her, but that attitude carried over to others, as well, not all but enough to make us reconsider coming back. These elected officials need to know that while not everyone is created equal (physically) that we are all equal to vote one person at a time!</w:t>
      </w:r>
      <w:r w:rsidR="004C6A1A" w:rsidRPr="00BD2DC3">
        <w:rPr>
          <w:b/>
          <w:i/>
          <w:sz w:val="24"/>
          <w:szCs w:val="24"/>
        </w:rPr>
        <w:br w:type="page"/>
      </w:r>
    </w:p>
    <w:p w:rsidR="00E46F41" w:rsidRPr="00B12D7C" w:rsidRDefault="00E46F41" w:rsidP="00E46F41">
      <w:pPr>
        <w:jc w:val="center"/>
        <w:rPr>
          <w:sz w:val="40"/>
          <w:szCs w:val="40"/>
        </w:rPr>
      </w:pPr>
      <w:r w:rsidRPr="00B12D7C">
        <w:rPr>
          <w:sz w:val="40"/>
          <w:szCs w:val="40"/>
        </w:rPr>
        <w:t>Profile of County Board Participation</w:t>
      </w:r>
    </w:p>
    <w:p w:rsidR="00E46F41" w:rsidRDefault="00E46F41" w:rsidP="00E46F41">
      <w:r>
        <w:t>County Participation:</w:t>
      </w:r>
    </w:p>
    <w:p w:rsidR="003E3F75" w:rsidRDefault="00433B78">
      <w:r>
        <w:rPr>
          <w:noProof/>
        </w:rPr>
        <w:drawing>
          <wp:anchor distT="0" distB="0" distL="114300" distR="114300" simplePos="0" relativeHeight="251730944" behindDoc="0" locked="0" layoutInCell="1" allowOverlap="1" wp14:anchorId="68E0B3AC">
            <wp:simplePos x="0" y="0"/>
            <wp:positionH relativeFrom="column">
              <wp:posOffset>-635</wp:posOffset>
            </wp:positionH>
            <wp:positionV relativeFrom="paragraph">
              <wp:posOffset>4529455</wp:posOffset>
            </wp:positionV>
            <wp:extent cx="5648325" cy="3067050"/>
            <wp:effectExtent l="0" t="0" r="9525" b="0"/>
            <wp:wrapSquare wrapText="bothSides"/>
            <wp:docPr id="6" name="Chart 6">
              <a:extLst xmlns:a="http://schemas.openxmlformats.org/drawingml/2006/main">
                <a:ext uri="{FF2B5EF4-FFF2-40B4-BE49-F238E27FC236}">
                  <a16:creationId xmlns:a16="http://schemas.microsoft.com/office/drawing/2014/main" id="{A774E818-9F92-49B7-967D-01A938AA243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14:sizeRelH relativeFrom="margin">
              <wp14:pctWidth>0</wp14:pctWidth>
            </wp14:sizeRelH>
            <wp14:sizeRelV relativeFrom="margin">
              <wp14:pctHeight>0</wp14:pctHeight>
            </wp14:sizeRelV>
          </wp:anchor>
        </w:drawing>
      </w:r>
      <w:r w:rsidR="007A4A7B">
        <w:rPr>
          <w:noProof/>
        </w:rPr>
        <w:drawing>
          <wp:inline distT="0" distB="0" distL="0" distR="0">
            <wp:extent cx="4876800" cy="43719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ounty Board - County Participation 2019.bmp"/>
                    <pic:cNvPicPr/>
                  </pic:nvPicPr>
                  <pic:blipFill>
                    <a:blip r:embed="rId37">
                      <a:extLst>
                        <a:ext uri="{28A0092B-C50C-407E-A947-70E740481C1C}">
                          <a14:useLocalDpi xmlns:a14="http://schemas.microsoft.com/office/drawing/2010/main" val="0"/>
                        </a:ext>
                      </a:extLst>
                    </a:blip>
                    <a:stretch>
                      <a:fillRect/>
                    </a:stretch>
                  </pic:blipFill>
                  <pic:spPr>
                    <a:xfrm>
                      <a:off x="0" y="0"/>
                      <a:ext cx="4876800" cy="4371975"/>
                    </a:xfrm>
                    <a:prstGeom prst="rect">
                      <a:avLst/>
                    </a:prstGeom>
                  </pic:spPr>
                </pic:pic>
              </a:graphicData>
            </a:graphic>
          </wp:inline>
        </w:drawing>
      </w:r>
    </w:p>
    <w:p w:rsidR="00813188" w:rsidRDefault="00433B78">
      <w:r>
        <w:rPr>
          <w:noProof/>
        </w:rPr>
        <w:drawing>
          <wp:anchor distT="0" distB="0" distL="114300" distR="114300" simplePos="0" relativeHeight="251731968" behindDoc="0" locked="0" layoutInCell="1" allowOverlap="1" wp14:anchorId="3A8D0BC0">
            <wp:simplePos x="0" y="0"/>
            <wp:positionH relativeFrom="column">
              <wp:posOffset>-635</wp:posOffset>
            </wp:positionH>
            <wp:positionV relativeFrom="paragraph">
              <wp:posOffset>170815</wp:posOffset>
            </wp:positionV>
            <wp:extent cx="5591175" cy="3152775"/>
            <wp:effectExtent l="0" t="0" r="9525" b="9525"/>
            <wp:wrapSquare wrapText="bothSides"/>
            <wp:docPr id="7" name="Chart 7">
              <a:extLst xmlns:a="http://schemas.openxmlformats.org/drawingml/2006/main">
                <a:ext uri="{FF2B5EF4-FFF2-40B4-BE49-F238E27FC236}">
                  <a16:creationId xmlns:a16="http://schemas.microsoft.com/office/drawing/2014/main" id="{64204551-CD06-46A8-8335-3CD2B77D4F3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14:sizeRelH relativeFrom="margin">
              <wp14:pctWidth>0</wp14:pctWidth>
            </wp14:sizeRelH>
            <wp14:sizeRelV relativeFrom="margin">
              <wp14:pctHeight>0</wp14:pctHeight>
            </wp14:sizeRelV>
          </wp:anchor>
        </w:drawing>
      </w:r>
    </w:p>
    <w:p w:rsidR="00813188" w:rsidRDefault="00813188"/>
    <w:p w:rsidR="00813188" w:rsidRDefault="00813188"/>
    <w:p w:rsidR="006A139D" w:rsidRDefault="006A139D"/>
    <w:p w:rsidR="00813188" w:rsidRDefault="00813188"/>
    <w:p w:rsidR="00813188" w:rsidRDefault="00813188"/>
    <w:p w:rsidR="00813188" w:rsidRDefault="00813188"/>
    <w:p w:rsidR="00BC68C1" w:rsidRDefault="00BC68C1"/>
    <w:p w:rsidR="00BC68C1" w:rsidRDefault="00BC68C1"/>
    <w:p w:rsidR="00BC68C1" w:rsidRDefault="00BC68C1"/>
    <w:p w:rsidR="00BC68C1" w:rsidRDefault="00BC68C1"/>
    <w:p w:rsidR="00BC68C1" w:rsidRDefault="00BC68C1"/>
    <w:p w:rsidR="00BC68C1" w:rsidRDefault="00BC68C1"/>
    <w:p w:rsidR="00BC68C1" w:rsidRDefault="00BC68C1"/>
    <w:p w:rsidR="00BC68C1" w:rsidRDefault="00BC68C1"/>
    <w:p w:rsidR="00BC68C1" w:rsidRDefault="00BC68C1"/>
    <w:p w:rsidR="00BC68C1" w:rsidRDefault="00BC68C1"/>
    <w:p w:rsidR="00BC68C1" w:rsidRDefault="00BC68C1"/>
    <w:p w:rsidR="00BC68C1" w:rsidRDefault="00BC68C1"/>
    <w:p w:rsidR="00BC68C1" w:rsidRDefault="00BC68C1"/>
    <w:p w:rsidR="00BC68C1" w:rsidRDefault="00BC68C1"/>
    <w:p w:rsidR="00BC68C1" w:rsidRDefault="00BC68C1"/>
    <w:p w:rsidR="00BC68C1" w:rsidRDefault="00BC68C1"/>
    <w:p w:rsidR="00BC68C1" w:rsidRDefault="00433B78">
      <w:r>
        <w:rPr>
          <w:noProof/>
        </w:rPr>
        <w:drawing>
          <wp:anchor distT="0" distB="0" distL="114300" distR="114300" simplePos="0" relativeHeight="251767808" behindDoc="0" locked="0" layoutInCell="1" allowOverlap="1" wp14:anchorId="5DF22BE6">
            <wp:simplePos x="0" y="0"/>
            <wp:positionH relativeFrom="column">
              <wp:posOffset>-635</wp:posOffset>
            </wp:positionH>
            <wp:positionV relativeFrom="paragraph">
              <wp:posOffset>30480</wp:posOffset>
            </wp:positionV>
            <wp:extent cx="5591175" cy="3352800"/>
            <wp:effectExtent l="0" t="0" r="9525" b="0"/>
            <wp:wrapSquare wrapText="bothSides"/>
            <wp:docPr id="8" name="Chart 8">
              <a:extLst xmlns:a="http://schemas.openxmlformats.org/drawingml/2006/main">
                <a:ext uri="{FF2B5EF4-FFF2-40B4-BE49-F238E27FC236}">
                  <a16:creationId xmlns:a16="http://schemas.microsoft.com/office/drawing/2014/main" id="{AB9A2303-CE13-41FD-925D-C6317C0C4E5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14:sizeRelH relativeFrom="margin">
              <wp14:pctWidth>0</wp14:pctWidth>
            </wp14:sizeRelH>
            <wp14:sizeRelV relativeFrom="margin">
              <wp14:pctHeight>0</wp14:pctHeight>
            </wp14:sizeRelV>
          </wp:anchor>
        </w:drawing>
      </w:r>
      <w:r w:rsidR="00BC68C1">
        <w:br w:type="page"/>
      </w:r>
    </w:p>
    <w:p w:rsidR="00BC68C1" w:rsidRDefault="00881985" w:rsidP="00813188">
      <w:pPr>
        <w:jc w:val="center"/>
        <w:rPr>
          <w:b/>
          <w:u w:val="single"/>
        </w:rPr>
      </w:pPr>
      <w:r>
        <w:rPr>
          <w:noProof/>
        </w:rPr>
        <w:drawing>
          <wp:anchor distT="0" distB="0" distL="114300" distR="114300" simplePos="0" relativeHeight="251732992" behindDoc="0" locked="0" layoutInCell="1" allowOverlap="1" wp14:anchorId="5DAC1309">
            <wp:simplePos x="0" y="0"/>
            <wp:positionH relativeFrom="column">
              <wp:posOffset>66675</wp:posOffset>
            </wp:positionH>
            <wp:positionV relativeFrom="paragraph">
              <wp:posOffset>200025</wp:posOffset>
            </wp:positionV>
            <wp:extent cx="5753100" cy="3314700"/>
            <wp:effectExtent l="0" t="0" r="0" b="0"/>
            <wp:wrapSquare wrapText="bothSides"/>
            <wp:docPr id="9" name="Chart 9">
              <a:extLst xmlns:a="http://schemas.openxmlformats.org/drawingml/2006/main">
                <a:ext uri="{FF2B5EF4-FFF2-40B4-BE49-F238E27FC236}">
                  <a16:creationId xmlns:a16="http://schemas.microsoft.com/office/drawing/2014/main" id="{EE348471-2DC7-47A3-9CA3-E2DBBC3ED56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14:sizeRelH relativeFrom="margin">
              <wp14:pctWidth>0</wp14:pctWidth>
            </wp14:sizeRelH>
            <wp14:sizeRelV relativeFrom="margin">
              <wp14:pctHeight>0</wp14:pctHeight>
            </wp14:sizeRelV>
          </wp:anchor>
        </w:drawing>
      </w:r>
    </w:p>
    <w:p w:rsidR="00BC68C1" w:rsidRDefault="00BC68C1" w:rsidP="00813188">
      <w:pPr>
        <w:jc w:val="center"/>
        <w:rPr>
          <w:b/>
          <w:u w:val="single"/>
        </w:rPr>
      </w:pPr>
    </w:p>
    <w:p w:rsidR="00BC68C1" w:rsidRDefault="00881985" w:rsidP="00813188">
      <w:pPr>
        <w:jc w:val="center"/>
        <w:rPr>
          <w:b/>
          <w:u w:val="single"/>
        </w:rPr>
      </w:pPr>
      <w:r>
        <w:rPr>
          <w:noProof/>
        </w:rPr>
        <w:drawing>
          <wp:anchor distT="0" distB="0" distL="114300" distR="114300" simplePos="0" relativeHeight="251734016" behindDoc="0" locked="0" layoutInCell="1" allowOverlap="1" wp14:anchorId="134EC978">
            <wp:simplePos x="0" y="0"/>
            <wp:positionH relativeFrom="column">
              <wp:posOffset>66675</wp:posOffset>
            </wp:positionH>
            <wp:positionV relativeFrom="paragraph">
              <wp:posOffset>343535</wp:posOffset>
            </wp:positionV>
            <wp:extent cx="5753100" cy="3562350"/>
            <wp:effectExtent l="0" t="0" r="0" b="0"/>
            <wp:wrapSquare wrapText="bothSides"/>
            <wp:docPr id="10" name="Chart 10">
              <a:extLst xmlns:a="http://schemas.openxmlformats.org/drawingml/2006/main">
                <a:ext uri="{FF2B5EF4-FFF2-40B4-BE49-F238E27FC236}">
                  <a16:creationId xmlns:a16="http://schemas.microsoft.com/office/drawing/2014/main" id="{B38CB1F8-E666-42FA-A75F-15744F53A84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14:sizeRelH relativeFrom="margin">
              <wp14:pctWidth>0</wp14:pctWidth>
            </wp14:sizeRelH>
            <wp14:sizeRelV relativeFrom="margin">
              <wp14:pctHeight>0</wp14:pctHeight>
            </wp14:sizeRelV>
          </wp:anchor>
        </w:drawing>
      </w:r>
    </w:p>
    <w:p w:rsidR="00BC68C1" w:rsidRDefault="00BC68C1" w:rsidP="00813188">
      <w:pPr>
        <w:jc w:val="center"/>
        <w:rPr>
          <w:b/>
          <w:u w:val="single"/>
        </w:rPr>
      </w:pPr>
    </w:p>
    <w:p w:rsidR="00BC68C1" w:rsidRDefault="00BC68C1" w:rsidP="00813188">
      <w:pPr>
        <w:jc w:val="center"/>
        <w:rPr>
          <w:b/>
          <w:u w:val="single"/>
        </w:rPr>
      </w:pPr>
    </w:p>
    <w:p w:rsidR="00BC68C1" w:rsidRDefault="00BC68C1" w:rsidP="00813188">
      <w:pPr>
        <w:jc w:val="center"/>
        <w:rPr>
          <w:b/>
          <w:u w:val="single"/>
        </w:rPr>
      </w:pPr>
    </w:p>
    <w:p w:rsidR="00BC68C1" w:rsidRDefault="00BC68C1" w:rsidP="00813188">
      <w:pPr>
        <w:jc w:val="center"/>
        <w:rPr>
          <w:b/>
          <w:u w:val="single"/>
        </w:rPr>
      </w:pPr>
    </w:p>
    <w:p w:rsidR="00813188" w:rsidRDefault="00813188" w:rsidP="00813188">
      <w:pPr>
        <w:jc w:val="center"/>
      </w:pPr>
      <w:r w:rsidRPr="004976EA">
        <w:rPr>
          <w:b/>
          <w:u w:val="single"/>
        </w:rPr>
        <w:t xml:space="preserve">Evaluation Responses </w:t>
      </w:r>
      <w:proofErr w:type="gramStart"/>
      <w:r w:rsidRPr="004976EA">
        <w:rPr>
          <w:b/>
          <w:u w:val="single"/>
        </w:rPr>
        <w:t>From</w:t>
      </w:r>
      <w:proofErr w:type="gramEnd"/>
      <w:r w:rsidRPr="004976EA">
        <w:rPr>
          <w:b/>
          <w:u w:val="single"/>
        </w:rPr>
        <w:t xml:space="preserve"> </w:t>
      </w:r>
      <w:r>
        <w:rPr>
          <w:b/>
          <w:u w:val="single"/>
        </w:rPr>
        <w:t>County Board Personnel</w:t>
      </w:r>
    </w:p>
    <w:p w:rsidR="00813188" w:rsidRDefault="00813188" w:rsidP="00813188">
      <w:r>
        <w:t xml:space="preserve">Participants at the event were provided with a paper evaluation and were sent an electronic evaluation via e-mail to the e-mail address used to register each person. A total of </w:t>
      </w:r>
      <w:r w:rsidR="00D04D31">
        <w:t>25</w:t>
      </w:r>
      <w:r>
        <w:t xml:space="preserve"> </w:t>
      </w:r>
      <w:r w:rsidR="00D04D31">
        <w:t>County Board Personnel</w:t>
      </w:r>
      <w:r>
        <w:t xml:space="preserve"> provided responses to all 5 rating questions. Additionally, responses have been sorted to provided generalized understanding of who provided specific feedback (below). </w:t>
      </w:r>
    </w:p>
    <w:p w:rsidR="00813188" w:rsidRDefault="00813188" w:rsidP="00813188"/>
    <w:p w:rsidR="00813188" w:rsidRDefault="00813188" w:rsidP="00813188">
      <w:r>
        <w:t>Paper Evaluations Received</w:t>
      </w:r>
      <w:r>
        <w:tab/>
      </w:r>
      <w:r>
        <w:tab/>
        <w:t>=</w:t>
      </w:r>
      <w:r>
        <w:tab/>
      </w:r>
      <w:r>
        <w:tab/>
      </w:r>
      <w:r w:rsidR="00BC68C1">
        <w:t>4</w:t>
      </w:r>
    </w:p>
    <w:p w:rsidR="00813188" w:rsidRDefault="00813188" w:rsidP="00813188">
      <w:r>
        <w:t>Electronic Evaluations Completed</w:t>
      </w:r>
      <w:r>
        <w:tab/>
        <w:t>=</w:t>
      </w:r>
      <w:r>
        <w:tab/>
      </w:r>
      <w:r>
        <w:tab/>
        <w:t>1</w:t>
      </w:r>
      <w:r w:rsidR="00BC68C1">
        <w:t>4</w:t>
      </w:r>
    </w:p>
    <w:p w:rsidR="00813188" w:rsidRDefault="00813188" w:rsidP="00813188">
      <w:r>
        <w:t>Response Rate</w:t>
      </w:r>
      <w:r>
        <w:tab/>
      </w:r>
      <w:r>
        <w:tab/>
      </w:r>
      <w:r>
        <w:tab/>
      </w:r>
      <w:r>
        <w:tab/>
        <w:t>=</w:t>
      </w:r>
      <w:r>
        <w:tab/>
      </w:r>
      <w:r>
        <w:tab/>
      </w:r>
      <w:r w:rsidR="00BC68C1">
        <w:t>23</w:t>
      </w:r>
      <w:r>
        <w:t>%</w:t>
      </w:r>
    </w:p>
    <w:p w:rsidR="00813188" w:rsidRDefault="00813188" w:rsidP="00813188"/>
    <w:p w:rsidR="00813188" w:rsidRPr="004976EA" w:rsidRDefault="00813188" w:rsidP="00813188">
      <w:pPr>
        <w:rPr>
          <w:b/>
          <w:u w:val="single"/>
        </w:rPr>
      </w:pPr>
      <w:r w:rsidRPr="004976EA">
        <w:rPr>
          <w:b/>
          <w:u w:val="single"/>
        </w:rPr>
        <w:t>Question 1: On a scale of 1 to 10, with 10 being the best, how would you rate the DD Awareness and Advocacy Day Event: Celebrate Community?</w:t>
      </w:r>
    </w:p>
    <w:p w:rsidR="00813188" w:rsidRDefault="00813188" w:rsidP="00813188"/>
    <w:p w:rsidR="00813188" w:rsidRDefault="00813188" w:rsidP="00813188">
      <w:r>
        <w:t xml:space="preserve">Total Score </w:t>
      </w:r>
      <w:r>
        <w:tab/>
        <w:t>=</w:t>
      </w:r>
      <w:r>
        <w:tab/>
      </w:r>
      <w:r w:rsidR="00995C3B">
        <w:t>139</w:t>
      </w:r>
    </w:p>
    <w:p w:rsidR="00813188" w:rsidRDefault="00813188" w:rsidP="00813188">
      <w:r>
        <w:t xml:space="preserve">Average Rating </w:t>
      </w:r>
      <w:r>
        <w:tab/>
        <w:t>=</w:t>
      </w:r>
      <w:r>
        <w:tab/>
      </w:r>
      <w:r w:rsidR="00995C3B">
        <w:t>7.7</w:t>
      </w:r>
    </w:p>
    <w:p w:rsidR="00813188" w:rsidRDefault="00813188" w:rsidP="00813188"/>
    <w:p w:rsidR="00813188" w:rsidRDefault="00995C3B" w:rsidP="00813188">
      <w:r>
        <w:rPr>
          <w:noProof/>
        </w:rPr>
        <w:drawing>
          <wp:anchor distT="0" distB="0" distL="114300" distR="114300" simplePos="0" relativeHeight="251735040" behindDoc="0" locked="0" layoutInCell="1" allowOverlap="1" wp14:anchorId="01579FB8">
            <wp:simplePos x="0" y="0"/>
            <wp:positionH relativeFrom="column">
              <wp:posOffset>0</wp:posOffset>
            </wp:positionH>
            <wp:positionV relativeFrom="paragraph">
              <wp:posOffset>-4445</wp:posOffset>
            </wp:positionV>
            <wp:extent cx="4572000" cy="2743200"/>
            <wp:effectExtent l="0" t="0" r="0" b="0"/>
            <wp:wrapSquare wrapText="bothSides"/>
            <wp:docPr id="11" name="Chart 11">
              <a:extLst xmlns:a="http://schemas.openxmlformats.org/drawingml/2006/main">
                <a:ext uri="{FF2B5EF4-FFF2-40B4-BE49-F238E27FC236}">
                  <a16:creationId xmlns:a16="http://schemas.microsoft.com/office/drawing/2014/main" id="{270D851C-0D58-4053-A973-BD79C3934EE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2"/>
              </a:graphicData>
            </a:graphic>
          </wp:anchor>
        </w:drawing>
      </w:r>
    </w:p>
    <w:p w:rsidR="00813188" w:rsidRDefault="00813188"/>
    <w:p w:rsidR="00813188" w:rsidRDefault="00813188"/>
    <w:p w:rsidR="00813188" w:rsidRDefault="00813188"/>
    <w:p w:rsidR="00813188" w:rsidRDefault="00813188"/>
    <w:p w:rsidR="00813188" w:rsidRDefault="00813188"/>
    <w:p w:rsidR="00813188" w:rsidRDefault="00813188"/>
    <w:p w:rsidR="00813188" w:rsidRDefault="00813188"/>
    <w:p w:rsidR="00813188" w:rsidRDefault="00813188"/>
    <w:p w:rsidR="00813188" w:rsidRDefault="00813188"/>
    <w:p w:rsidR="00813188" w:rsidRDefault="00813188"/>
    <w:p w:rsidR="00813188" w:rsidRDefault="00813188"/>
    <w:p w:rsidR="00813188" w:rsidRDefault="00813188"/>
    <w:p w:rsidR="00813188" w:rsidRDefault="00813188"/>
    <w:p w:rsidR="00813188" w:rsidRDefault="00813188"/>
    <w:p w:rsidR="00813188" w:rsidRDefault="00813188"/>
    <w:p w:rsidR="00813188" w:rsidRDefault="00813188"/>
    <w:p w:rsidR="00813188" w:rsidRDefault="00813188"/>
    <w:p w:rsidR="00813188" w:rsidRDefault="00813188"/>
    <w:p w:rsidR="00813188" w:rsidRDefault="00813188"/>
    <w:p w:rsidR="00D04D31" w:rsidRDefault="00D04D31">
      <w:r>
        <w:br w:type="page"/>
      </w:r>
    </w:p>
    <w:p w:rsidR="00D04D31" w:rsidRPr="004976EA" w:rsidRDefault="00D04D31" w:rsidP="00D04D31">
      <w:pPr>
        <w:rPr>
          <w:b/>
          <w:u w:val="single"/>
        </w:rPr>
      </w:pPr>
      <w:r w:rsidRPr="004976EA">
        <w:rPr>
          <w:b/>
          <w:u w:val="single"/>
        </w:rPr>
        <w:t>Question 2: On a scale of 1 to 10, with 10 being the best, how would you rate the speakers at the event?</w:t>
      </w:r>
    </w:p>
    <w:p w:rsidR="00D04D31" w:rsidRDefault="00D04D31" w:rsidP="00D04D31"/>
    <w:p w:rsidR="00D04D31" w:rsidRDefault="00D04D31" w:rsidP="00D04D31">
      <w:r>
        <w:t>Total Score</w:t>
      </w:r>
      <w:r>
        <w:tab/>
        <w:t>=</w:t>
      </w:r>
      <w:r>
        <w:tab/>
      </w:r>
      <w:r w:rsidR="00995C3B">
        <w:t>142</w:t>
      </w:r>
    </w:p>
    <w:p w:rsidR="00D04D31" w:rsidRDefault="00D04D31" w:rsidP="00D04D31">
      <w:r>
        <w:t>Average Rating</w:t>
      </w:r>
      <w:r>
        <w:tab/>
        <w:t>=</w:t>
      </w:r>
      <w:r>
        <w:tab/>
      </w:r>
      <w:r w:rsidR="00995C3B">
        <w:t>7.9</w:t>
      </w:r>
    </w:p>
    <w:p w:rsidR="00D04D31" w:rsidRDefault="00D04D31" w:rsidP="00D04D31"/>
    <w:p w:rsidR="00D04D31" w:rsidRDefault="00995C3B" w:rsidP="00D04D31">
      <w:r>
        <w:rPr>
          <w:noProof/>
        </w:rPr>
        <w:drawing>
          <wp:anchor distT="0" distB="0" distL="114300" distR="114300" simplePos="0" relativeHeight="251736064" behindDoc="0" locked="0" layoutInCell="1" allowOverlap="1" wp14:anchorId="441BE0D2">
            <wp:simplePos x="0" y="0"/>
            <wp:positionH relativeFrom="column">
              <wp:posOffset>0</wp:posOffset>
            </wp:positionH>
            <wp:positionV relativeFrom="paragraph">
              <wp:posOffset>-3810</wp:posOffset>
            </wp:positionV>
            <wp:extent cx="4572000" cy="2743200"/>
            <wp:effectExtent l="0" t="0" r="0" b="0"/>
            <wp:wrapSquare wrapText="bothSides"/>
            <wp:docPr id="12" name="Chart 12">
              <a:extLst xmlns:a="http://schemas.openxmlformats.org/drawingml/2006/main">
                <a:ext uri="{FF2B5EF4-FFF2-40B4-BE49-F238E27FC236}">
                  <a16:creationId xmlns:a16="http://schemas.microsoft.com/office/drawing/2014/main" id="{BD3560CE-ED0A-4FCE-A8A5-B57DE8BEBAA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3"/>
              </a:graphicData>
            </a:graphic>
          </wp:anchor>
        </w:drawing>
      </w:r>
    </w:p>
    <w:p w:rsidR="00813188" w:rsidRDefault="00813188"/>
    <w:p w:rsidR="00D04D31" w:rsidRDefault="00D04D31"/>
    <w:p w:rsidR="00D04D31" w:rsidRDefault="00D04D31"/>
    <w:p w:rsidR="00D04D31" w:rsidRDefault="00D04D31"/>
    <w:p w:rsidR="00D04D31" w:rsidRDefault="00D04D31"/>
    <w:p w:rsidR="00D04D31" w:rsidRDefault="00D04D31"/>
    <w:p w:rsidR="00D04D31" w:rsidRDefault="00D04D31"/>
    <w:p w:rsidR="00D04D31" w:rsidRDefault="00D04D31"/>
    <w:p w:rsidR="00D04D31" w:rsidRDefault="00D04D31"/>
    <w:p w:rsidR="00D04D31" w:rsidRDefault="00D04D31"/>
    <w:p w:rsidR="00D04D31" w:rsidRDefault="00D04D31"/>
    <w:p w:rsidR="00D04D31" w:rsidRDefault="00D04D31"/>
    <w:p w:rsidR="00D04D31" w:rsidRDefault="00D04D31"/>
    <w:p w:rsidR="00D04D31" w:rsidRDefault="00D04D31"/>
    <w:p w:rsidR="00D04D31" w:rsidRDefault="00D04D31"/>
    <w:p w:rsidR="00D04D31" w:rsidRDefault="00D04D31"/>
    <w:p w:rsidR="00D04D31" w:rsidRDefault="00D04D31"/>
    <w:p w:rsidR="00D04D31" w:rsidRDefault="00D04D31"/>
    <w:p w:rsidR="00D04D31" w:rsidRPr="004976EA" w:rsidRDefault="00D04D31" w:rsidP="00D04D31">
      <w:pPr>
        <w:rPr>
          <w:b/>
          <w:u w:val="single"/>
        </w:rPr>
      </w:pPr>
      <w:r w:rsidRPr="004976EA">
        <w:rPr>
          <w:b/>
          <w:u w:val="single"/>
        </w:rPr>
        <w:t>Question 3: On a scale of 1 to 10, with 10 being the best, how would you rate the registration and check in at the event?</w:t>
      </w:r>
    </w:p>
    <w:p w:rsidR="00D04D31" w:rsidRDefault="00D04D31" w:rsidP="00D04D31"/>
    <w:p w:rsidR="00D04D31" w:rsidRDefault="00D04D31" w:rsidP="00D04D31">
      <w:r>
        <w:t>Total Score</w:t>
      </w:r>
      <w:r>
        <w:tab/>
        <w:t>=</w:t>
      </w:r>
      <w:r>
        <w:tab/>
      </w:r>
      <w:r w:rsidR="00995C3B">
        <w:t>159</w:t>
      </w:r>
    </w:p>
    <w:p w:rsidR="00D04D31" w:rsidRDefault="00D04D31" w:rsidP="00D04D31">
      <w:r>
        <w:t>Average Rating</w:t>
      </w:r>
      <w:r>
        <w:tab/>
        <w:t>=</w:t>
      </w:r>
      <w:r>
        <w:tab/>
      </w:r>
      <w:r w:rsidR="00995C3B">
        <w:t>8.8</w:t>
      </w:r>
    </w:p>
    <w:p w:rsidR="00D04D31" w:rsidRDefault="00D04D31"/>
    <w:p w:rsidR="00D04D31" w:rsidRDefault="00D94C3F">
      <w:r>
        <w:rPr>
          <w:noProof/>
        </w:rPr>
        <w:drawing>
          <wp:anchor distT="0" distB="0" distL="114300" distR="114300" simplePos="0" relativeHeight="251737088" behindDoc="0" locked="0" layoutInCell="1" allowOverlap="1" wp14:anchorId="6207276E">
            <wp:simplePos x="0" y="0"/>
            <wp:positionH relativeFrom="column">
              <wp:posOffset>0</wp:posOffset>
            </wp:positionH>
            <wp:positionV relativeFrom="paragraph">
              <wp:posOffset>0</wp:posOffset>
            </wp:positionV>
            <wp:extent cx="4572000" cy="2743200"/>
            <wp:effectExtent l="0" t="0" r="0" b="0"/>
            <wp:wrapSquare wrapText="bothSides"/>
            <wp:docPr id="13" name="Chart 13">
              <a:extLst xmlns:a="http://schemas.openxmlformats.org/drawingml/2006/main">
                <a:ext uri="{FF2B5EF4-FFF2-40B4-BE49-F238E27FC236}">
                  <a16:creationId xmlns:a16="http://schemas.microsoft.com/office/drawing/2014/main" id="{44E96659-C012-482A-AD93-5D76842C889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4"/>
              </a:graphicData>
            </a:graphic>
          </wp:anchor>
        </w:drawing>
      </w:r>
    </w:p>
    <w:p w:rsidR="00D04D31" w:rsidRDefault="00D04D31"/>
    <w:p w:rsidR="00D04D31" w:rsidRDefault="00D04D31"/>
    <w:p w:rsidR="00D04D31" w:rsidRDefault="00D04D31"/>
    <w:p w:rsidR="00D04D31" w:rsidRDefault="00D04D31"/>
    <w:p w:rsidR="00D04D31" w:rsidRDefault="00D04D31"/>
    <w:p w:rsidR="00D04D31" w:rsidRDefault="00D04D31"/>
    <w:p w:rsidR="00D04D31" w:rsidRDefault="00D04D31"/>
    <w:p w:rsidR="00D04D31" w:rsidRDefault="00D04D31"/>
    <w:p w:rsidR="00D04D31" w:rsidRDefault="00D04D31"/>
    <w:p w:rsidR="00D04D31" w:rsidRDefault="00D04D31"/>
    <w:p w:rsidR="00D04D31" w:rsidRDefault="00D04D31"/>
    <w:p w:rsidR="00D04D31" w:rsidRDefault="00D04D31"/>
    <w:p w:rsidR="00D04D31" w:rsidRDefault="00D04D31"/>
    <w:p w:rsidR="00D04D31" w:rsidRDefault="00D04D31"/>
    <w:p w:rsidR="00D04D31" w:rsidRDefault="00D04D31"/>
    <w:p w:rsidR="00D04D31" w:rsidRDefault="00D04D31"/>
    <w:p w:rsidR="00D04D31" w:rsidRPr="004976EA" w:rsidRDefault="00D04D31" w:rsidP="00D04D31">
      <w:pPr>
        <w:rPr>
          <w:b/>
          <w:u w:val="single"/>
        </w:rPr>
      </w:pPr>
      <w:r w:rsidRPr="004976EA">
        <w:rPr>
          <w:b/>
          <w:u w:val="single"/>
        </w:rPr>
        <w:t>Question 4: In your opinion, what was the best part about the day?</w:t>
      </w:r>
    </w:p>
    <w:p w:rsidR="00D04D31" w:rsidRDefault="00D04D31"/>
    <w:p w:rsidR="00D94C3F" w:rsidRPr="00BD2DC3" w:rsidRDefault="00D94C3F">
      <w:pPr>
        <w:rPr>
          <w:b/>
          <w:i/>
          <w:sz w:val="24"/>
          <w:szCs w:val="24"/>
        </w:rPr>
      </w:pPr>
      <w:r w:rsidRPr="00BD2DC3">
        <w:rPr>
          <w:b/>
          <w:i/>
          <w:sz w:val="24"/>
          <w:szCs w:val="24"/>
        </w:rPr>
        <w:t>Shari Cooper, the emcee, because she was a visual reflection why choices and support can increase the quality of someone’s life</w:t>
      </w:r>
    </w:p>
    <w:p w:rsidR="00D94C3F" w:rsidRPr="00BD2DC3" w:rsidRDefault="00D94C3F">
      <w:pPr>
        <w:rPr>
          <w:b/>
          <w:i/>
          <w:sz w:val="24"/>
          <w:szCs w:val="24"/>
        </w:rPr>
      </w:pPr>
    </w:p>
    <w:p w:rsidR="00D94C3F" w:rsidRPr="00BD2DC3" w:rsidRDefault="00D94C3F">
      <w:pPr>
        <w:rPr>
          <w:b/>
          <w:i/>
          <w:sz w:val="24"/>
          <w:szCs w:val="24"/>
        </w:rPr>
      </w:pPr>
      <w:r w:rsidRPr="00BD2DC3">
        <w:rPr>
          <w:b/>
          <w:i/>
          <w:sz w:val="24"/>
          <w:szCs w:val="24"/>
        </w:rPr>
        <w:t>Speakers</w:t>
      </w:r>
    </w:p>
    <w:p w:rsidR="00D94C3F" w:rsidRPr="00BD2DC3" w:rsidRDefault="00D94C3F">
      <w:pPr>
        <w:rPr>
          <w:b/>
          <w:i/>
          <w:sz w:val="24"/>
          <w:szCs w:val="24"/>
        </w:rPr>
      </w:pPr>
    </w:p>
    <w:p w:rsidR="00D94C3F" w:rsidRPr="00BD2DC3" w:rsidRDefault="00D94C3F">
      <w:pPr>
        <w:rPr>
          <w:b/>
          <w:i/>
          <w:sz w:val="24"/>
          <w:szCs w:val="24"/>
        </w:rPr>
      </w:pPr>
      <w:r w:rsidRPr="00BD2DC3">
        <w:rPr>
          <w:b/>
          <w:i/>
          <w:sz w:val="24"/>
          <w:szCs w:val="24"/>
        </w:rPr>
        <w:t>Hearing Mike DeWine speak</w:t>
      </w:r>
    </w:p>
    <w:p w:rsidR="00D94C3F" w:rsidRPr="00BD2DC3" w:rsidRDefault="00D94C3F">
      <w:pPr>
        <w:rPr>
          <w:b/>
          <w:i/>
          <w:sz w:val="24"/>
          <w:szCs w:val="24"/>
        </w:rPr>
      </w:pPr>
    </w:p>
    <w:p w:rsidR="00D94C3F" w:rsidRPr="00BD2DC3" w:rsidRDefault="00D94C3F">
      <w:pPr>
        <w:rPr>
          <w:b/>
          <w:i/>
          <w:sz w:val="24"/>
          <w:szCs w:val="24"/>
        </w:rPr>
      </w:pPr>
      <w:r w:rsidRPr="00BD2DC3">
        <w:rPr>
          <w:b/>
          <w:i/>
          <w:sz w:val="24"/>
          <w:szCs w:val="24"/>
        </w:rPr>
        <w:t>I enjoyed Director Miller</w:t>
      </w:r>
    </w:p>
    <w:p w:rsidR="009D1C77" w:rsidRPr="00BD2DC3" w:rsidRDefault="009D1C77">
      <w:pPr>
        <w:rPr>
          <w:b/>
          <w:i/>
          <w:sz w:val="24"/>
          <w:szCs w:val="24"/>
        </w:rPr>
      </w:pPr>
    </w:p>
    <w:p w:rsidR="009D1C77" w:rsidRPr="00BD2DC3" w:rsidRDefault="009D1C77">
      <w:pPr>
        <w:rPr>
          <w:b/>
          <w:i/>
          <w:sz w:val="24"/>
          <w:szCs w:val="24"/>
        </w:rPr>
      </w:pPr>
      <w:r w:rsidRPr="00BD2DC3">
        <w:rPr>
          <w:b/>
          <w:i/>
          <w:sz w:val="24"/>
          <w:szCs w:val="24"/>
        </w:rPr>
        <w:t>Great job!</w:t>
      </w:r>
    </w:p>
    <w:p w:rsidR="009D1C77" w:rsidRPr="00BD2DC3" w:rsidRDefault="009D1C77">
      <w:pPr>
        <w:rPr>
          <w:b/>
          <w:i/>
          <w:sz w:val="24"/>
          <w:szCs w:val="24"/>
        </w:rPr>
      </w:pPr>
    </w:p>
    <w:p w:rsidR="009D1C77" w:rsidRPr="00BD2DC3" w:rsidRDefault="009D1C77">
      <w:pPr>
        <w:rPr>
          <w:b/>
          <w:i/>
          <w:sz w:val="24"/>
          <w:szCs w:val="24"/>
        </w:rPr>
      </w:pPr>
      <w:r w:rsidRPr="00BD2DC3">
        <w:rPr>
          <w:b/>
          <w:i/>
          <w:sz w:val="24"/>
          <w:szCs w:val="24"/>
        </w:rPr>
        <w:t>Snacks</w:t>
      </w:r>
    </w:p>
    <w:p w:rsidR="009D1C77" w:rsidRPr="00BD2DC3" w:rsidRDefault="009D1C77">
      <w:pPr>
        <w:rPr>
          <w:b/>
          <w:i/>
          <w:sz w:val="24"/>
          <w:szCs w:val="24"/>
        </w:rPr>
      </w:pPr>
    </w:p>
    <w:p w:rsidR="009D1C77" w:rsidRPr="00BD2DC3" w:rsidRDefault="009D1C77">
      <w:pPr>
        <w:rPr>
          <w:b/>
          <w:i/>
          <w:sz w:val="24"/>
          <w:szCs w:val="24"/>
        </w:rPr>
      </w:pPr>
      <w:r w:rsidRPr="00BD2DC3">
        <w:rPr>
          <w:b/>
          <w:i/>
          <w:sz w:val="24"/>
          <w:szCs w:val="24"/>
        </w:rPr>
        <w:t>Getting to hear the speakers at the beginning of the day</w:t>
      </w:r>
    </w:p>
    <w:p w:rsidR="00A95DFD" w:rsidRPr="00BD2DC3" w:rsidRDefault="00A95DFD">
      <w:pPr>
        <w:rPr>
          <w:b/>
          <w:i/>
          <w:sz w:val="24"/>
          <w:szCs w:val="24"/>
        </w:rPr>
      </w:pPr>
    </w:p>
    <w:p w:rsidR="00A95DFD" w:rsidRPr="00BD2DC3" w:rsidRDefault="00A95DFD">
      <w:pPr>
        <w:rPr>
          <w:b/>
          <w:i/>
          <w:sz w:val="24"/>
          <w:szCs w:val="24"/>
        </w:rPr>
      </w:pPr>
      <w:r w:rsidRPr="00BD2DC3">
        <w:rPr>
          <w:b/>
          <w:i/>
          <w:sz w:val="24"/>
          <w:szCs w:val="24"/>
        </w:rPr>
        <w:t>Speakers</w:t>
      </w:r>
    </w:p>
    <w:p w:rsidR="00D94C3F" w:rsidRPr="00BD2DC3" w:rsidRDefault="00D94C3F">
      <w:pPr>
        <w:rPr>
          <w:b/>
          <w:i/>
          <w:sz w:val="24"/>
          <w:szCs w:val="24"/>
        </w:rPr>
      </w:pPr>
    </w:p>
    <w:p w:rsidR="00A95DFD" w:rsidRPr="00BD2DC3" w:rsidRDefault="00A95DFD">
      <w:pPr>
        <w:rPr>
          <w:b/>
          <w:i/>
          <w:sz w:val="24"/>
          <w:szCs w:val="24"/>
        </w:rPr>
      </w:pPr>
      <w:r w:rsidRPr="00BD2DC3">
        <w:rPr>
          <w:b/>
          <w:i/>
          <w:sz w:val="24"/>
          <w:szCs w:val="24"/>
        </w:rPr>
        <w:t>Shari Cooper does an amazing job!</w:t>
      </w:r>
    </w:p>
    <w:p w:rsidR="00A95DFD" w:rsidRPr="00BD2DC3" w:rsidRDefault="00A95DFD">
      <w:pPr>
        <w:rPr>
          <w:b/>
          <w:i/>
          <w:sz w:val="24"/>
          <w:szCs w:val="24"/>
        </w:rPr>
      </w:pPr>
    </w:p>
    <w:p w:rsidR="00A95DFD" w:rsidRPr="00BD2DC3" w:rsidRDefault="00A95DFD">
      <w:pPr>
        <w:rPr>
          <w:b/>
          <w:i/>
          <w:sz w:val="24"/>
          <w:szCs w:val="24"/>
        </w:rPr>
      </w:pPr>
      <w:r w:rsidRPr="00BD2DC3">
        <w:rPr>
          <w:b/>
          <w:i/>
          <w:sz w:val="24"/>
          <w:szCs w:val="24"/>
        </w:rPr>
        <w:t>Speakers</w:t>
      </w:r>
    </w:p>
    <w:p w:rsidR="00A95DFD" w:rsidRPr="00BD2DC3" w:rsidRDefault="00A95DFD">
      <w:pPr>
        <w:rPr>
          <w:b/>
          <w:i/>
          <w:sz w:val="24"/>
          <w:szCs w:val="24"/>
        </w:rPr>
      </w:pPr>
    </w:p>
    <w:p w:rsidR="00A95DFD" w:rsidRPr="00BD2DC3" w:rsidRDefault="00A95DFD">
      <w:pPr>
        <w:rPr>
          <w:b/>
          <w:i/>
          <w:sz w:val="24"/>
          <w:szCs w:val="24"/>
        </w:rPr>
      </w:pPr>
      <w:r w:rsidRPr="00BD2DC3">
        <w:rPr>
          <w:b/>
          <w:i/>
          <w:sz w:val="24"/>
          <w:szCs w:val="24"/>
        </w:rPr>
        <w:t>Mike DeWine coming to speak briefly to the audience.</w:t>
      </w:r>
    </w:p>
    <w:p w:rsidR="00A95DFD" w:rsidRPr="00BD2DC3" w:rsidRDefault="00A95DFD">
      <w:pPr>
        <w:rPr>
          <w:b/>
          <w:i/>
          <w:sz w:val="24"/>
          <w:szCs w:val="24"/>
        </w:rPr>
      </w:pPr>
    </w:p>
    <w:p w:rsidR="00A95DFD" w:rsidRPr="00BD2DC3" w:rsidRDefault="00A95DFD">
      <w:pPr>
        <w:rPr>
          <w:b/>
          <w:i/>
          <w:sz w:val="24"/>
          <w:szCs w:val="24"/>
        </w:rPr>
      </w:pPr>
      <w:r w:rsidRPr="00BD2DC3">
        <w:rPr>
          <w:b/>
          <w:i/>
          <w:sz w:val="24"/>
          <w:szCs w:val="24"/>
        </w:rPr>
        <w:t>Being around the many advocates. Shari</w:t>
      </w:r>
    </w:p>
    <w:p w:rsidR="00A95DFD" w:rsidRPr="00BD2DC3" w:rsidRDefault="00A95DFD">
      <w:pPr>
        <w:rPr>
          <w:b/>
          <w:i/>
          <w:sz w:val="24"/>
          <w:szCs w:val="24"/>
        </w:rPr>
      </w:pPr>
    </w:p>
    <w:p w:rsidR="00A95DFD" w:rsidRPr="00BD2DC3" w:rsidRDefault="00A95DFD">
      <w:pPr>
        <w:rPr>
          <w:b/>
          <w:i/>
          <w:sz w:val="24"/>
          <w:szCs w:val="24"/>
        </w:rPr>
      </w:pPr>
      <w:r w:rsidRPr="00BD2DC3">
        <w:rPr>
          <w:b/>
          <w:i/>
          <w:sz w:val="24"/>
          <w:szCs w:val="24"/>
        </w:rPr>
        <w:t>Meeting and hearing from those who receive services and the success they are having in their world</w:t>
      </w:r>
    </w:p>
    <w:p w:rsidR="00A95DFD" w:rsidRPr="00BD2DC3" w:rsidRDefault="00A95DFD">
      <w:pPr>
        <w:rPr>
          <w:b/>
          <w:i/>
          <w:sz w:val="24"/>
          <w:szCs w:val="24"/>
        </w:rPr>
      </w:pPr>
    </w:p>
    <w:p w:rsidR="00A95DFD" w:rsidRPr="00BD2DC3" w:rsidRDefault="00A95DFD">
      <w:pPr>
        <w:rPr>
          <w:b/>
          <w:i/>
          <w:sz w:val="24"/>
          <w:szCs w:val="24"/>
        </w:rPr>
      </w:pPr>
      <w:r w:rsidRPr="00BD2DC3">
        <w:rPr>
          <w:b/>
          <w:i/>
          <w:sz w:val="24"/>
          <w:szCs w:val="24"/>
        </w:rPr>
        <w:t>Hearing advocates speak about issues that are important to them.</w:t>
      </w:r>
    </w:p>
    <w:p w:rsidR="00A95DFD" w:rsidRDefault="00A95DFD"/>
    <w:p w:rsidR="00A95DFD" w:rsidRDefault="00A95DFD"/>
    <w:p w:rsidR="00BC68C1" w:rsidRDefault="00BC68C1" w:rsidP="00D04D31">
      <w:pPr>
        <w:rPr>
          <w:b/>
          <w:u w:val="single"/>
        </w:rPr>
      </w:pPr>
    </w:p>
    <w:p w:rsidR="00D04D31" w:rsidRPr="004976EA" w:rsidRDefault="00D04D31" w:rsidP="00D04D31">
      <w:pPr>
        <w:rPr>
          <w:b/>
          <w:u w:val="single"/>
        </w:rPr>
      </w:pPr>
      <w:r w:rsidRPr="004976EA">
        <w:rPr>
          <w:b/>
          <w:u w:val="single"/>
        </w:rPr>
        <w:t>Question 5: In your opinion, what could we do better?</w:t>
      </w:r>
    </w:p>
    <w:p w:rsidR="00D04D31" w:rsidRDefault="00D04D31" w:rsidP="00D04D31">
      <w:pPr>
        <w:rPr>
          <w:rFonts w:cstheme="minorHAnsi"/>
          <w:b/>
          <w:i/>
          <w:sz w:val="24"/>
          <w:szCs w:val="24"/>
        </w:rPr>
      </w:pPr>
    </w:p>
    <w:p w:rsidR="00D04D31" w:rsidRPr="00BD2DC3" w:rsidRDefault="00D94C3F" w:rsidP="00D04D31">
      <w:pPr>
        <w:rPr>
          <w:rFonts w:cstheme="minorHAnsi"/>
          <w:b/>
          <w:i/>
          <w:sz w:val="24"/>
          <w:szCs w:val="24"/>
        </w:rPr>
      </w:pPr>
      <w:r w:rsidRPr="00BD2DC3">
        <w:rPr>
          <w:rFonts w:cstheme="minorHAnsi"/>
          <w:b/>
          <w:i/>
          <w:sz w:val="24"/>
          <w:szCs w:val="24"/>
        </w:rPr>
        <w:t>In my opinion every was excellent</w:t>
      </w:r>
    </w:p>
    <w:p w:rsidR="00D94C3F" w:rsidRPr="00BD2DC3" w:rsidRDefault="00D94C3F">
      <w:pPr>
        <w:rPr>
          <w:rFonts w:cstheme="minorHAnsi"/>
          <w:b/>
          <w:i/>
          <w:sz w:val="24"/>
          <w:szCs w:val="24"/>
        </w:rPr>
      </w:pPr>
    </w:p>
    <w:p w:rsidR="00D94C3F" w:rsidRPr="00BD2DC3" w:rsidRDefault="00D94C3F">
      <w:pPr>
        <w:rPr>
          <w:rFonts w:cstheme="minorHAnsi"/>
          <w:b/>
          <w:i/>
          <w:sz w:val="24"/>
          <w:szCs w:val="24"/>
        </w:rPr>
      </w:pPr>
      <w:r w:rsidRPr="00BD2DC3">
        <w:rPr>
          <w:rFonts w:cstheme="minorHAnsi"/>
          <w:b/>
          <w:i/>
          <w:sz w:val="24"/>
          <w:szCs w:val="24"/>
        </w:rPr>
        <w:t>Have representatives show up for meeting, not their aides. Make meetings schedule better. It is hard to meet 2 different people in 2 places at the same time.</w:t>
      </w:r>
    </w:p>
    <w:p w:rsidR="00D94C3F" w:rsidRPr="00BD2DC3" w:rsidRDefault="00D94C3F">
      <w:pPr>
        <w:rPr>
          <w:rFonts w:cstheme="minorHAnsi"/>
          <w:b/>
          <w:i/>
          <w:sz w:val="24"/>
          <w:szCs w:val="24"/>
        </w:rPr>
      </w:pPr>
    </w:p>
    <w:p w:rsidR="00D94C3F" w:rsidRPr="00BD2DC3" w:rsidRDefault="00D94C3F">
      <w:pPr>
        <w:rPr>
          <w:rFonts w:cstheme="minorHAnsi"/>
          <w:b/>
          <w:i/>
          <w:sz w:val="24"/>
          <w:szCs w:val="24"/>
        </w:rPr>
      </w:pPr>
      <w:r w:rsidRPr="00BD2DC3">
        <w:rPr>
          <w:rFonts w:cstheme="minorHAnsi"/>
          <w:b/>
          <w:i/>
          <w:sz w:val="24"/>
          <w:szCs w:val="24"/>
        </w:rPr>
        <w:t>Making more public places accessible for people with disabilities.</w:t>
      </w:r>
    </w:p>
    <w:p w:rsidR="00D94C3F" w:rsidRPr="00BD2DC3" w:rsidRDefault="00D94C3F">
      <w:pPr>
        <w:rPr>
          <w:rFonts w:cstheme="minorHAnsi"/>
          <w:b/>
          <w:i/>
          <w:sz w:val="24"/>
          <w:szCs w:val="24"/>
        </w:rPr>
      </w:pPr>
    </w:p>
    <w:p w:rsidR="00D94C3F" w:rsidRPr="00BD2DC3" w:rsidRDefault="00D94C3F">
      <w:pPr>
        <w:rPr>
          <w:rFonts w:cstheme="minorHAnsi"/>
          <w:b/>
          <w:i/>
          <w:sz w:val="24"/>
          <w:szCs w:val="24"/>
        </w:rPr>
      </w:pPr>
      <w:r w:rsidRPr="00BD2DC3">
        <w:rPr>
          <w:rFonts w:cstheme="minorHAnsi"/>
          <w:b/>
          <w:i/>
          <w:sz w:val="24"/>
          <w:szCs w:val="24"/>
        </w:rPr>
        <w:t xml:space="preserve">Although I appreciate her passion for the field, Shari is very difficult to understand. </w:t>
      </w:r>
      <w:r w:rsidRPr="00BD2DC3">
        <w:rPr>
          <mc:AlternateContent>
            <mc:Choice Requires="w16se">
              <w:rFonts w:cstheme="minorHAnsi"/>
            </mc:Choice>
            <mc:Fallback>
              <w:rFonts w:ascii="Segoe UI Emoji" w:eastAsia="Segoe UI Emoji" w:hAnsi="Segoe UI Emoji" w:cs="Segoe UI Emoji"/>
            </mc:Fallback>
          </mc:AlternateContent>
          <w:b/>
          <w:i/>
          <w:sz w:val="24"/>
          <w:szCs w:val="24"/>
        </w:rPr>
        <mc:AlternateContent>
          <mc:Choice Requires="w16se">
            <w16se:symEx w16se:font="Segoe UI Emoji" w16se:char="2639"/>
          </mc:Choice>
          <mc:Fallback>
            <w:t>☹</w:t>
          </mc:Fallback>
        </mc:AlternateContent>
      </w:r>
    </w:p>
    <w:p w:rsidR="00D94C3F" w:rsidRPr="00BD2DC3" w:rsidRDefault="00D94C3F">
      <w:pPr>
        <w:rPr>
          <w:rFonts w:cstheme="minorHAnsi"/>
          <w:b/>
          <w:i/>
          <w:sz w:val="24"/>
          <w:szCs w:val="24"/>
        </w:rPr>
      </w:pPr>
    </w:p>
    <w:p w:rsidR="00D94C3F" w:rsidRPr="00BD2DC3" w:rsidRDefault="009D1C77">
      <w:pPr>
        <w:rPr>
          <w:rFonts w:cstheme="minorHAnsi"/>
          <w:b/>
          <w:i/>
          <w:sz w:val="24"/>
          <w:szCs w:val="24"/>
        </w:rPr>
      </w:pPr>
      <w:r w:rsidRPr="00BD2DC3">
        <w:rPr>
          <w:rFonts w:cstheme="minorHAnsi"/>
          <w:b/>
          <w:i/>
          <w:sz w:val="24"/>
          <w:szCs w:val="24"/>
        </w:rPr>
        <w:t>Representative to show his ass</w:t>
      </w:r>
    </w:p>
    <w:p w:rsidR="00A95DFD" w:rsidRPr="00BD2DC3" w:rsidRDefault="00A95DFD">
      <w:pPr>
        <w:rPr>
          <w:rFonts w:cstheme="minorHAnsi"/>
          <w:b/>
          <w:i/>
          <w:sz w:val="24"/>
          <w:szCs w:val="24"/>
        </w:rPr>
      </w:pPr>
    </w:p>
    <w:p w:rsidR="00D94C3F" w:rsidRPr="00BD2DC3" w:rsidRDefault="00D94C3F">
      <w:pPr>
        <w:rPr>
          <w:rFonts w:cstheme="minorHAnsi"/>
          <w:b/>
          <w:i/>
          <w:sz w:val="24"/>
          <w:szCs w:val="24"/>
        </w:rPr>
      </w:pPr>
    </w:p>
    <w:p w:rsidR="00A95DFD" w:rsidRPr="00BD2DC3" w:rsidRDefault="00A95DFD">
      <w:pPr>
        <w:rPr>
          <w:rFonts w:cstheme="minorHAnsi"/>
          <w:b/>
          <w:i/>
          <w:sz w:val="24"/>
          <w:szCs w:val="24"/>
        </w:rPr>
      </w:pPr>
      <w:r w:rsidRPr="00BD2DC3">
        <w:rPr>
          <w:rFonts w:cstheme="minorHAnsi"/>
          <w:b/>
          <w:i/>
          <w:sz w:val="24"/>
          <w:szCs w:val="24"/>
        </w:rPr>
        <w:t>Meetings in the morning and afternoon and have the speakers in the middle of the day so people are not waiting for hours after the 10 a.m. speakers for a 4:30 meeting.</w:t>
      </w:r>
    </w:p>
    <w:p w:rsidR="00A95DFD" w:rsidRPr="00BD2DC3" w:rsidRDefault="00A95DFD">
      <w:pPr>
        <w:rPr>
          <w:rFonts w:cstheme="minorHAnsi"/>
          <w:b/>
          <w:i/>
          <w:sz w:val="24"/>
          <w:szCs w:val="24"/>
        </w:rPr>
      </w:pPr>
    </w:p>
    <w:p w:rsidR="00A95DFD" w:rsidRPr="00BD2DC3" w:rsidRDefault="00A95DFD">
      <w:pPr>
        <w:rPr>
          <w:rFonts w:cstheme="minorHAnsi"/>
          <w:b/>
          <w:i/>
          <w:sz w:val="24"/>
          <w:szCs w:val="24"/>
        </w:rPr>
      </w:pPr>
      <w:r w:rsidRPr="00BD2DC3">
        <w:rPr>
          <w:rFonts w:cstheme="minorHAnsi"/>
          <w:b/>
          <w:i/>
          <w:sz w:val="24"/>
          <w:szCs w:val="24"/>
        </w:rPr>
        <w:t>The tele-prompter that types what is being said</w:t>
      </w:r>
    </w:p>
    <w:p w:rsidR="00A95DFD" w:rsidRPr="00BD2DC3" w:rsidRDefault="00A95DFD">
      <w:pPr>
        <w:rPr>
          <w:rFonts w:cstheme="minorHAnsi"/>
          <w:b/>
          <w:i/>
          <w:sz w:val="24"/>
          <w:szCs w:val="24"/>
        </w:rPr>
      </w:pPr>
    </w:p>
    <w:p w:rsidR="00A95DFD" w:rsidRPr="00BD2DC3" w:rsidRDefault="00A95DFD">
      <w:pPr>
        <w:rPr>
          <w:rFonts w:cstheme="minorHAnsi"/>
          <w:b/>
          <w:i/>
          <w:sz w:val="24"/>
          <w:szCs w:val="24"/>
        </w:rPr>
      </w:pPr>
      <w:r w:rsidRPr="00BD2DC3">
        <w:rPr>
          <w:rFonts w:cstheme="minorHAnsi"/>
          <w:b/>
          <w:i/>
          <w:sz w:val="24"/>
          <w:szCs w:val="24"/>
        </w:rPr>
        <w:t xml:space="preserve">Better communication with the offices of the legislators. </w:t>
      </w:r>
      <w:proofErr w:type="gramStart"/>
      <w:r w:rsidRPr="00BD2DC3">
        <w:rPr>
          <w:rFonts w:cstheme="minorHAnsi"/>
          <w:b/>
          <w:i/>
          <w:sz w:val="24"/>
          <w:szCs w:val="24"/>
        </w:rPr>
        <w:t>So</w:t>
      </w:r>
      <w:proofErr w:type="gramEnd"/>
      <w:r w:rsidRPr="00BD2DC3">
        <w:rPr>
          <w:rFonts w:cstheme="minorHAnsi"/>
          <w:b/>
          <w:i/>
          <w:sz w:val="24"/>
          <w:szCs w:val="24"/>
        </w:rPr>
        <w:t xml:space="preserve"> they know that we are coming.</w:t>
      </w:r>
    </w:p>
    <w:p w:rsidR="00A95DFD" w:rsidRPr="00BD2DC3" w:rsidRDefault="00A95DFD">
      <w:pPr>
        <w:rPr>
          <w:rFonts w:cstheme="minorHAnsi"/>
          <w:b/>
          <w:i/>
          <w:sz w:val="24"/>
          <w:szCs w:val="24"/>
        </w:rPr>
      </w:pPr>
    </w:p>
    <w:p w:rsidR="00A95DFD" w:rsidRPr="00BD2DC3" w:rsidRDefault="00A95DFD">
      <w:pPr>
        <w:rPr>
          <w:rFonts w:cstheme="minorHAnsi"/>
          <w:b/>
          <w:i/>
          <w:sz w:val="24"/>
          <w:szCs w:val="24"/>
        </w:rPr>
      </w:pPr>
      <w:r w:rsidRPr="00BD2DC3">
        <w:rPr>
          <w:rFonts w:cstheme="minorHAnsi"/>
          <w:b/>
          <w:i/>
          <w:sz w:val="24"/>
          <w:szCs w:val="24"/>
        </w:rPr>
        <w:t>Had a great time.</w:t>
      </w:r>
    </w:p>
    <w:p w:rsidR="00A95DFD" w:rsidRPr="00BD2DC3" w:rsidRDefault="00A95DFD">
      <w:pPr>
        <w:rPr>
          <w:rFonts w:cstheme="minorHAnsi"/>
          <w:b/>
          <w:i/>
          <w:sz w:val="24"/>
          <w:szCs w:val="24"/>
        </w:rPr>
      </w:pPr>
    </w:p>
    <w:p w:rsidR="00A95DFD" w:rsidRPr="00BD2DC3" w:rsidRDefault="00A95DFD">
      <w:pPr>
        <w:rPr>
          <w:rFonts w:cstheme="minorHAnsi"/>
          <w:b/>
          <w:i/>
          <w:sz w:val="24"/>
          <w:szCs w:val="24"/>
        </w:rPr>
      </w:pPr>
      <w:r w:rsidRPr="00BD2DC3">
        <w:rPr>
          <w:rFonts w:cstheme="minorHAnsi"/>
          <w:b/>
          <w:i/>
          <w:sz w:val="24"/>
          <w:szCs w:val="24"/>
        </w:rPr>
        <w:t>It took us longer to travel than the program. It did not have enough Advocates participation. The meeting with our legislators should be removed since they are not available to meet. Just have a longer celebration.</w:t>
      </w:r>
    </w:p>
    <w:p w:rsidR="00A95DFD" w:rsidRPr="00BD2DC3" w:rsidRDefault="00A95DFD">
      <w:pPr>
        <w:rPr>
          <w:rFonts w:cstheme="minorHAnsi"/>
          <w:b/>
          <w:i/>
          <w:sz w:val="24"/>
          <w:szCs w:val="24"/>
        </w:rPr>
      </w:pPr>
    </w:p>
    <w:p w:rsidR="00A95DFD" w:rsidRPr="00BD2DC3" w:rsidRDefault="00A95DFD">
      <w:pPr>
        <w:rPr>
          <w:rFonts w:cstheme="minorHAnsi"/>
          <w:b/>
          <w:i/>
          <w:sz w:val="24"/>
          <w:szCs w:val="24"/>
        </w:rPr>
      </w:pPr>
      <w:r w:rsidRPr="00BD2DC3">
        <w:rPr>
          <w:rFonts w:cstheme="minorHAnsi"/>
          <w:b/>
          <w:i/>
          <w:sz w:val="24"/>
          <w:szCs w:val="24"/>
        </w:rPr>
        <w:t>Meetings with legislators – understandable with the State of the State address, it was difficult, but this is an ongoing issue each year.</w:t>
      </w:r>
    </w:p>
    <w:p w:rsidR="00A95DFD" w:rsidRPr="00BD2DC3" w:rsidRDefault="00A95DFD">
      <w:pPr>
        <w:rPr>
          <w:rFonts w:cstheme="minorHAnsi"/>
          <w:b/>
          <w:i/>
          <w:sz w:val="24"/>
          <w:szCs w:val="24"/>
        </w:rPr>
      </w:pPr>
    </w:p>
    <w:p w:rsidR="00A95DFD" w:rsidRPr="00BD2DC3" w:rsidRDefault="00A95DFD" w:rsidP="00A95DFD">
      <w:pPr>
        <w:rPr>
          <w:rFonts w:cstheme="minorHAnsi"/>
          <w:b/>
          <w:i/>
          <w:sz w:val="24"/>
          <w:szCs w:val="24"/>
        </w:rPr>
      </w:pPr>
      <w:r w:rsidRPr="00BD2DC3">
        <w:rPr>
          <w:rFonts w:cstheme="minorHAnsi"/>
          <w:b/>
          <w:i/>
          <w:sz w:val="24"/>
          <w:szCs w:val="24"/>
        </w:rPr>
        <w:t xml:space="preserve">Have more seating </w:t>
      </w:r>
    </w:p>
    <w:p w:rsidR="00A95DFD" w:rsidRPr="00BD2DC3" w:rsidRDefault="00A95DFD" w:rsidP="00A95DFD">
      <w:pPr>
        <w:rPr>
          <w:rFonts w:cstheme="minorHAnsi"/>
          <w:b/>
          <w:i/>
          <w:sz w:val="24"/>
          <w:szCs w:val="24"/>
        </w:rPr>
      </w:pPr>
    </w:p>
    <w:p w:rsidR="00A95DFD" w:rsidRPr="00BD2DC3" w:rsidRDefault="00A95DFD" w:rsidP="00A95DFD">
      <w:pPr>
        <w:rPr>
          <w:rFonts w:cstheme="minorHAnsi"/>
          <w:b/>
          <w:i/>
          <w:sz w:val="24"/>
          <w:szCs w:val="24"/>
        </w:rPr>
      </w:pPr>
      <w:r w:rsidRPr="00BD2DC3">
        <w:rPr>
          <w:rFonts w:cstheme="minorHAnsi"/>
          <w:b/>
          <w:i/>
          <w:sz w:val="24"/>
          <w:szCs w:val="24"/>
        </w:rPr>
        <w:t>Not sure if possible, but check-in might be easier if we could check by county instead of by individual. It is very difficult to hear our representative/senator or their aide when sitting in the open area.</w:t>
      </w:r>
    </w:p>
    <w:p w:rsidR="00A95DFD" w:rsidRPr="00BD2DC3" w:rsidRDefault="00A95DFD">
      <w:pPr>
        <w:rPr>
          <w:rFonts w:cstheme="minorHAnsi"/>
          <w:b/>
          <w:i/>
          <w:sz w:val="24"/>
          <w:szCs w:val="24"/>
        </w:rPr>
      </w:pPr>
    </w:p>
    <w:p w:rsidR="00C663C5" w:rsidRPr="00BD2DC3" w:rsidRDefault="00C663C5">
      <w:pPr>
        <w:rPr>
          <w:rFonts w:cstheme="minorHAnsi"/>
          <w:b/>
          <w:i/>
          <w:sz w:val="24"/>
          <w:szCs w:val="24"/>
        </w:rPr>
      </w:pPr>
      <w:r w:rsidRPr="00BD2DC3">
        <w:rPr>
          <w:rFonts w:cstheme="minorHAnsi"/>
          <w:b/>
          <w:i/>
          <w:sz w:val="24"/>
          <w:szCs w:val="24"/>
        </w:rPr>
        <w:t>Someone at the security check-in directing participants where to go. Wasn’t sure where to go, even with the map. Speakers weren’t even present for the breakout sessions.</w:t>
      </w:r>
    </w:p>
    <w:p w:rsidR="00C663C5" w:rsidRPr="00BD2DC3" w:rsidRDefault="00C663C5">
      <w:pPr>
        <w:rPr>
          <w:rFonts w:cstheme="minorHAnsi"/>
          <w:b/>
          <w:i/>
          <w:sz w:val="24"/>
          <w:szCs w:val="24"/>
        </w:rPr>
      </w:pPr>
    </w:p>
    <w:p w:rsidR="00BD2DC3" w:rsidRPr="00BD2DC3" w:rsidRDefault="00C663C5">
      <w:pPr>
        <w:rPr>
          <w:rFonts w:cstheme="minorHAnsi"/>
          <w:b/>
          <w:i/>
          <w:sz w:val="24"/>
          <w:szCs w:val="24"/>
        </w:rPr>
      </w:pPr>
      <w:r w:rsidRPr="00BD2DC3">
        <w:rPr>
          <w:rFonts w:cstheme="minorHAnsi"/>
          <w:b/>
          <w:i/>
          <w:sz w:val="24"/>
          <w:szCs w:val="24"/>
        </w:rPr>
        <w:t>While having it on the same day as the “state of the state” was insightful, it was challenging to coordinate and maneuver through the day with so much other state house activity going on.</w:t>
      </w:r>
    </w:p>
    <w:p w:rsidR="00BD2DC3" w:rsidRDefault="00BD2DC3">
      <w:pPr>
        <w:rPr>
          <w:rFonts w:cstheme="minorHAnsi"/>
          <w:sz w:val="24"/>
          <w:szCs w:val="24"/>
        </w:rPr>
      </w:pPr>
    </w:p>
    <w:p w:rsidR="00D04D31" w:rsidRDefault="00D04D31">
      <w:pPr>
        <w:rPr>
          <w:rFonts w:cstheme="minorHAnsi"/>
          <w:sz w:val="24"/>
          <w:szCs w:val="24"/>
        </w:rPr>
      </w:pPr>
      <w:r>
        <w:rPr>
          <w:rFonts w:cstheme="minorHAnsi"/>
          <w:sz w:val="24"/>
          <w:szCs w:val="24"/>
        </w:rPr>
        <w:br w:type="page"/>
      </w:r>
    </w:p>
    <w:p w:rsidR="00A95DFD" w:rsidRDefault="00A95DFD">
      <w:pPr>
        <w:rPr>
          <w:rFonts w:cstheme="minorHAnsi"/>
          <w:sz w:val="24"/>
          <w:szCs w:val="24"/>
        </w:rPr>
      </w:pPr>
    </w:p>
    <w:p w:rsidR="00E259D6" w:rsidRPr="00B12D7C" w:rsidRDefault="00E259D6" w:rsidP="00E259D6">
      <w:pPr>
        <w:jc w:val="center"/>
        <w:rPr>
          <w:sz w:val="40"/>
          <w:szCs w:val="40"/>
        </w:rPr>
      </w:pPr>
      <w:r w:rsidRPr="00B12D7C">
        <w:rPr>
          <w:sz w:val="40"/>
          <w:szCs w:val="40"/>
        </w:rPr>
        <w:t>Profi</w:t>
      </w:r>
      <w:r>
        <w:rPr>
          <w:sz w:val="40"/>
          <w:szCs w:val="40"/>
        </w:rPr>
        <w:t>le of Direct Support Professionals</w:t>
      </w:r>
    </w:p>
    <w:p w:rsidR="00E259D6" w:rsidRDefault="00E259D6" w:rsidP="00E259D6">
      <w:r>
        <w:t>County Participation:</w:t>
      </w:r>
    </w:p>
    <w:p w:rsidR="00D04D31" w:rsidRDefault="00C663C5" w:rsidP="00D04D31">
      <w:pPr>
        <w:rPr>
          <w:rFonts w:cstheme="minorHAnsi"/>
          <w:sz w:val="24"/>
          <w:szCs w:val="24"/>
        </w:rPr>
      </w:pPr>
      <w:r>
        <w:rPr>
          <w:rFonts w:cstheme="minorHAnsi"/>
          <w:noProof/>
          <w:sz w:val="24"/>
          <w:szCs w:val="24"/>
        </w:rPr>
        <w:drawing>
          <wp:anchor distT="0" distB="0" distL="114300" distR="114300" simplePos="0" relativeHeight="251738112" behindDoc="0" locked="0" layoutInCell="1" allowOverlap="1">
            <wp:simplePos x="0" y="0"/>
            <wp:positionH relativeFrom="column">
              <wp:posOffset>0</wp:posOffset>
            </wp:positionH>
            <wp:positionV relativeFrom="paragraph">
              <wp:posOffset>0</wp:posOffset>
            </wp:positionV>
            <wp:extent cx="4876800" cy="4371975"/>
            <wp:effectExtent l="0" t="0" r="0" b="9525"/>
            <wp:wrapSquare wrapText="bothSides"/>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DSP - County Participation 2019.bmp"/>
                    <pic:cNvPicPr/>
                  </pic:nvPicPr>
                  <pic:blipFill>
                    <a:blip r:embed="rId45">
                      <a:extLst>
                        <a:ext uri="{28A0092B-C50C-407E-A947-70E740481C1C}">
                          <a14:useLocalDpi xmlns:a14="http://schemas.microsoft.com/office/drawing/2010/main" val="0"/>
                        </a:ext>
                      </a:extLst>
                    </a:blip>
                    <a:stretch>
                      <a:fillRect/>
                    </a:stretch>
                  </pic:blipFill>
                  <pic:spPr>
                    <a:xfrm>
                      <a:off x="0" y="0"/>
                      <a:ext cx="4876800" cy="4371975"/>
                    </a:xfrm>
                    <a:prstGeom prst="rect">
                      <a:avLst/>
                    </a:prstGeom>
                  </pic:spPr>
                </pic:pic>
              </a:graphicData>
            </a:graphic>
          </wp:anchor>
        </w:drawing>
      </w:r>
    </w:p>
    <w:p w:rsidR="00E259D6" w:rsidRDefault="00E259D6" w:rsidP="00D04D31">
      <w:pPr>
        <w:rPr>
          <w:rFonts w:cstheme="minorHAnsi"/>
          <w:sz w:val="24"/>
          <w:szCs w:val="24"/>
        </w:rPr>
      </w:pPr>
    </w:p>
    <w:p w:rsidR="001226F4" w:rsidRDefault="001226F4" w:rsidP="00D04D31">
      <w:pPr>
        <w:rPr>
          <w:rFonts w:cstheme="minorHAnsi"/>
          <w:sz w:val="24"/>
          <w:szCs w:val="24"/>
        </w:rPr>
      </w:pPr>
    </w:p>
    <w:p w:rsidR="00E259D6" w:rsidRPr="00D04D31" w:rsidRDefault="00E259D6" w:rsidP="00D04D31">
      <w:pPr>
        <w:rPr>
          <w:rFonts w:cstheme="minorHAnsi"/>
          <w:sz w:val="24"/>
          <w:szCs w:val="24"/>
        </w:rPr>
      </w:pPr>
    </w:p>
    <w:p w:rsidR="00D04D31" w:rsidRDefault="00D04D31"/>
    <w:p w:rsidR="001226F4" w:rsidRDefault="001226F4"/>
    <w:p w:rsidR="001226F4" w:rsidRDefault="001226F4"/>
    <w:p w:rsidR="001226F4" w:rsidRDefault="001226F4"/>
    <w:p w:rsidR="001226F4" w:rsidRDefault="001226F4"/>
    <w:p w:rsidR="00005251" w:rsidRDefault="00005251"/>
    <w:p w:rsidR="00005251" w:rsidRDefault="00005251"/>
    <w:p w:rsidR="00005251" w:rsidRDefault="00005251"/>
    <w:p w:rsidR="00005251" w:rsidRDefault="00005251"/>
    <w:p w:rsidR="00C663C5" w:rsidRDefault="00C663C5"/>
    <w:p w:rsidR="00C663C5" w:rsidRDefault="00C663C5"/>
    <w:p w:rsidR="00C663C5" w:rsidRDefault="00C663C5"/>
    <w:p w:rsidR="00C663C5" w:rsidRDefault="00C663C5"/>
    <w:p w:rsidR="00C663C5" w:rsidRDefault="00C663C5"/>
    <w:p w:rsidR="00C663C5" w:rsidRDefault="00C663C5"/>
    <w:p w:rsidR="00C663C5" w:rsidRDefault="00C663C5"/>
    <w:p w:rsidR="00C663C5" w:rsidRDefault="00C663C5"/>
    <w:p w:rsidR="00C663C5" w:rsidRDefault="00C663C5"/>
    <w:p w:rsidR="00C663C5" w:rsidRDefault="00C663C5"/>
    <w:p w:rsidR="00C663C5" w:rsidRDefault="00C663C5"/>
    <w:p w:rsidR="00C663C5" w:rsidRDefault="00C663C5"/>
    <w:p w:rsidR="00C663C5" w:rsidRDefault="00C663C5"/>
    <w:p w:rsidR="00C663C5" w:rsidRDefault="00881985">
      <w:r>
        <w:rPr>
          <w:noProof/>
        </w:rPr>
        <w:drawing>
          <wp:anchor distT="0" distB="0" distL="114300" distR="114300" simplePos="0" relativeHeight="251739136" behindDoc="0" locked="0" layoutInCell="1" allowOverlap="1" wp14:anchorId="26533118">
            <wp:simplePos x="0" y="0"/>
            <wp:positionH relativeFrom="column">
              <wp:posOffset>0</wp:posOffset>
            </wp:positionH>
            <wp:positionV relativeFrom="paragraph">
              <wp:posOffset>171450</wp:posOffset>
            </wp:positionV>
            <wp:extent cx="5657850" cy="2857500"/>
            <wp:effectExtent l="0" t="0" r="0" b="0"/>
            <wp:wrapSquare wrapText="bothSides"/>
            <wp:docPr id="15" name="Chart 15">
              <a:extLst xmlns:a="http://schemas.openxmlformats.org/drawingml/2006/main">
                <a:ext uri="{FF2B5EF4-FFF2-40B4-BE49-F238E27FC236}">
                  <a16:creationId xmlns:a16="http://schemas.microsoft.com/office/drawing/2014/main" id="{EB88908E-230F-49B0-9EDC-402082B73C6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6"/>
              </a:graphicData>
            </a:graphic>
            <wp14:sizeRelH relativeFrom="margin">
              <wp14:pctWidth>0</wp14:pctWidth>
            </wp14:sizeRelH>
            <wp14:sizeRelV relativeFrom="margin">
              <wp14:pctHeight>0</wp14:pctHeight>
            </wp14:sizeRelV>
          </wp:anchor>
        </w:drawing>
      </w:r>
    </w:p>
    <w:p w:rsidR="00C663C5" w:rsidRDefault="00881985">
      <w:r>
        <w:rPr>
          <w:noProof/>
        </w:rPr>
        <w:drawing>
          <wp:anchor distT="0" distB="0" distL="114300" distR="114300" simplePos="0" relativeHeight="251740160" behindDoc="0" locked="0" layoutInCell="1" allowOverlap="1" wp14:anchorId="0358A907">
            <wp:simplePos x="0" y="0"/>
            <wp:positionH relativeFrom="column">
              <wp:posOffset>18415</wp:posOffset>
            </wp:positionH>
            <wp:positionV relativeFrom="paragraph">
              <wp:posOffset>0</wp:posOffset>
            </wp:positionV>
            <wp:extent cx="5629275" cy="3305175"/>
            <wp:effectExtent l="0" t="0" r="9525" b="9525"/>
            <wp:wrapSquare wrapText="bothSides"/>
            <wp:docPr id="16" name="Chart 16">
              <a:extLst xmlns:a="http://schemas.openxmlformats.org/drawingml/2006/main">
                <a:ext uri="{FF2B5EF4-FFF2-40B4-BE49-F238E27FC236}">
                  <a16:creationId xmlns:a16="http://schemas.microsoft.com/office/drawing/2014/main" id="{42CCA3BF-68F5-4C9A-BD33-177DBDCA44E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7"/>
              </a:graphicData>
            </a:graphic>
            <wp14:sizeRelH relativeFrom="margin">
              <wp14:pctWidth>0</wp14:pctWidth>
            </wp14:sizeRelH>
            <wp14:sizeRelV relativeFrom="margin">
              <wp14:pctHeight>0</wp14:pctHeight>
            </wp14:sizeRelV>
          </wp:anchor>
        </w:drawing>
      </w:r>
    </w:p>
    <w:p w:rsidR="00005251" w:rsidRDefault="00005251"/>
    <w:p w:rsidR="00C663C5" w:rsidRDefault="00881985">
      <w:r>
        <w:rPr>
          <w:noProof/>
        </w:rPr>
        <w:drawing>
          <wp:anchor distT="0" distB="0" distL="114300" distR="114300" simplePos="0" relativeHeight="251741184" behindDoc="0" locked="0" layoutInCell="1" allowOverlap="1" wp14:anchorId="2AEB02D5">
            <wp:simplePos x="0" y="0"/>
            <wp:positionH relativeFrom="column">
              <wp:posOffset>-28575</wp:posOffset>
            </wp:positionH>
            <wp:positionV relativeFrom="page">
              <wp:posOffset>4790440</wp:posOffset>
            </wp:positionV>
            <wp:extent cx="5676900" cy="3533775"/>
            <wp:effectExtent l="0" t="0" r="0" b="9525"/>
            <wp:wrapSquare wrapText="bothSides"/>
            <wp:docPr id="17" name="Chart 17">
              <a:extLst xmlns:a="http://schemas.openxmlformats.org/drawingml/2006/main">
                <a:ext uri="{FF2B5EF4-FFF2-40B4-BE49-F238E27FC236}">
                  <a16:creationId xmlns:a16="http://schemas.microsoft.com/office/drawing/2014/main" id="{B6E2689E-0E9F-48C6-88DF-9B7B0A6762B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8"/>
              </a:graphicData>
            </a:graphic>
            <wp14:sizeRelH relativeFrom="margin">
              <wp14:pctWidth>0</wp14:pctWidth>
            </wp14:sizeRelH>
            <wp14:sizeRelV relativeFrom="margin">
              <wp14:pctHeight>0</wp14:pctHeight>
            </wp14:sizeRelV>
          </wp:anchor>
        </w:drawing>
      </w:r>
    </w:p>
    <w:p w:rsidR="00C663C5" w:rsidRDefault="00C663C5"/>
    <w:p w:rsidR="00C663C5" w:rsidRDefault="00C663C5"/>
    <w:p w:rsidR="00C663C5" w:rsidRDefault="00C663C5"/>
    <w:p w:rsidR="00C663C5" w:rsidRDefault="00C663C5"/>
    <w:p w:rsidR="00C663C5" w:rsidRDefault="00881985">
      <w:r>
        <w:rPr>
          <w:noProof/>
        </w:rPr>
        <w:drawing>
          <wp:anchor distT="0" distB="0" distL="114300" distR="114300" simplePos="0" relativeHeight="251743232" behindDoc="0" locked="0" layoutInCell="1" allowOverlap="1" wp14:anchorId="66DE1717">
            <wp:simplePos x="0" y="0"/>
            <wp:positionH relativeFrom="column">
              <wp:posOffset>0</wp:posOffset>
            </wp:positionH>
            <wp:positionV relativeFrom="paragraph">
              <wp:posOffset>4018915</wp:posOffset>
            </wp:positionV>
            <wp:extent cx="5886450" cy="3457575"/>
            <wp:effectExtent l="0" t="0" r="0" b="9525"/>
            <wp:wrapSquare wrapText="bothSides"/>
            <wp:docPr id="19" name="Chart 19">
              <a:extLst xmlns:a="http://schemas.openxmlformats.org/drawingml/2006/main">
                <a:ext uri="{FF2B5EF4-FFF2-40B4-BE49-F238E27FC236}">
                  <a16:creationId xmlns:a16="http://schemas.microsoft.com/office/drawing/2014/main" id="{064CEDF4-7004-4937-9F35-45ECE61D36D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9"/>
              </a:graphicData>
            </a:graphic>
            <wp14:sizeRelH relativeFrom="margin">
              <wp14:pctWidth>0</wp14:pctWidth>
            </wp14:sizeRelH>
            <wp14:sizeRelV relativeFrom="margin">
              <wp14:pctHeight>0</wp14:pctHeight>
            </wp14:sizeRelV>
          </wp:anchor>
        </w:drawing>
      </w:r>
      <w:r w:rsidR="007D3391">
        <w:rPr>
          <w:noProof/>
        </w:rPr>
        <w:drawing>
          <wp:anchor distT="0" distB="0" distL="114300" distR="114300" simplePos="0" relativeHeight="251742208" behindDoc="0" locked="0" layoutInCell="1" allowOverlap="1" wp14:anchorId="52A26000">
            <wp:simplePos x="0" y="0"/>
            <wp:positionH relativeFrom="column">
              <wp:posOffset>0</wp:posOffset>
            </wp:positionH>
            <wp:positionV relativeFrom="paragraph">
              <wp:posOffset>0</wp:posOffset>
            </wp:positionV>
            <wp:extent cx="5886450" cy="3695700"/>
            <wp:effectExtent l="0" t="0" r="0" b="0"/>
            <wp:wrapSquare wrapText="bothSides"/>
            <wp:docPr id="18" name="Chart 18">
              <a:extLst xmlns:a="http://schemas.openxmlformats.org/drawingml/2006/main">
                <a:ext uri="{FF2B5EF4-FFF2-40B4-BE49-F238E27FC236}">
                  <a16:creationId xmlns:a16="http://schemas.microsoft.com/office/drawing/2014/main" id="{31B87A74-82CE-4D59-82CB-C345FDC4CD1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0"/>
              </a:graphicData>
            </a:graphic>
            <wp14:sizeRelH relativeFrom="margin">
              <wp14:pctWidth>0</wp14:pctWidth>
            </wp14:sizeRelH>
            <wp14:sizeRelV relativeFrom="margin">
              <wp14:pctHeight>0</wp14:pctHeight>
            </wp14:sizeRelV>
          </wp:anchor>
        </w:drawing>
      </w:r>
    </w:p>
    <w:p w:rsidR="00C663C5" w:rsidRDefault="00C663C5"/>
    <w:p w:rsidR="00C663C5" w:rsidRDefault="00C663C5"/>
    <w:p w:rsidR="00C663C5" w:rsidRDefault="00C663C5"/>
    <w:p w:rsidR="00C663C5" w:rsidRDefault="00C663C5"/>
    <w:p w:rsidR="00005251" w:rsidRDefault="00005251" w:rsidP="00005251">
      <w:pPr>
        <w:jc w:val="center"/>
      </w:pPr>
      <w:r w:rsidRPr="004976EA">
        <w:rPr>
          <w:b/>
          <w:u w:val="single"/>
        </w:rPr>
        <w:t xml:space="preserve">Evaluation Responses </w:t>
      </w:r>
      <w:proofErr w:type="gramStart"/>
      <w:r w:rsidRPr="004976EA">
        <w:rPr>
          <w:b/>
          <w:u w:val="single"/>
        </w:rPr>
        <w:t>From</w:t>
      </w:r>
      <w:proofErr w:type="gramEnd"/>
      <w:r w:rsidRPr="004976EA">
        <w:rPr>
          <w:b/>
          <w:u w:val="single"/>
        </w:rPr>
        <w:t xml:space="preserve"> </w:t>
      </w:r>
      <w:r>
        <w:rPr>
          <w:b/>
          <w:u w:val="single"/>
        </w:rPr>
        <w:t>Direct Support Professionals</w:t>
      </w:r>
    </w:p>
    <w:p w:rsidR="00005251" w:rsidRDefault="00005251" w:rsidP="00005251">
      <w:r>
        <w:t>Participants at the event were provided with a paper evaluation and were sent an electronic evaluation via e-mail to the e-mail address used to register each person. A total of 7 Direct Support Professionals provided responses to all 5 rating questions. Additionally, respon</w:t>
      </w:r>
      <w:r w:rsidR="001B7EB3">
        <w:t>ses have been sorted to provide</w:t>
      </w:r>
      <w:r>
        <w:t xml:space="preserve"> generalized understanding of who provided specific feedback (below). </w:t>
      </w:r>
    </w:p>
    <w:p w:rsidR="00005251" w:rsidRDefault="00005251" w:rsidP="00005251"/>
    <w:p w:rsidR="00005251" w:rsidRDefault="004779F4" w:rsidP="00005251">
      <w:r>
        <w:t>Paper Evaluations Received</w:t>
      </w:r>
      <w:r>
        <w:tab/>
      </w:r>
      <w:r>
        <w:tab/>
        <w:t>=</w:t>
      </w:r>
      <w:r>
        <w:tab/>
      </w:r>
      <w:r>
        <w:tab/>
      </w:r>
      <w:r w:rsidR="00531B9F">
        <w:t>1</w:t>
      </w:r>
    </w:p>
    <w:p w:rsidR="00005251" w:rsidRDefault="00005251" w:rsidP="00005251">
      <w:r>
        <w:t>Electr</w:t>
      </w:r>
      <w:r w:rsidR="004779F4">
        <w:t>onic Evaluations Completed</w:t>
      </w:r>
      <w:r w:rsidR="004779F4">
        <w:tab/>
        <w:t>=</w:t>
      </w:r>
      <w:r w:rsidR="004779F4">
        <w:tab/>
      </w:r>
      <w:r w:rsidR="004779F4">
        <w:tab/>
      </w:r>
      <w:r w:rsidR="00531B9F">
        <w:t>7</w:t>
      </w:r>
    </w:p>
    <w:p w:rsidR="00005251" w:rsidRDefault="00005251" w:rsidP="00005251">
      <w:r>
        <w:t>Response Rate</w:t>
      </w:r>
      <w:r>
        <w:tab/>
      </w:r>
      <w:r>
        <w:tab/>
      </w:r>
      <w:r>
        <w:tab/>
      </w:r>
      <w:r>
        <w:tab/>
        <w:t>=</w:t>
      </w:r>
      <w:r>
        <w:tab/>
      </w:r>
      <w:r>
        <w:tab/>
      </w:r>
      <w:r w:rsidR="00531B9F">
        <w:t>40</w:t>
      </w:r>
      <w:r>
        <w:t>%</w:t>
      </w:r>
    </w:p>
    <w:p w:rsidR="00005251" w:rsidRDefault="00005251" w:rsidP="00005251"/>
    <w:p w:rsidR="00005251" w:rsidRPr="004976EA" w:rsidRDefault="00005251" w:rsidP="00005251">
      <w:pPr>
        <w:rPr>
          <w:b/>
          <w:u w:val="single"/>
        </w:rPr>
      </w:pPr>
      <w:r w:rsidRPr="004976EA">
        <w:rPr>
          <w:b/>
          <w:u w:val="single"/>
        </w:rPr>
        <w:t>Question 1: On a scale of 1 to 10, with 10 being the best, how would you rate the DD Awareness and Advocacy Day Event: Celebrate Community?</w:t>
      </w:r>
    </w:p>
    <w:p w:rsidR="00005251" w:rsidRDefault="00005251" w:rsidP="00005251"/>
    <w:p w:rsidR="00005251" w:rsidRDefault="00005251" w:rsidP="00005251">
      <w:r>
        <w:t xml:space="preserve">Total Score </w:t>
      </w:r>
      <w:r>
        <w:tab/>
        <w:t>=</w:t>
      </w:r>
      <w:r>
        <w:tab/>
      </w:r>
      <w:r w:rsidR="00531B9F">
        <w:t>73</w:t>
      </w:r>
    </w:p>
    <w:p w:rsidR="00005251" w:rsidRDefault="00005251" w:rsidP="00005251">
      <w:r>
        <w:t xml:space="preserve">Average Rating </w:t>
      </w:r>
      <w:r>
        <w:tab/>
        <w:t>=</w:t>
      </w:r>
      <w:r>
        <w:tab/>
      </w:r>
      <w:r w:rsidR="00531B9F">
        <w:t>9.1</w:t>
      </w:r>
    </w:p>
    <w:p w:rsidR="00531B9F" w:rsidRDefault="00531B9F" w:rsidP="00005251"/>
    <w:p w:rsidR="00531B9F" w:rsidRDefault="00531B9F" w:rsidP="00005251">
      <w:r>
        <w:rPr>
          <w:noProof/>
        </w:rPr>
        <w:drawing>
          <wp:anchor distT="0" distB="0" distL="114300" distR="114300" simplePos="0" relativeHeight="251744256" behindDoc="0" locked="0" layoutInCell="1" allowOverlap="1" wp14:anchorId="05DF5889">
            <wp:simplePos x="0" y="0"/>
            <wp:positionH relativeFrom="column">
              <wp:posOffset>0</wp:posOffset>
            </wp:positionH>
            <wp:positionV relativeFrom="paragraph">
              <wp:posOffset>-4445</wp:posOffset>
            </wp:positionV>
            <wp:extent cx="4572000" cy="2743200"/>
            <wp:effectExtent l="0" t="0" r="0" b="0"/>
            <wp:wrapSquare wrapText="bothSides"/>
            <wp:docPr id="20" name="Chart 20">
              <a:extLst xmlns:a="http://schemas.openxmlformats.org/drawingml/2006/main">
                <a:ext uri="{FF2B5EF4-FFF2-40B4-BE49-F238E27FC236}">
                  <a16:creationId xmlns:a16="http://schemas.microsoft.com/office/drawing/2014/main" id="{89468990-06B1-4164-A890-80B06872B16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1"/>
              </a:graphicData>
            </a:graphic>
          </wp:anchor>
        </w:drawing>
      </w:r>
    </w:p>
    <w:p w:rsidR="00005251" w:rsidRDefault="00005251" w:rsidP="00005251"/>
    <w:p w:rsidR="00005251" w:rsidRDefault="00005251" w:rsidP="00005251"/>
    <w:p w:rsidR="00005251" w:rsidRDefault="00005251" w:rsidP="00005251"/>
    <w:p w:rsidR="00005251" w:rsidRDefault="00005251" w:rsidP="00005251"/>
    <w:p w:rsidR="00005251" w:rsidRDefault="00005251" w:rsidP="00005251"/>
    <w:p w:rsidR="00005251" w:rsidRDefault="00005251" w:rsidP="00005251"/>
    <w:p w:rsidR="00005251" w:rsidRDefault="00005251" w:rsidP="00005251"/>
    <w:p w:rsidR="00005251" w:rsidRDefault="00005251"/>
    <w:p w:rsidR="00005251" w:rsidRDefault="00005251"/>
    <w:p w:rsidR="001226F4" w:rsidRDefault="001226F4"/>
    <w:p w:rsidR="001226F4" w:rsidRDefault="001226F4"/>
    <w:p w:rsidR="001226F4" w:rsidRDefault="001226F4"/>
    <w:p w:rsidR="001226F4" w:rsidRDefault="001226F4"/>
    <w:p w:rsidR="001226F4" w:rsidRDefault="001226F4"/>
    <w:p w:rsidR="001226F4" w:rsidRDefault="001226F4"/>
    <w:p w:rsidR="001226F4" w:rsidRDefault="001226F4"/>
    <w:p w:rsidR="001226F4" w:rsidRDefault="001226F4"/>
    <w:p w:rsidR="001226F4" w:rsidRDefault="001226F4"/>
    <w:p w:rsidR="001226F4" w:rsidRDefault="001226F4"/>
    <w:p w:rsidR="00005251" w:rsidRDefault="00005251"/>
    <w:p w:rsidR="00005251" w:rsidRDefault="00005251"/>
    <w:p w:rsidR="00005251" w:rsidRDefault="00005251"/>
    <w:p w:rsidR="00005251" w:rsidRDefault="00005251"/>
    <w:p w:rsidR="00005251" w:rsidRDefault="00005251"/>
    <w:p w:rsidR="00005251" w:rsidRDefault="00005251">
      <w:r>
        <w:br w:type="page"/>
      </w:r>
    </w:p>
    <w:p w:rsidR="00005251" w:rsidRPr="004976EA" w:rsidRDefault="00005251" w:rsidP="00005251">
      <w:pPr>
        <w:rPr>
          <w:b/>
          <w:u w:val="single"/>
        </w:rPr>
      </w:pPr>
      <w:r w:rsidRPr="004976EA">
        <w:rPr>
          <w:b/>
          <w:u w:val="single"/>
        </w:rPr>
        <w:t>Question 2: On a scale of 1 to 10, with 10 being the best, how would you rate the speakers at the event?</w:t>
      </w:r>
    </w:p>
    <w:p w:rsidR="00005251" w:rsidRDefault="00005251" w:rsidP="00005251"/>
    <w:p w:rsidR="00005251" w:rsidRDefault="00005251" w:rsidP="00005251">
      <w:r>
        <w:t>Total Score</w:t>
      </w:r>
      <w:r>
        <w:tab/>
        <w:t>=</w:t>
      </w:r>
      <w:r>
        <w:tab/>
      </w:r>
      <w:r w:rsidR="00531B9F">
        <w:t>73</w:t>
      </w:r>
    </w:p>
    <w:p w:rsidR="00005251" w:rsidRDefault="00005251" w:rsidP="00005251">
      <w:r>
        <w:t>Average Rating</w:t>
      </w:r>
      <w:r>
        <w:tab/>
        <w:t>=</w:t>
      </w:r>
      <w:r>
        <w:tab/>
        <w:t>9.</w:t>
      </w:r>
      <w:r w:rsidR="00531B9F">
        <w:t>1</w:t>
      </w:r>
    </w:p>
    <w:p w:rsidR="00005251" w:rsidRDefault="00005251" w:rsidP="00005251"/>
    <w:p w:rsidR="00005251" w:rsidRDefault="00531B9F" w:rsidP="00005251">
      <w:r>
        <w:rPr>
          <w:noProof/>
        </w:rPr>
        <w:drawing>
          <wp:anchor distT="0" distB="0" distL="114300" distR="114300" simplePos="0" relativeHeight="251745280" behindDoc="0" locked="0" layoutInCell="1" allowOverlap="1" wp14:anchorId="10FF690A">
            <wp:simplePos x="0" y="0"/>
            <wp:positionH relativeFrom="column">
              <wp:posOffset>0</wp:posOffset>
            </wp:positionH>
            <wp:positionV relativeFrom="paragraph">
              <wp:posOffset>-3810</wp:posOffset>
            </wp:positionV>
            <wp:extent cx="4572000" cy="2743200"/>
            <wp:effectExtent l="0" t="0" r="0" b="0"/>
            <wp:wrapSquare wrapText="bothSides"/>
            <wp:docPr id="21" name="Chart 21">
              <a:extLst xmlns:a="http://schemas.openxmlformats.org/drawingml/2006/main">
                <a:ext uri="{FF2B5EF4-FFF2-40B4-BE49-F238E27FC236}">
                  <a16:creationId xmlns:a16="http://schemas.microsoft.com/office/drawing/2014/main" id="{4C0EC190-2A42-4BFE-B8F9-A4A3BC04562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2"/>
              </a:graphicData>
            </a:graphic>
          </wp:anchor>
        </w:drawing>
      </w:r>
    </w:p>
    <w:p w:rsidR="00005251" w:rsidRDefault="00005251" w:rsidP="00005251"/>
    <w:p w:rsidR="00005251" w:rsidRDefault="00005251" w:rsidP="00005251"/>
    <w:p w:rsidR="00005251" w:rsidRDefault="00005251" w:rsidP="00005251"/>
    <w:p w:rsidR="00005251" w:rsidRDefault="00005251" w:rsidP="00005251"/>
    <w:p w:rsidR="00005251" w:rsidRDefault="00005251" w:rsidP="00005251"/>
    <w:p w:rsidR="00005251" w:rsidRDefault="00005251" w:rsidP="00005251"/>
    <w:p w:rsidR="00005251" w:rsidRDefault="00005251" w:rsidP="00005251"/>
    <w:p w:rsidR="00005251" w:rsidRDefault="00005251" w:rsidP="00005251"/>
    <w:p w:rsidR="00005251" w:rsidRDefault="00005251" w:rsidP="00005251"/>
    <w:p w:rsidR="00005251" w:rsidRDefault="00005251" w:rsidP="00005251"/>
    <w:p w:rsidR="00005251" w:rsidRDefault="00005251" w:rsidP="00005251"/>
    <w:p w:rsidR="00005251" w:rsidRDefault="00005251" w:rsidP="00005251"/>
    <w:p w:rsidR="00005251" w:rsidRDefault="00005251" w:rsidP="00005251"/>
    <w:p w:rsidR="00005251" w:rsidRDefault="00005251" w:rsidP="00005251"/>
    <w:p w:rsidR="00005251" w:rsidRDefault="00005251" w:rsidP="00005251"/>
    <w:p w:rsidR="00005251" w:rsidRDefault="00005251" w:rsidP="00005251"/>
    <w:p w:rsidR="00005251" w:rsidRDefault="00005251" w:rsidP="00005251"/>
    <w:p w:rsidR="00005251" w:rsidRDefault="00005251" w:rsidP="00005251"/>
    <w:p w:rsidR="00005251" w:rsidRPr="004976EA" w:rsidRDefault="00005251" w:rsidP="00005251">
      <w:pPr>
        <w:rPr>
          <w:b/>
          <w:u w:val="single"/>
        </w:rPr>
      </w:pPr>
      <w:r w:rsidRPr="004976EA">
        <w:rPr>
          <w:b/>
          <w:u w:val="single"/>
        </w:rPr>
        <w:t>Question 3: On a scale of 1 to 10, with 10 being the best, how would you rate the registration and check in at the event?</w:t>
      </w:r>
    </w:p>
    <w:p w:rsidR="00005251" w:rsidRDefault="00005251" w:rsidP="00005251"/>
    <w:p w:rsidR="00005251" w:rsidRDefault="00005251" w:rsidP="00005251">
      <w:r>
        <w:t>Total Score</w:t>
      </w:r>
      <w:r>
        <w:tab/>
        <w:t>=</w:t>
      </w:r>
      <w:r>
        <w:tab/>
      </w:r>
      <w:r w:rsidR="00531B9F">
        <w:t>77</w:t>
      </w:r>
    </w:p>
    <w:p w:rsidR="00005251" w:rsidRDefault="00005251" w:rsidP="00005251">
      <w:r>
        <w:t>Average Rating</w:t>
      </w:r>
      <w:r>
        <w:tab/>
        <w:t>=</w:t>
      </w:r>
      <w:r>
        <w:tab/>
      </w:r>
      <w:r w:rsidR="00531B9F">
        <w:t>9</w:t>
      </w:r>
      <w:r>
        <w:t>.6</w:t>
      </w:r>
    </w:p>
    <w:p w:rsidR="00005251" w:rsidRDefault="00005251"/>
    <w:p w:rsidR="00005251" w:rsidRDefault="00531B9F">
      <w:r>
        <w:rPr>
          <w:noProof/>
        </w:rPr>
        <w:drawing>
          <wp:anchor distT="0" distB="0" distL="114300" distR="114300" simplePos="0" relativeHeight="251746304" behindDoc="0" locked="0" layoutInCell="1" allowOverlap="1" wp14:anchorId="24643974">
            <wp:simplePos x="0" y="0"/>
            <wp:positionH relativeFrom="column">
              <wp:posOffset>0</wp:posOffset>
            </wp:positionH>
            <wp:positionV relativeFrom="paragraph">
              <wp:posOffset>0</wp:posOffset>
            </wp:positionV>
            <wp:extent cx="4572000" cy="2743200"/>
            <wp:effectExtent l="0" t="0" r="0" b="0"/>
            <wp:wrapSquare wrapText="bothSides"/>
            <wp:docPr id="22" name="Chart 22">
              <a:extLst xmlns:a="http://schemas.openxmlformats.org/drawingml/2006/main">
                <a:ext uri="{FF2B5EF4-FFF2-40B4-BE49-F238E27FC236}">
                  <a16:creationId xmlns:a16="http://schemas.microsoft.com/office/drawing/2014/main" id="{019CCF35-515D-454B-931E-907B7B58EE6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3"/>
              </a:graphicData>
            </a:graphic>
          </wp:anchor>
        </w:drawing>
      </w:r>
    </w:p>
    <w:p w:rsidR="00005251" w:rsidRDefault="00005251"/>
    <w:p w:rsidR="00005251" w:rsidRDefault="00005251"/>
    <w:p w:rsidR="001226F4" w:rsidRDefault="001226F4"/>
    <w:p w:rsidR="001226F4" w:rsidRDefault="001226F4"/>
    <w:p w:rsidR="001226F4" w:rsidRDefault="001226F4"/>
    <w:p w:rsidR="001226F4" w:rsidRDefault="001226F4"/>
    <w:p w:rsidR="001226F4" w:rsidRDefault="001226F4"/>
    <w:p w:rsidR="001226F4" w:rsidRDefault="001226F4"/>
    <w:p w:rsidR="001226F4" w:rsidRDefault="001226F4"/>
    <w:p w:rsidR="00005251" w:rsidRDefault="00005251"/>
    <w:p w:rsidR="00005251" w:rsidRDefault="00005251"/>
    <w:p w:rsidR="00005251" w:rsidRDefault="00005251"/>
    <w:p w:rsidR="00005251" w:rsidRDefault="00005251"/>
    <w:p w:rsidR="00005251" w:rsidRDefault="00005251"/>
    <w:p w:rsidR="00005251" w:rsidRDefault="00005251"/>
    <w:p w:rsidR="00005251" w:rsidRDefault="00005251"/>
    <w:p w:rsidR="00005251" w:rsidRPr="004976EA" w:rsidRDefault="00005251" w:rsidP="00005251">
      <w:pPr>
        <w:rPr>
          <w:b/>
          <w:u w:val="single"/>
        </w:rPr>
      </w:pPr>
      <w:r w:rsidRPr="004976EA">
        <w:rPr>
          <w:b/>
          <w:u w:val="single"/>
        </w:rPr>
        <w:t>Question 4: In your opinion, what was the best part about the day?</w:t>
      </w:r>
    </w:p>
    <w:p w:rsidR="00005251" w:rsidRDefault="00005251"/>
    <w:p w:rsidR="00005251" w:rsidRPr="00BD2DC3" w:rsidRDefault="00531B9F">
      <w:pPr>
        <w:rPr>
          <w:b/>
          <w:i/>
          <w:sz w:val="24"/>
          <w:szCs w:val="24"/>
        </w:rPr>
      </w:pPr>
      <w:r w:rsidRPr="00BD2DC3">
        <w:rPr>
          <w:b/>
          <w:i/>
          <w:sz w:val="24"/>
          <w:szCs w:val="24"/>
        </w:rPr>
        <w:t xml:space="preserve">The hostess with the </w:t>
      </w:r>
      <w:proofErr w:type="spellStart"/>
      <w:r w:rsidRPr="00BD2DC3">
        <w:rPr>
          <w:b/>
          <w:i/>
          <w:sz w:val="24"/>
          <w:szCs w:val="24"/>
        </w:rPr>
        <w:t>mostess</w:t>
      </w:r>
      <w:proofErr w:type="spellEnd"/>
      <w:r w:rsidRPr="00BD2DC3">
        <w:rPr>
          <w:b/>
          <w:i/>
          <w:sz w:val="24"/>
          <w:szCs w:val="24"/>
        </w:rPr>
        <w:t>. She did an awesome job.</w:t>
      </w:r>
    </w:p>
    <w:p w:rsidR="00531B9F" w:rsidRPr="00BD2DC3" w:rsidRDefault="00531B9F">
      <w:pPr>
        <w:rPr>
          <w:b/>
          <w:i/>
          <w:sz w:val="24"/>
          <w:szCs w:val="24"/>
        </w:rPr>
      </w:pPr>
    </w:p>
    <w:p w:rsidR="00531B9F" w:rsidRPr="00BD2DC3" w:rsidRDefault="00531B9F">
      <w:pPr>
        <w:rPr>
          <w:b/>
          <w:i/>
          <w:sz w:val="24"/>
          <w:szCs w:val="24"/>
        </w:rPr>
      </w:pPr>
      <w:r w:rsidRPr="00BD2DC3">
        <w:rPr>
          <w:b/>
          <w:i/>
          <w:sz w:val="24"/>
          <w:szCs w:val="24"/>
        </w:rPr>
        <w:t>I can’t just brad about one part of it. This was my first year and this will not be my last. I loved seeing every person work together to make this such a special day. I feel ever day should be fulfilled with that much laughter and happiness for everyone.</w:t>
      </w:r>
    </w:p>
    <w:p w:rsidR="00531B9F" w:rsidRPr="00BD2DC3" w:rsidRDefault="00531B9F">
      <w:pPr>
        <w:rPr>
          <w:b/>
          <w:i/>
          <w:sz w:val="24"/>
          <w:szCs w:val="24"/>
        </w:rPr>
      </w:pPr>
    </w:p>
    <w:p w:rsidR="00531B9F" w:rsidRPr="00BD2DC3" w:rsidRDefault="00531B9F">
      <w:pPr>
        <w:rPr>
          <w:b/>
          <w:i/>
          <w:sz w:val="24"/>
          <w:szCs w:val="24"/>
        </w:rPr>
      </w:pPr>
      <w:r w:rsidRPr="00BD2DC3">
        <w:rPr>
          <w:b/>
          <w:i/>
          <w:sz w:val="24"/>
          <w:szCs w:val="24"/>
        </w:rPr>
        <w:t>Overall everything, the speakers were inspirational, seeing friends from all over the state, and meeting with our representative.</w:t>
      </w:r>
    </w:p>
    <w:p w:rsidR="00531B9F" w:rsidRPr="00BD2DC3" w:rsidRDefault="00531B9F">
      <w:pPr>
        <w:rPr>
          <w:b/>
          <w:i/>
          <w:sz w:val="24"/>
          <w:szCs w:val="24"/>
        </w:rPr>
      </w:pPr>
    </w:p>
    <w:p w:rsidR="00531B9F" w:rsidRPr="00BD2DC3" w:rsidRDefault="00531B9F">
      <w:pPr>
        <w:rPr>
          <w:b/>
          <w:i/>
          <w:sz w:val="24"/>
          <w:szCs w:val="24"/>
        </w:rPr>
      </w:pPr>
      <w:r w:rsidRPr="00BD2DC3">
        <w:rPr>
          <w:b/>
          <w:i/>
          <w:sz w:val="24"/>
          <w:szCs w:val="24"/>
        </w:rPr>
        <w:t>Listening to speakers</w:t>
      </w:r>
    </w:p>
    <w:p w:rsidR="003C78A8" w:rsidRPr="00BD2DC3" w:rsidRDefault="003C78A8">
      <w:pPr>
        <w:rPr>
          <w:b/>
          <w:i/>
          <w:sz w:val="24"/>
          <w:szCs w:val="24"/>
        </w:rPr>
      </w:pPr>
    </w:p>
    <w:p w:rsidR="003C78A8" w:rsidRPr="00BD2DC3" w:rsidRDefault="003C78A8">
      <w:pPr>
        <w:rPr>
          <w:b/>
          <w:i/>
          <w:sz w:val="24"/>
          <w:szCs w:val="24"/>
        </w:rPr>
      </w:pPr>
      <w:r w:rsidRPr="00BD2DC3">
        <w:rPr>
          <w:b/>
          <w:i/>
          <w:sz w:val="24"/>
          <w:szCs w:val="24"/>
        </w:rPr>
        <w:t>I don’t have one specific thing; it was all good.</w:t>
      </w:r>
    </w:p>
    <w:p w:rsidR="003C78A8" w:rsidRPr="00BD2DC3" w:rsidRDefault="003C78A8">
      <w:pPr>
        <w:rPr>
          <w:b/>
          <w:i/>
          <w:sz w:val="24"/>
          <w:szCs w:val="24"/>
        </w:rPr>
      </w:pPr>
    </w:p>
    <w:p w:rsidR="003C78A8" w:rsidRPr="00BD2DC3" w:rsidRDefault="003C78A8">
      <w:pPr>
        <w:rPr>
          <w:b/>
          <w:i/>
          <w:sz w:val="24"/>
          <w:szCs w:val="24"/>
        </w:rPr>
      </w:pPr>
      <w:r w:rsidRPr="00BD2DC3">
        <w:rPr>
          <w:b/>
          <w:i/>
          <w:sz w:val="24"/>
          <w:szCs w:val="24"/>
        </w:rPr>
        <w:t xml:space="preserve">That the event </w:t>
      </w:r>
      <w:proofErr w:type="gramStart"/>
      <w:r w:rsidRPr="00BD2DC3">
        <w:rPr>
          <w:b/>
          <w:i/>
          <w:sz w:val="24"/>
          <w:szCs w:val="24"/>
        </w:rPr>
        <w:t>exists</w:t>
      </w:r>
      <w:proofErr w:type="gramEnd"/>
      <w:r w:rsidRPr="00BD2DC3">
        <w:rPr>
          <w:b/>
          <w:i/>
          <w:sz w:val="24"/>
          <w:szCs w:val="24"/>
        </w:rPr>
        <w:t xml:space="preserve"> and developmental disabilities are being given a day at the Statehouse.</w:t>
      </w:r>
    </w:p>
    <w:p w:rsidR="00A61677" w:rsidRDefault="00A61677"/>
    <w:p w:rsidR="00A61677" w:rsidRPr="004976EA" w:rsidRDefault="00A61677" w:rsidP="00A61677">
      <w:pPr>
        <w:rPr>
          <w:b/>
          <w:u w:val="single"/>
        </w:rPr>
      </w:pPr>
      <w:r w:rsidRPr="004976EA">
        <w:rPr>
          <w:b/>
          <w:u w:val="single"/>
        </w:rPr>
        <w:t>Question 5: In your opinion, what could we do better?</w:t>
      </w:r>
    </w:p>
    <w:p w:rsidR="00A61677" w:rsidRDefault="00A61677"/>
    <w:p w:rsidR="00A61677" w:rsidRPr="00BD2DC3" w:rsidRDefault="00531B9F">
      <w:pPr>
        <w:rPr>
          <w:b/>
          <w:i/>
          <w:sz w:val="24"/>
          <w:szCs w:val="24"/>
        </w:rPr>
      </w:pPr>
      <w:r w:rsidRPr="00BD2DC3">
        <w:rPr>
          <w:b/>
          <w:i/>
          <w:sz w:val="24"/>
          <w:szCs w:val="24"/>
        </w:rPr>
        <w:t xml:space="preserve">Have representatives </w:t>
      </w:r>
      <w:proofErr w:type="gramStart"/>
      <w:r w:rsidRPr="00BD2DC3">
        <w:rPr>
          <w:b/>
          <w:i/>
          <w:sz w:val="24"/>
          <w:szCs w:val="24"/>
        </w:rPr>
        <w:t>actually seem</w:t>
      </w:r>
      <w:proofErr w:type="gramEnd"/>
      <w:r w:rsidRPr="00BD2DC3">
        <w:rPr>
          <w:b/>
          <w:i/>
          <w:sz w:val="24"/>
          <w:szCs w:val="24"/>
        </w:rPr>
        <w:t xml:space="preserve"> interested in hearing from constituents.</w:t>
      </w:r>
    </w:p>
    <w:p w:rsidR="00531B9F" w:rsidRPr="00BD2DC3" w:rsidRDefault="00531B9F">
      <w:pPr>
        <w:rPr>
          <w:b/>
          <w:i/>
          <w:sz w:val="24"/>
          <w:szCs w:val="24"/>
        </w:rPr>
      </w:pPr>
    </w:p>
    <w:p w:rsidR="003C78A8" w:rsidRPr="00BD2DC3" w:rsidRDefault="00531B9F">
      <w:pPr>
        <w:rPr>
          <w:b/>
          <w:i/>
          <w:sz w:val="24"/>
          <w:szCs w:val="24"/>
        </w:rPr>
      </w:pPr>
      <w:r w:rsidRPr="00BD2DC3">
        <w:rPr>
          <w:b/>
          <w:i/>
          <w:sz w:val="24"/>
          <w:szCs w:val="24"/>
        </w:rPr>
        <w:t>I honestly have no complaints to post on here.</w:t>
      </w:r>
    </w:p>
    <w:p w:rsidR="003C78A8" w:rsidRPr="00BD2DC3" w:rsidRDefault="003C78A8">
      <w:pPr>
        <w:rPr>
          <w:b/>
          <w:i/>
          <w:sz w:val="24"/>
          <w:szCs w:val="24"/>
        </w:rPr>
      </w:pPr>
    </w:p>
    <w:p w:rsidR="00BD2DC3" w:rsidRDefault="003C78A8">
      <w:pPr>
        <w:rPr>
          <w:b/>
          <w:i/>
          <w:sz w:val="24"/>
          <w:szCs w:val="24"/>
        </w:rPr>
      </w:pPr>
      <w:r w:rsidRPr="00BD2DC3">
        <w:rPr>
          <w:b/>
          <w:i/>
          <w:sz w:val="24"/>
          <w:szCs w:val="24"/>
        </w:rPr>
        <w:t>We did not get a chance to ask our questions to our state representative because of time and others who took a long term expressing their concerns/asking their questions.</w:t>
      </w:r>
    </w:p>
    <w:p w:rsidR="00A61677" w:rsidRPr="00BD2DC3" w:rsidRDefault="00A61677">
      <w:pPr>
        <w:rPr>
          <w:b/>
          <w:i/>
          <w:sz w:val="24"/>
          <w:szCs w:val="24"/>
        </w:rPr>
      </w:pPr>
      <w:r w:rsidRPr="00BD2DC3">
        <w:rPr>
          <w:b/>
          <w:i/>
          <w:sz w:val="24"/>
          <w:szCs w:val="24"/>
        </w:rPr>
        <w:br w:type="page"/>
      </w:r>
    </w:p>
    <w:p w:rsidR="001B7EB3" w:rsidRPr="00B12D7C" w:rsidRDefault="001B7EB3" w:rsidP="001B7EB3">
      <w:pPr>
        <w:jc w:val="center"/>
        <w:rPr>
          <w:sz w:val="40"/>
          <w:szCs w:val="40"/>
        </w:rPr>
      </w:pPr>
      <w:r w:rsidRPr="00B12D7C">
        <w:rPr>
          <w:sz w:val="40"/>
          <w:szCs w:val="40"/>
        </w:rPr>
        <w:t xml:space="preserve">Profile of </w:t>
      </w:r>
      <w:r>
        <w:rPr>
          <w:sz w:val="40"/>
          <w:szCs w:val="40"/>
        </w:rPr>
        <w:t>Other Professionals</w:t>
      </w:r>
    </w:p>
    <w:p w:rsidR="00A61677" w:rsidRDefault="001B7EB3" w:rsidP="001B7EB3">
      <w:r>
        <w:t>County Participation:</w:t>
      </w:r>
    </w:p>
    <w:p w:rsidR="00A61677" w:rsidRDefault="003C78A8">
      <w:r>
        <w:rPr>
          <w:noProof/>
        </w:rPr>
        <w:drawing>
          <wp:inline distT="0" distB="0" distL="0" distR="0">
            <wp:extent cx="4876800" cy="4371975"/>
            <wp:effectExtent l="0" t="0" r="0" b="9525"/>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Other Professionals - County Participation 2019.bmp"/>
                    <pic:cNvPicPr/>
                  </pic:nvPicPr>
                  <pic:blipFill>
                    <a:blip r:embed="rId54">
                      <a:extLst>
                        <a:ext uri="{28A0092B-C50C-407E-A947-70E740481C1C}">
                          <a14:useLocalDpi xmlns:a14="http://schemas.microsoft.com/office/drawing/2010/main" val="0"/>
                        </a:ext>
                      </a:extLst>
                    </a:blip>
                    <a:stretch>
                      <a:fillRect/>
                    </a:stretch>
                  </pic:blipFill>
                  <pic:spPr>
                    <a:xfrm>
                      <a:off x="0" y="0"/>
                      <a:ext cx="4876800" cy="4371975"/>
                    </a:xfrm>
                    <a:prstGeom prst="rect">
                      <a:avLst/>
                    </a:prstGeom>
                  </pic:spPr>
                </pic:pic>
              </a:graphicData>
            </a:graphic>
          </wp:inline>
        </w:drawing>
      </w:r>
    </w:p>
    <w:p w:rsidR="001B7EB3" w:rsidRDefault="001B7EB3"/>
    <w:p w:rsidR="001B7EB3" w:rsidRDefault="00881985">
      <w:r>
        <w:rPr>
          <w:noProof/>
        </w:rPr>
        <w:drawing>
          <wp:anchor distT="0" distB="0" distL="114300" distR="114300" simplePos="0" relativeHeight="251747328" behindDoc="0" locked="0" layoutInCell="1" allowOverlap="1" wp14:anchorId="30AEA9FD">
            <wp:simplePos x="0" y="0"/>
            <wp:positionH relativeFrom="column">
              <wp:posOffset>-1</wp:posOffset>
            </wp:positionH>
            <wp:positionV relativeFrom="paragraph">
              <wp:posOffset>203200</wp:posOffset>
            </wp:positionV>
            <wp:extent cx="5895975" cy="2990850"/>
            <wp:effectExtent l="0" t="0" r="9525" b="0"/>
            <wp:wrapSquare wrapText="bothSides"/>
            <wp:docPr id="24" name="Chart 24">
              <a:extLst xmlns:a="http://schemas.openxmlformats.org/drawingml/2006/main">
                <a:ext uri="{FF2B5EF4-FFF2-40B4-BE49-F238E27FC236}">
                  <a16:creationId xmlns:a16="http://schemas.microsoft.com/office/drawing/2014/main" id="{D50B4741-3D0E-413C-807A-6D2E3D06646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5"/>
              </a:graphicData>
            </a:graphic>
            <wp14:sizeRelH relativeFrom="margin">
              <wp14:pctWidth>0</wp14:pctWidth>
            </wp14:sizeRelH>
            <wp14:sizeRelV relativeFrom="margin">
              <wp14:pctHeight>0</wp14:pctHeight>
            </wp14:sizeRelV>
          </wp:anchor>
        </w:drawing>
      </w:r>
    </w:p>
    <w:p w:rsidR="00FF18ED" w:rsidRDefault="00881985">
      <w:pPr>
        <w:rPr>
          <w:b/>
          <w:u w:val="single"/>
        </w:rPr>
      </w:pPr>
      <w:r>
        <w:rPr>
          <w:noProof/>
        </w:rPr>
        <w:drawing>
          <wp:anchor distT="0" distB="0" distL="114300" distR="114300" simplePos="0" relativeHeight="251748352" behindDoc="0" locked="0" layoutInCell="1" allowOverlap="1" wp14:anchorId="5EFC151F">
            <wp:simplePos x="0" y="0"/>
            <wp:positionH relativeFrom="column">
              <wp:posOffset>0</wp:posOffset>
            </wp:positionH>
            <wp:positionV relativeFrom="paragraph">
              <wp:posOffset>0</wp:posOffset>
            </wp:positionV>
            <wp:extent cx="5819775" cy="3733800"/>
            <wp:effectExtent l="0" t="0" r="9525" b="0"/>
            <wp:wrapSquare wrapText="bothSides"/>
            <wp:docPr id="25" name="Chart 25">
              <a:extLst xmlns:a="http://schemas.openxmlformats.org/drawingml/2006/main">
                <a:ext uri="{FF2B5EF4-FFF2-40B4-BE49-F238E27FC236}">
                  <a16:creationId xmlns:a16="http://schemas.microsoft.com/office/drawing/2014/main" id="{21D7972D-713B-44B5-8A1C-068DF3FB8CC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6"/>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749376" behindDoc="0" locked="0" layoutInCell="1" allowOverlap="1" wp14:anchorId="43515B49">
            <wp:simplePos x="0" y="0"/>
            <wp:positionH relativeFrom="column">
              <wp:posOffset>-57150</wp:posOffset>
            </wp:positionH>
            <wp:positionV relativeFrom="paragraph">
              <wp:posOffset>4171315</wp:posOffset>
            </wp:positionV>
            <wp:extent cx="5962650" cy="3495675"/>
            <wp:effectExtent l="0" t="0" r="0" b="9525"/>
            <wp:wrapSquare wrapText="bothSides"/>
            <wp:docPr id="26" name="Chart 26">
              <a:extLst xmlns:a="http://schemas.openxmlformats.org/drawingml/2006/main">
                <a:ext uri="{FF2B5EF4-FFF2-40B4-BE49-F238E27FC236}">
                  <a16:creationId xmlns:a16="http://schemas.microsoft.com/office/drawing/2014/main" id="{5E3C1452-7C04-4608-AD78-D89390009C5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7"/>
              </a:graphicData>
            </a:graphic>
            <wp14:sizeRelH relativeFrom="margin">
              <wp14:pctWidth>0</wp14:pctWidth>
            </wp14:sizeRelH>
            <wp14:sizeRelV relativeFrom="margin">
              <wp14:pctHeight>0</wp14:pctHeight>
            </wp14:sizeRelV>
          </wp:anchor>
        </w:drawing>
      </w:r>
    </w:p>
    <w:p w:rsidR="00FF18ED" w:rsidRDefault="00FF18ED">
      <w:pPr>
        <w:rPr>
          <w:b/>
          <w:u w:val="single"/>
        </w:rPr>
      </w:pPr>
    </w:p>
    <w:p w:rsidR="00FF18ED" w:rsidRDefault="00FF18ED">
      <w:pPr>
        <w:rPr>
          <w:b/>
          <w:u w:val="single"/>
        </w:rPr>
      </w:pPr>
    </w:p>
    <w:p w:rsidR="00FF18ED" w:rsidRDefault="00FF18ED">
      <w:pPr>
        <w:rPr>
          <w:b/>
          <w:u w:val="single"/>
        </w:rPr>
      </w:pPr>
    </w:p>
    <w:p w:rsidR="00FF18ED" w:rsidRDefault="00FF18ED">
      <w:pPr>
        <w:rPr>
          <w:b/>
          <w:u w:val="single"/>
        </w:rPr>
      </w:pPr>
    </w:p>
    <w:p w:rsidR="00FF18ED" w:rsidRDefault="00FF18ED">
      <w:pPr>
        <w:rPr>
          <w:b/>
          <w:u w:val="single"/>
        </w:rPr>
      </w:pPr>
      <w:r>
        <w:rPr>
          <w:noProof/>
        </w:rPr>
        <w:drawing>
          <wp:anchor distT="0" distB="0" distL="114300" distR="114300" simplePos="0" relativeHeight="251750400" behindDoc="0" locked="0" layoutInCell="1" allowOverlap="1" wp14:anchorId="193A9B52">
            <wp:simplePos x="0" y="0"/>
            <wp:positionH relativeFrom="column">
              <wp:posOffset>0</wp:posOffset>
            </wp:positionH>
            <wp:positionV relativeFrom="paragraph">
              <wp:posOffset>0</wp:posOffset>
            </wp:positionV>
            <wp:extent cx="5886450" cy="3495675"/>
            <wp:effectExtent l="0" t="0" r="0" b="9525"/>
            <wp:wrapSquare wrapText="bothSides"/>
            <wp:docPr id="27" name="Chart 27">
              <a:extLst xmlns:a="http://schemas.openxmlformats.org/drawingml/2006/main">
                <a:ext uri="{FF2B5EF4-FFF2-40B4-BE49-F238E27FC236}">
                  <a16:creationId xmlns:a16="http://schemas.microsoft.com/office/drawing/2014/main" id="{0FB9F5B2-73EB-496F-951D-BE267E973B4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8"/>
              </a:graphicData>
            </a:graphic>
            <wp14:sizeRelH relativeFrom="margin">
              <wp14:pctWidth>0</wp14:pctWidth>
            </wp14:sizeRelH>
            <wp14:sizeRelV relativeFrom="margin">
              <wp14:pctHeight>0</wp14:pctHeight>
            </wp14:sizeRelV>
          </wp:anchor>
        </w:drawing>
      </w:r>
    </w:p>
    <w:p w:rsidR="00FF18ED" w:rsidRDefault="00881985">
      <w:pPr>
        <w:rPr>
          <w:b/>
          <w:u w:val="single"/>
        </w:rPr>
      </w:pPr>
      <w:r>
        <w:rPr>
          <w:noProof/>
        </w:rPr>
        <w:drawing>
          <wp:anchor distT="0" distB="0" distL="114300" distR="114300" simplePos="0" relativeHeight="251751424" behindDoc="0" locked="0" layoutInCell="1" allowOverlap="1" wp14:anchorId="0DAFF68E">
            <wp:simplePos x="0" y="0"/>
            <wp:positionH relativeFrom="column">
              <wp:posOffset>-635</wp:posOffset>
            </wp:positionH>
            <wp:positionV relativeFrom="paragraph">
              <wp:posOffset>229235</wp:posOffset>
            </wp:positionV>
            <wp:extent cx="5838825" cy="3771900"/>
            <wp:effectExtent l="0" t="0" r="9525" b="0"/>
            <wp:wrapSquare wrapText="bothSides"/>
            <wp:docPr id="29" name="Chart 29">
              <a:extLst xmlns:a="http://schemas.openxmlformats.org/drawingml/2006/main">
                <a:ext uri="{FF2B5EF4-FFF2-40B4-BE49-F238E27FC236}">
                  <a16:creationId xmlns:a16="http://schemas.microsoft.com/office/drawing/2014/main" id="{460680C6-D55E-49FE-B590-7CDAE8D8FDC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9"/>
              </a:graphicData>
            </a:graphic>
            <wp14:sizeRelH relativeFrom="margin">
              <wp14:pctWidth>0</wp14:pctWidth>
            </wp14:sizeRelH>
            <wp14:sizeRelV relativeFrom="margin">
              <wp14:pctHeight>0</wp14:pctHeight>
            </wp14:sizeRelV>
          </wp:anchor>
        </w:drawing>
      </w:r>
    </w:p>
    <w:p w:rsidR="00FF18ED" w:rsidRDefault="00FF18ED">
      <w:pPr>
        <w:rPr>
          <w:b/>
          <w:u w:val="single"/>
        </w:rPr>
      </w:pPr>
    </w:p>
    <w:p w:rsidR="00FF18ED" w:rsidRDefault="00FF18ED">
      <w:pPr>
        <w:rPr>
          <w:b/>
          <w:u w:val="single"/>
        </w:rPr>
      </w:pPr>
    </w:p>
    <w:p w:rsidR="00FF18ED" w:rsidRDefault="00FF18ED">
      <w:pPr>
        <w:rPr>
          <w:b/>
          <w:u w:val="single"/>
        </w:rPr>
      </w:pPr>
    </w:p>
    <w:p w:rsidR="004779F4" w:rsidRDefault="004779F4" w:rsidP="004779F4">
      <w:pPr>
        <w:jc w:val="center"/>
      </w:pPr>
      <w:r w:rsidRPr="004976EA">
        <w:rPr>
          <w:b/>
          <w:u w:val="single"/>
        </w:rPr>
        <w:t xml:space="preserve">Evaluation Responses </w:t>
      </w:r>
      <w:proofErr w:type="gramStart"/>
      <w:r w:rsidRPr="004976EA">
        <w:rPr>
          <w:b/>
          <w:u w:val="single"/>
        </w:rPr>
        <w:t>From</w:t>
      </w:r>
      <w:proofErr w:type="gramEnd"/>
      <w:r w:rsidRPr="004976EA">
        <w:rPr>
          <w:b/>
          <w:u w:val="single"/>
        </w:rPr>
        <w:t xml:space="preserve"> </w:t>
      </w:r>
      <w:r>
        <w:rPr>
          <w:b/>
          <w:u w:val="single"/>
        </w:rPr>
        <w:t>Other Professionals</w:t>
      </w:r>
    </w:p>
    <w:p w:rsidR="004779F4" w:rsidRDefault="004779F4" w:rsidP="004779F4">
      <w:r>
        <w:t xml:space="preserve">Participants at the event were provided with a paper evaluation and were sent an electronic evaluation via e-mail to the e-mail address used to register each person. A total of 19 Direct Support Professionals provided responses to all 5 rating questions (1 evaluation left a rating blank on question 2). Additionally, responses have been sorted to provide generalized understanding of who provided specific feedback (below). </w:t>
      </w:r>
    </w:p>
    <w:p w:rsidR="004779F4" w:rsidRDefault="004779F4" w:rsidP="004779F4"/>
    <w:p w:rsidR="004779F4" w:rsidRDefault="004779F4" w:rsidP="004779F4">
      <w:r>
        <w:t>Paper Evaluations Received</w:t>
      </w:r>
      <w:r>
        <w:tab/>
      </w:r>
      <w:r>
        <w:tab/>
        <w:t>=</w:t>
      </w:r>
      <w:r>
        <w:tab/>
      </w:r>
      <w:r>
        <w:tab/>
      </w:r>
      <w:r w:rsidR="00FF18ED">
        <w:t>0</w:t>
      </w:r>
    </w:p>
    <w:p w:rsidR="004779F4" w:rsidRDefault="004779F4" w:rsidP="004779F4">
      <w:r>
        <w:t>Electronic Evaluations Completed</w:t>
      </w:r>
      <w:r>
        <w:tab/>
        <w:t>=</w:t>
      </w:r>
      <w:r>
        <w:tab/>
      </w:r>
      <w:r>
        <w:tab/>
        <w:t>1</w:t>
      </w:r>
      <w:r w:rsidR="00FF18ED">
        <w:t>0</w:t>
      </w:r>
    </w:p>
    <w:p w:rsidR="004779F4" w:rsidRDefault="004779F4" w:rsidP="004779F4">
      <w:r>
        <w:t>Response Rate</w:t>
      </w:r>
      <w:r>
        <w:tab/>
      </w:r>
      <w:r>
        <w:tab/>
      </w:r>
      <w:r>
        <w:tab/>
      </w:r>
      <w:r>
        <w:tab/>
        <w:t>=</w:t>
      </w:r>
      <w:r>
        <w:tab/>
      </w:r>
      <w:r>
        <w:tab/>
      </w:r>
      <w:r w:rsidR="00FF18ED">
        <w:t>15</w:t>
      </w:r>
      <w:r>
        <w:t>%</w:t>
      </w:r>
    </w:p>
    <w:p w:rsidR="004779F4" w:rsidRDefault="004779F4" w:rsidP="004779F4"/>
    <w:p w:rsidR="004779F4" w:rsidRPr="004976EA" w:rsidRDefault="004779F4" w:rsidP="004779F4">
      <w:pPr>
        <w:rPr>
          <w:b/>
          <w:u w:val="single"/>
        </w:rPr>
      </w:pPr>
      <w:r w:rsidRPr="004976EA">
        <w:rPr>
          <w:b/>
          <w:u w:val="single"/>
        </w:rPr>
        <w:t>Question 1: On a scale of 1 to 10, with 10 being the best, how would you rate the DD Awareness and Advocacy Day Event: Celebrate Community?</w:t>
      </w:r>
    </w:p>
    <w:p w:rsidR="004779F4" w:rsidRDefault="004779F4" w:rsidP="004779F4"/>
    <w:p w:rsidR="004779F4" w:rsidRDefault="004779F4" w:rsidP="004779F4">
      <w:r>
        <w:t xml:space="preserve">Total Score </w:t>
      </w:r>
      <w:r>
        <w:tab/>
        <w:t>=</w:t>
      </w:r>
      <w:r>
        <w:tab/>
      </w:r>
      <w:r w:rsidR="00FF18ED">
        <w:t>86</w:t>
      </w:r>
    </w:p>
    <w:p w:rsidR="004779F4" w:rsidRDefault="004779F4" w:rsidP="004779F4">
      <w:r>
        <w:t xml:space="preserve">Average Rating </w:t>
      </w:r>
      <w:r>
        <w:tab/>
        <w:t>=</w:t>
      </w:r>
      <w:r>
        <w:tab/>
      </w:r>
      <w:r w:rsidR="00FF18ED">
        <w:t>8.6</w:t>
      </w:r>
    </w:p>
    <w:p w:rsidR="004779F4" w:rsidRDefault="004779F4" w:rsidP="004779F4"/>
    <w:p w:rsidR="004779F4" w:rsidRDefault="00FF18ED" w:rsidP="004779F4">
      <w:r>
        <w:rPr>
          <w:noProof/>
        </w:rPr>
        <w:drawing>
          <wp:anchor distT="0" distB="0" distL="114300" distR="114300" simplePos="0" relativeHeight="251752448" behindDoc="0" locked="0" layoutInCell="1" allowOverlap="1" wp14:anchorId="6A47094E">
            <wp:simplePos x="0" y="0"/>
            <wp:positionH relativeFrom="column">
              <wp:posOffset>0</wp:posOffset>
            </wp:positionH>
            <wp:positionV relativeFrom="paragraph">
              <wp:posOffset>-635</wp:posOffset>
            </wp:positionV>
            <wp:extent cx="4572000" cy="2743200"/>
            <wp:effectExtent l="0" t="0" r="0" b="0"/>
            <wp:wrapSquare wrapText="bothSides"/>
            <wp:docPr id="30" name="Chart 30">
              <a:extLst xmlns:a="http://schemas.openxmlformats.org/drawingml/2006/main">
                <a:ext uri="{FF2B5EF4-FFF2-40B4-BE49-F238E27FC236}">
                  <a16:creationId xmlns:a16="http://schemas.microsoft.com/office/drawing/2014/main" id="{70FEE9CC-31D2-422F-849A-553E6D3BE1E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0"/>
              </a:graphicData>
            </a:graphic>
          </wp:anchor>
        </w:drawing>
      </w:r>
    </w:p>
    <w:p w:rsidR="004779F4" w:rsidRDefault="004779F4" w:rsidP="004779F4"/>
    <w:p w:rsidR="004779F4" w:rsidRDefault="004779F4" w:rsidP="004779F4"/>
    <w:p w:rsidR="004779F4" w:rsidRDefault="004779F4" w:rsidP="004779F4"/>
    <w:p w:rsidR="004779F4" w:rsidRDefault="004779F4" w:rsidP="004779F4"/>
    <w:p w:rsidR="004779F4" w:rsidRDefault="004779F4" w:rsidP="004779F4"/>
    <w:p w:rsidR="004779F4" w:rsidRDefault="004779F4" w:rsidP="004779F4"/>
    <w:p w:rsidR="004779F4" w:rsidRDefault="004779F4" w:rsidP="004779F4"/>
    <w:p w:rsidR="004779F4" w:rsidRDefault="004779F4" w:rsidP="004779F4"/>
    <w:p w:rsidR="004779F4" w:rsidRDefault="004779F4" w:rsidP="004779F4"/>
    <w:p w:rsidR="004779F4" w:rsidRDefault="004779F4" w:rsidP="004779F4"/>
    <w:p w:rsidR="004779F4" w:rsidRDefault="004779F4" w:rsidP="004779F4"/>
    <w:p w:rsidR="004779F4" w:rsidRDefault="004779F4" w:rsidP="004779F4"/>
    <w:p w:rsidR="004779F4" w:rsidRDefault="004779F4" w:rsidP="004779F4"/>
    <w:p w:rsidR="004779F4" w:rsidRDefault="004779F4" w:rsidP="004779F4"/>
    <w:p w:rsidR="004779F4" w:rsidRDefault="004779F4" w:rsidP="004779F4"/>
    <w:p w:rsidR="004779F4" w:rsidRDefault="004779F4" w:rsidP="004779F4"/>
    <w:p w:rsidR="004779F4" w:rsidRDefault="004779F4" w:rsidP="004779F4"/>
    <w:p w:rsidR="004779F4" w:rsidRDefault="004779F4" w:rsidP="004779F4"/>
    <w:p w:rsidR="004779F4" w:rsidRDefault="004779F4" w:rsidP="004779F4"/>
    <w:p w:rsidR="004779F4" w:rsidRDefault="004779F4" w:rsidP="004779F4"/>
    <w:p w:rsidR="004779F4" w:rsidRDefault="004779F4" w:rsidP="004779F4"/>
    <w:p w:rsidR="004779F4" w:rsidRDefault="004779F4" w:rsidP="004779F4"/>
    <w:p w:rsidR="004779F4" w:rsidRDefault="004779F4" w:rsidP="004779F4"/>
    <w:p w:rsidR="004779F4" w:rsidRDefault="004779F4" w:rsidP="004779F4"/>
    <w:p w:rsidR="004779F4" w:rsidRDefault="004779F4" w:rsidP="004779F4">
      <w:r>
        <w:br w:type="page"/>
      </w:r>
    </w:p>
    <w:p w:rsidR="004779F4" w:rsidRPr="004976EA" w:rsidRDefault="004779F4" w:rsidP="004779F4">
      <w:pPr>
        <w:rPr>
          <w:b/>
          <w:u w:val="single"/>
        </w:rPr>
      </w:pPr>
      <w:r w:rsidRPr="004976EA">
        <w:rPr>
          <w:b/>
          <w:u w:val="single"/>
        </w:rPr>
        <w:t>Question 2: On a scale of 1 to 10, with 10 being the best, how would you rate the speakers at the event?</w:t>
      </w:r>
    </w:p>
    <w:p w:rsidR="004779F4" w:rsidRDefault="004779F4" w:rsidP="004779F4"/>
    <w:p w:rsidR="004779F4" w:rsidRDefault="004779F4" w:rsidP="004779F4">
      <w:r>
        <w:t>Total Score</w:t>
      </w:r>
      <w:r>
        <w:tab/>
        <w:t>=</w:t>
      </w:r>
      <w:r>
        <w:tab/>
      </w:r>
      <w:r w:rsidR="00FF18ED">
        <w:t>84</w:t>
      </w:r>
    </w:p>
    <w:p w:rsidR="004779F4" w:rsidRDefault="004779F4" w:rsidP="004779F4">
      <w:r>
        <w:t>Average Rating</w:t>
      </w:r>
      <w:r>
        <w:tab/>
        <w:t>=</w:t>
      </w:r>
      <w:r>
        <w:tab/>
      </w:r>
      <w:r w:rsidR="00FF18ED">
        <w:t>8</w:t>
      </w:r>
      <w:r>
        <w:t>.4</w:t>
      </w:r>
    </w:p>
    <w:p w:rsidR="004779F4" w:rsidRDefault="004779F4" w:rsidP="004779F4"/>
    <w:p w:rsidR="004779F4" w:rsidRDefault="00FF18ED" w:rsidP="004779F4">
      <w:r>
        <w:rPr>
          <w:noProof/>
        </w:rPr>
        <w:drawing>
          <wp:anchor distT="0" distB="0" distL="114300" distR="114300" simplePos="0" relativeHeight="251753472" behindDoc="0" locked="0" layoutInCell="1" allowOverlap="1" wp14:anchorId="118E84CB">
            <wp:simplePos x="0" y="0"/>
            <wp:positionH relativeFrom="column">
              <wp:posOffset>0</wp:posOffset>
            </wp:positionH>
            <wp:positionV relativeFrom="paragraph">
              <wp:posOffset>-3810</wp:posOffset>
            </wp:positionV>
            <wp:extent cx="4572000" cy="2743200"/>
            <wp:effectExtent l="0" t="0" r="0" b="0"/>
            <wp:wrapSquare wrapText="bothSides"/>
            <wp:docPr id="31" name="Chart 31">
              <a:extLst xmlns:a="http://schemas.openxmlformats.org/drawingml/2006/main">
                <a:ext uri="{FF2B5EF4-FFF2-40B4-BE49-F238E27FC236}">
                  <a16:creationId xmlns:a16="http://schemas.microsoft.com/office/drawing/2014/main" id="{811F38DD-78CD-48CA-81F1-616749C5578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1"/>
              </a:graphicData>
            </a:graphic>
          </wp:anchor>
        </w:drawing>
      </w:r>
    </w:p>
    <w:p w:rsidR="004779F4" w:rsidRDefault="004779F4" w:rsidP="004779F4"/>
    <w:p w:rsidR="004779F4" w:rsidRDefault="004779F4" w:rsidP="004779F4"/>
    <w:p w:rsidR="004779F4" w:rsidRDefault="004779F4" w:rsidP="004779F4"/>
    <w:p w:rsidR="004779F4" w:rsidRDefault="004779F4" w:rsidP="004779F4"/>
    <w:p w:rsidR="004779F4" w:rsidRDefault="004779F4" w:rsidP="004779F4"/>
    <w:p w:rsidR="004779F4" w:rsidRDefault="004779F4" w:rsidP="004779F4"/>
    <w:p w:rsidR="004779F4" w:rsidRDefault="004779F4" w:rsidP="004779F4"/>
    <w:p w:rsidR="004779F4" w:rsidRDefault="004779F4" w:rsidP="004779F4"/>
    <w:p w:rsidR="004779F4" w:rsidRDefault="004779F4" w:rsidP="004779F4"/>
    <w:p w:rsidR="004779F4" w:rsidRDefault="004779F4" w:rsidP="004779F4"/>
    <w:p w:rsidR="004779F4" w:rsidRDefault="004779F4" w:rsidP="004779F4"/>
    <w:p w:rsidR="004779F4" w:rsidRDefault="004779F4" w:rsidP="004779F4"/>
    <w:p w:rsidR="004779F4" w:rsidRDefault="004779F4" w:rsidP="004779F4"/>
    <w:p w:rsidR="004779F4" w:rsidRDefault="004779F4" w:rsidP="004779F4"/>
    <w:p w:rsidR="004779F4" w:rsidRDefault="004779F4" w:rsidP="004779F4"/>
    <w:p w:rsidR="004779F4" w:rsidRDefault="004779F4" w:rsidP="004779F4"/>
    <w:p w:rsidR="004779F4" w:rsidRDefault="004779F4" w:rsidP="004779F4">
      <w:r>
        <w:t xml:space="preserve">*The zero reflects a blank answer – average </w:t>
      </w:r>
      <w:r w:rsidR="005254F8">
        <w:t>adjusted for this blank answer.</w:t>
      </w:r>
    </w:p>
    <w:p w:rsidR="004779F4" w:rsidRDefault="004779F4" w:rsidP="004779F4"/>
    <w:p w:rsidR="004779F4" w:rsidRPr="004976EA" w:rsidRDefault="004779F4" w:rsidP="004779F4">
      <w:pPr>
        <w:rPr>
          <w:b/>
          <w:u w:val="single"/>
        </w:rPr>
      </w:pPr>
      <w:r w:rsidRPr="004976EA">
        <w:rPr>
          <w:b/>
          <w:u w:val="single"/>
        </w:rPr>
        <w:t>Question 3: On a scale of 1 to 10, with 10 being the best, how would you rate the registration and check in at the event?</w:t>
      </w:r>
    </w:p>
    <w:p w:rsidR="004779F4" w:rsidRDefault="004779F4" w:rsidP="004779F4"/>
    <w:p w:rsidR="004779F4" w:rsidRDefault="005254F8" w:rsidP="004779F4">
      <w:r>
        <w:t>Total Score</w:t>
      </w:r>
      <w:r>
        <w:tab/>
        <w:t>=</w:t>
      </w:r>
      <w:r>
        <w:tab/>
      </w:r>
      <w:r w:rsidR="00FF18ED">
        <w:t>80</w:t>
      </w:r>
    </w:p>
    <w:p w:rsidR="004779F4" w:rsidRDefault="005254F8" w:rsidP="004779F4">
      <w:r>
        <w:t>Average Rating</w:t>
      </w:r>
      <w:r>
        <w:tab/>
        <w:t>=</w:t>
      </w:r>
      <w:r>
        <w:tab/>
        <w:t>8.</w:t>
      </w:r>
      <w:r w:rsidR="00FF18ED">
        <w:t>0</w:t>
      </w:r>
    </w:p>
    <w:p w:rsidR="004779F4" w:rsidRDefault="004779F4" w:rsidP="004779F4"/>
    <w:p w:rsidR="004779F4" w:rsidRDefault="00FF18ED" w:rsidP="004779F4">
      <w:r>
        <w:rPr>
          <w:noProof/>
        </w:rPr>
        <w:drawing>
          <wp:anchor distT="0" distB="0" distL="114300" distR="114300" simplePos="0" relativeHeight="251754496" behindDoc="0" locked="0" layoutInCell="1" allowOverlap="1" wp14:anchorId="7BD81071">
            <wp:simplePos x="0" y="0"/>
            <wp:positionH relativeFrom="column">
              <wp:posOffset>0</wp:posOffset>
            </wp:positionH>
            <wp:positionV relativeFrom="paragraph">
              <wp:posOffset>0</wp:posOffset>
            </wp:positionV>
            <wp:extent cx="4572000" cy="2743200"/>
            <wp:effectExtent l="0" t="0" r="0" b="0"/>
            <wp:wrapSquare wrapText="bothSides"/>
            <wp:docPr id="32" name="Chart 32">
              <a:extLst xmlns:a="http://schemas.openxmlformats.org/drawingml/2006/main">
                <a:ext uri="{FF2B5EF4-FFF2-40B4-BE49-F238E27FC236}">
                  <a16:creationId xmlns:a16="http://schemas.microsoft.com/office/drawing/2014/main" id="{A50E0E53-7D4B-41B2-87D6-3829DA9539F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2"/>
              </a:graphicData>
            </a:graphic>
          </wp:anchor>
        </w:drawing>
      </w:r>
    </w:p>
    <w:p w:rsidR="004779F4" w:rsidRDefault="004779F4" w:rsidP="004779F4"/>
    <w:p w:rsidR="004779F4" w:rsidRDefault="004779F4" w:rsidP="004779F4"/>
    <w:p w:rsidR="004779F4" w:rsidRDefault="004779F4" w:rsidP="004779F4"/>
    <w:p w:rsidR="004779F4" w:rsidRDefault="004779F4" w:rsidP="004779F4"/>
    <w:p w:rsidR="004779F4" w:rsidRDefault="004779F4" w:rsidP="004779F4"/>
    <w:p w:rsidR="004779F4" w:rsidRDefault="004779F4" w:rsidP="004779F4"/>
    <w:p w:rsidR="004779F4" w:rsidRDefault="004779F4" w:rsidP="004779F4"/>
    <w:p w:rsidR="004779F4" w:rsidRDefault="004779F4" w:rsidP="004779F4"/>
    <w:p w:rsidR="004779F4" w:rsidRDefault="004779F4" w:rsidP="004779F4"/>
    <w:p w:rsidR="004779F4" w:rsidRDefault="004779F4" w:rsidP="004779F4"/>
    <w:p w:rsidR="004779F4" w:rsidRDefault="004779F4" w:rsidP="004779F4"/>
    <w:p w:rsidR="004779F4" w:rsidRDefault="004779F4" w:rsidP="004779F4"/>
    <w:p w:rsidR="004779F4" w:rsidRDefault="004779F4" w:rsidP="004779F4"/>
    <w:p w:rsidR="004779F4" w:rsidRDefault="004779F4" w:rsidP="004779F4"/>
    <w:p w:rsidR="004779F4" w:rsidRDefault="004779F4" w:rsidP="004779F4"/>
    <w:p w:rsidR="004779F4" w:rsidRDefault="004779F4" w:rsidP="004779F4"/>
    <w:p w:rsidR="004779F4" w:rsidRPr="004976EA" w:rsidRDefault="004779F4" w:rsidP="004779F4">
      <w:pPr>
        <w:rPr>
          <w:b/>
          <w:u w:val="single"/>
        </w:rPr>
      </w:pPr>
      <w:r w:rsidRPr="004976EA">
        <w:rPr>
          <w:b/>
          <w:u w:val="single"/>
        </w:rPr>
        <w:t>Question 4: In your opinion, what was the best part about the day?</w:t>
      </w:r>
    </w:p>
    <w:p w:rsidR="004779F4" w:rsidRDefault="004779F4" w:rsidP="004779F4"/>
    <w:p w:rsidR="005254F8" w:rsidRPr="00BD2DC3" w:rsidRDefault="00E40BCC" w:rsidP="005254F8">
      <w:pPr>
        <w:rPr>
          <w:rFonts w:cstheme="minorHAnsi"/>
          <w:b/>
          <w:i/>
          <w:sz w:val="24"/>
          <w:szCs w:val="24"/>
        </w:rPr>
      </w:pPr>
      <w:r w:rsidRPr="00BD2DC3">
        <w:rPr>
          <w:rFonts w:cstheme="minorHAnsi"/>
          <w:b/>
          <w:i/>
          <w:sz w:val="24"/>
          <w:szCs w:val="24"/>
        </w:rPr>
        <w:t xml:space="preserve">Hearing from speakers about current events and </w:t>
      </w:r>
      <w:proofErr w:type="gramStart"/>
      <w:r w:rsidRPr="00BD2DC3">
        <w:rPr>
          <w:rFonts w:cstheme="minorHAnsi"/>
          <w:b/>
          <w:i/>
          <w:sz w:val="24"/>
          <w:szCs w:val="24"/>
        </w:rPr>
        <w:t>future plans</w:t>
      </w:r>
      <w:proofErr w:type="gramEnd"/>
      <w:r w:rsidRPr="00BD2DC3">
        <w:rPr>
          <w:rFonts w:cstheme="minorHAnsi"/>
          <w:b/>
          <w:i/>
          <w:sz w:val="24"/>
          <w:szCs w:val="24"/>
        </w:rPr>
        <w:t xml:space="preserve"> for the state.</w:t>
      </w:r>
    </w:p>
    <w:p w:rsidR="00E40BCC" w:rsidRPr="00BD2DC3" w:rsidRDefault="00E40BCC" w:rsidP="005254F8">
      <w:pPr>
        <w:rPr>
          <w:rFonts w:cstheme="minorHAnsi"/>
          <w:b/>
          <w:i/>
          <w:sz w:val="24"/>
          <w:szCs w:val="24"/>
        </w:rPr>
      </w:pPr>
    </w:p>
    <w:p w:rsidR="00E40BCC" w:rsidRPr="00BD2DC3" w:rsidRDefault="00DA3BD0" w:rsidP="005254F8">
      <w:pPr>
        <w:rPr>
          <w:rFonts w:cstheme="minorHAnsi"/>
          <w:b/>
          <w:i/>
          <w:sz w:val="24"/>
          <w:szCs w:val="24"/>
        </w:rPr>
      </w:pPr>
      <w:r w:rsidRPr="00BD2DC3">
        <w:rPr>
          <w:rFonts w:cstheme="minorHAnsi"/>
          <w:b/>
          <w:i/>
          <w:sz w:val="24"/>
          <w:szCs w:val="24"/>
        </w:rPr>
        <w:t>Seeing all and meeting with people around the county</w:t>
      </w:r>
    </w:p>
    <w:p w:rsidR="00E40BCC" w:rsidRPr="00BD2DC3" w:rsidRDefault="00E40BCC" w:rsidP="005254F8">
      <w:pPr>
        <w:rPr>
          <w:rFonts w:cstheme="minorHAnsi"/>
          <w:b/>
          <w:i/>
          <w:sz w:val="24"/>
          <w:szCs w:val="24"/>
        </w:rPr>
      </w:pPr>
    </w:p>
    <w:p w:rsidR="00E40BCC" w:rsidRPr="00BD2DC3" w:rsidRDefault="00DA3BD0" w:rsidP="005254F8">
      <w:pPr>
        <w:rPr>
          <w:rFonts w:cstheme="minorHAnsi"/>
          <w:b/>
          <w:i/>
          <w:sz w:val="24"/>
          <w:szCs w:val="24"/>
        </w:rPr>
      </w:pPr>
      <w:r w:rsidRPr="00BD2DC3">
        <w:rPr>
          <w:rFonts w:cstheme="minorHAnsi"/>
          <w:b/>
          <w:i/>
          <w:sz w:val="24"/>
          <w:szCs w:val="24"/>
        </w:rPr>
        <w:t>Speeches</w:t>
      </w:r>
    </w:p>
    <w:p w:rsidR="005254F8" w:rsidRPr="00BD2DC3" w:rsidRDefault="005254F8" w:rsidP="004779F4">
      <w:pPr>
        <w:rPr>
          <w:b/>
          <w:i/>
          <w:sz w:val="24"/>
          <w:szCs w:val="24"/>
        </w:rPr>
      </w:pPr>
    </w:p>
    <w:p w:rsidR="005254F8" w:rsidRPr="00BD2DC3" w:rsidRDefault="00DA3BD0" w:rsidP="004779F4">
      <w:pPr>
        <w:rPr>
          <w:b/>
          <w:i/>
          <w:sz w:val="24"/>
          <w:szCs w:val="24"/>
        </w:rPr>
      </w:pPr>
      <w:r w:rsidRPr="00BD2DC3">
        <w:rPr>
          <w:b/>
          <w:i/>
          <w:sz w:val="24"/>
          <w:szCs w:val="24"/>
        </w:rPr>
        <w:t>Meeting legislators</w:t>
      </w:r>
    </w:p>
    <w:p w:rsidR="00DA3BD0" w:rsidRPr="00BD2DC3" w:rsidRDefault="00DA3BD0" w:rsidP="004779F4">
      <w:pPr>
        <w:rPr>
          <w:b/>
          <w:i/>
          <w:sz w:val="24"/>
          <w:szCs w:val="24"/>
        </w:rPr>
      </w:pPr>
    </w:p>
    <w:p w:rsidR="00DA3BD0" w:rsidRPr="00BD2DC3" w:rsidRDefault="00DA3BD0" w:rsidP="004779F4">
      <w:pPr>
        <w:rPr>
          <w:b/>
          <w:i/>
          <w:sz w:val="24"/>
          <w:szCs w:val="24"/>
        </w:rPr>
      </w:pPr>
      <w:r w:rsidRPr="00BD2DC3">
        <w:rPr>
          <w:b/>
          <w:i/>
          <w:sz w:val="24"/>
          <w:szCs w:val="24"/>
        </w:rPr>
        <w:t>Meeting with Representatives</w:t>
      </w:r>
    </w:p>
    <w:p w:rsidR="00DA3BD0" w:rsidRPr="00BD2DC3" w:rsidRDefault="00DA3BD0" w:rsidP="004779F4">
      <w:pPr>
        <w:rPr>
          <w:b/>
          <w:i/>
          <w:sz w:val="24"/>
          <w:szCs w:val="24"/>
        </w:rPr>
      </w:pPr>
    </w:p>
    <w:p w:rsidR="00DA3BD0" w:rsidRPr="00BD2DC3" w:rsidRDefault="00DA3BD0" w:rsidP="004779F4">
      <w:pPr>
        <w:rPr>
          <w:b/>
          <w:i/>
          <w:sz w:val="24"/>
          <w:szCs w:val="24"/>
        </w:rPr>
      </w:pPr>
      <w:r w:rsidRPr="00BD2DC3">
        <w:rPr>
          <w:b/>
          <w:i/>
          <w:sz w:val="24"/>
          <w:szCs w:val="24"/>
        </w:rPr>
        <w:t>I loved seeing the outflowing of support from legislators!</w:t>
      </w:r>
    </w:p>
    <w:p w:rsidR="00DA3BD0" w:rsidRPr="00BD2DC3" w:rsidRDefault="00DA3BD0" w:rsidP="004779F4">
      <w:pPr>
        <w:rPr>
          <w:b/>
          <w:i/>
          <w:sz w:val="24"/>
          <w:szCs w:val="24"/>
        </w:rPr>
      </w:pPr>
    </w:p>
    <w:p w:rsidR="00DA3BD0" w:rsidRPr="00BD2DC3" w:rsidRDefault="00DA3BD0" w:rsidP="004779F4">
      <w:pPr>
        <w:rPr>
          <w:b/>
          <w:i/>
          <w:sz w:val="24"/>
          <w:szCs w:val="24"/>
        </w:rPr>
      </w:pPr>
      <w:r w:rsidRPr="00BD2DC3">
        <w:rPr>
          <w:b/>
          <w:i/>
          <w:sz w:val="24"/>
          <w:szCs w:val="24"/>
        </w:rPr>
        <w:t>Hearing individuals advocating for themselves and being confident and proud to do so.</w:t>
      </w:r>
    </w:p>
    <w:p w:rsidR="00DA3BD0" w:rsidRPr="00BD2DC3" w:rsidRDefault="00DA3BD0" w:rsidP="004779F4">
      <w:pPr>
        <w:rPr>
          <w:b/>
          <w:i/>
          <w:sz w:val="24"/>
          <w:szCs w:val="24"/>
        </w:rPr>
      </w:pPr>
    </w:p>
    <w:p w:rsidR="00DA3BD0" w:rsidRPr="00BD2DC3" w:rsidRDefault="00DA3BD0" w:rsidP="004779F4">
      <w:pPr>
        <w:rPr>
          <w:b/>
          <w:i/>
          <w:sz w:val="24"/>
          <w:szCs w:val="24"/>
        </w:rPr>
      </w:pPr>
      <w:r w:rsidRPr="00BD2DC3">
        <w:rPr>
          <w:b/>
          <w:i/>
          <w:sz w:val="24"/>
          <w:szCs w:val="24"/>
        </w:rPr>
        <w:t>Hearing self-advocates talk</w:t>
      </w:r>
    </w:p>
    <w:p w:rsidR="00DA3BD0" w:rsidRPr="00BD2DC3" w:rsidRDefault="00DA3BD0" w:rsidP="004779F4">
      <w:pPr>
        <w:rPr>
          <w:b/>
          <w:i/>
          <w:sz w:val="24"/>
          <w:szCs w:val="24"/>
        </w:rPr>
      </w:pPr>
    </w:p>
    <w:p w:rsidR="00DA3BD0" w:rsidRPr="00BD2DC3" w:rsidRDefault="00DA3BD0" w:rsidP="004779F4">
      <w:pPr>
        <w:rPr>
          <w:b/>
          <w:i/>
          <w:sz w:val="24"/>
          <w:szCs w:val="24"/>
        </w:rPr>
      </w:pPr>
      <w:r w:rsidRPr="00BD2DC3">
        <w:rPr>
          <w:b/>
          <w:i/>
          <w:sz w:val="24"/>
          <w:szCs w:val="24"/>
        </w:rPr>
        <w:t>Hearing from leadership that are prioritizing the needs of the developmental disability community</w:t>
      </w:r>
    </w:p>
    <w:p w:rsidR="00DA3BD0" w:rsidRDefault="00DA3BD0" w:rsidP="004779F4"/>
    <w:p w:rsidR="00DA3BD0" w:rsidRDefault="00DA3BD0" w:rsidP="004779F4"/>
    <w:p w:rsidR="004779F4" w:rsidRPr="004976EA" w:rsidRDefault="004779F4" w:rsidP="004779F4">
      <w:pPr>
        <w:rPr>
          <w:b/>
          <w:u w:val="single"/>
        </w:rPr>
      </w:pPr>
      <w:r w:rsidRPr="004976EA">
        <w:rPr>
          <w:b/>
          <w:u w:val="single"/>
        </w:rPr>
        <w:t>Question 5: In your opinion, what could we do better?</w:t>
      </w:r>
    </w:p>
    <w:p w:rsidR="004779F4" w:rsidRDefault="004779F4" w:rsidP="004779F4"/>
    <w:p w:rsidR="00E40BCC" w:rsidRPr="004D79FB" w:rsidRDefault="00E40BCC" w:rsidP="004779F4">
      <w:pPr>
        <w:rPr>
          <w:b/>
          <w:i/>
          <w:sz w:val="24"/>
          <w:szCs w:val="24"/>
        </w:rPr>
      </w:pPr>
      <w:r w:rsidRPr="004D79FB">
        <w:rPr>
          <w:b/>
          <w:i/>
          <w:sz w:val="24"/>
          <w:szCs w:val="24"/>
        </w:rPr>
        <w:t xml:space="preserve">Registration was a bit confusing; it was hard that the day was scheduled with the state of the state. I think </w:t>
      </w:r>
      <w:proofErr w:type="gramStart"/>
      <w:r w:rsidRPr="004D79FB">
        <w:rPr>
          <w:b/>
          <w:i/>
          <w:sz w:val="24"/>
          <w:szCs w:val="24"/>
        </w:rPr>
        <w:t>this is why</w:t>
      </w:r>
      <w:proofErr w:type="gramEnd"/>
      <w:r w:rsidRPr="004D79FB">
        <w:rPr>
          <w:b/>
          <w:i/>
          <w:sz w:val="24"/>
          <w:szCs w:val="24"/>
        </w:rPr>
        <w:t xml:space="preserve"> our reps did not meet with us.</w:t>
      </w:r>
    </w:p>
    <w:p w:rsidR="005254F8" w:rsidRPr="004D79FB" w:rsidRDefault="005254F8" w:rsidP="005254F8">
      <w:pPr>
        <w:rPr>
          <w:rFonts w:cstheme="minorHAnsi"/>
          <w:b/>
          <w:i/>
          <w:sz w:val="24"/>
          <w:szCs w:val="24"/>
        </w:rPr>
      </w:pPr>
    </w:p>
    <w:p w:rsidR="00DA3BD0" w:rsidRPr="004D79FB" w:rsidRDefault="00DA3BD0" w:rsidP="005254F8">
      <w:pPr>
        <w:rPr>
          <w:rFonts w:cstheme="minorHAnsi"/>
          <w:b/>
          <w:i/>
          <w:sz w:val="24"/>
          <w:szCs w:val="24"/>
        </w:rPr>
      </w:pPr>
      <w:r w:rsidRPr="004D79FB">
        <w:rPr>
          <w:rFonts w:cstheme="minorHAnsi"/>
          <w:b/>
          <w:i/>
          <w:sz w:val="24"/>
          <w:szCs w:val="24"/>
        </w:rPr>
        <w:t>I don’t know right now.</w:t>
      </w:r>
    </w:p>
    <w:p w:rsidR="00DA3BD0" w:rsidRPr="004D79FB" w:rsidRDefault="00DA3BD0" w:rsidP="005254F8">
      <w:pPr>
        <w:rPr>
          <w:rFonts w:cstheme="minorHAnsi"/>
          <w:b/>
          <w:i/>
          <w:sz w:val="24"/>
          <w:szCs w:val="24"/>
        </w:rPr>
      </w:pPr>
    </w:p>
    <w:p w:rsidR="00DA3BD0" w:rsidRPr="004D79FB" w:rsidRDefault="00DA3BD0" w:rsidP="005254F8">
      <w:pPr>
        <w:rPr>
          <w:rFonts w:cstheme="minorHAnsi"/>
          <w:b/>
          <w:i/>
          <w:sz w:val="24"/>
          <w:szCs w:val="24"/>
        </w:rPr>
      </w:pPr>
      <w:r w:rsidRPr="004D79FB">
        <w:rPr>
          <w:rFonts w:cstheme="minorHAnsi"/>
          <w:b/>
          <w:i/>
          <w:sz w:val="24"/>
          <w:szCs w:val="24"/>
        </w:rPr>
        <w:t>Have enough chairs for everyone who registers. Although the Statehouse is beautiful, a larger place would help. Maybe have the legislators more accessible, there was a lot of walking back and forth.</w:t>
      </w:r>
    </w:p>
    <w:p w:rsidR="00DA3BD0" w:rsidRPr="004D79FB" w:rsidRDefault="00DA3BD0" w:rsidP="005254F8">
      <w:pPr>
        <w:rPr>
          <w:rFonts w:cstheme="minorHAnsi"/>
          <w:b/>
          <w:i/>
          <w:sz w:val="24"/>
          <w:szCs w:val="24"/>
        </w:rPr>
      </w:pPr>
    </w:p>
    <w:p w:rsidR="00DA3BD0" w:rsidRPr="004D79FB" w:rsidRDefault="00DA3BD0" w:rsidP="005254F8">
      <w:pPr>
        <w:rPr>
          <w:rFonts w:cstheme="minorHAnsi"/>
          <w:b/>
          <w:i/>
          <w:sz w:val="24"/>
          <w:szCs w:val="24"/>
        </w:rPr>
      </w:pPr>
      <w:r w:rsidRPr="004D79FB">
        <w:rPr>
          <w:rFonts w:cstheme="minorHAnsi"/>
          <w:b/>
          <w:i/>
          <w:sz w:val="24"/>
          <w:szCs w:val="24"/>
        </w:rPr>
        <w:t>Make sure the speakers read their speech before the event. It seemed like a lot of the state cabinet was just there for the photo op and their speeches didn’t make sense. DeWine did surprisingly well but it was evident that Jon Husted didn’t even proof read his.</w:t>
      </w:r>
    </w:p>
    <w:p w:rsidR="00DA3BD0" w:rsidRPr="004D79FB" w:rsidRDefault="00DA3BD0" w:rsidP="005254F8">
      <w:pPr>
        <w:rPr>
          <w:rFonts w:cstheme="minorHAnsi"/>
          <w:b/>
          <w:i/>
          <w:sz w:val="24"/>
          <w:szCs w:val="24"/>
        </w:rPr>
      </w:pPr>
    </w:p>
    <w:p w:rsidR="00DA3BD0" w:rsidRPr="004D79FB" w:rsidRDefault="00DA3BD0" w:rsidP="005254F8">
      <w:pPr>
        <w:rPr>
          <w:rFonts w:cstheme="minorHAnsi"/>
          <w:b/>
          <w:i/>
          <w:sz w:val="24"/>
          <w:szCs w:val="24"/>
        </w:rPr>
      </w:pPr>
      <w:r w:rsidRPr="004D79FB">
        <w:rPr>
          <w:rFonts w:cstheme="minorHAnsi"/>
          <w:b/>
          <w:i/>
          <w:sz w:val="24"/>
          <w:szCs w:val="24"/>
        </w:rPr>
        <w:t>Bigger area with more seats.</w:t>
      </w:r>
    </w:p>
    <w:p w:rsidR="00DA3BD0" w:rsidRPr="004D79FB" w:rsidRDefault="00DA3BD0" w:rsidP="005254F8">
      <w:pPr>
        <w:rPr>
          <w:rFonts w:cstheme="minorHAnsi"/>
          <w:b/>
          <w:i/>
          <w:sz w:val="24"/>
          <w:szCs w:val="24"/>
        </w:rPr>
      </w:pPr>
    </w:p>
    <w:p w:rsidR="00DA3BD0" w:rsidRPr="004D79FB" w:rsidRDefault="00DA3BD0" w:rsidP="005254F8">
      <w:pPr>
        <w:rPr>
          <w:rFonts w:cstheme="minorHAnsi"/>
          <w:b/>
          <w:i/>
          <w:sz w:val="24"/>
          <w:szCs w:val="24"/>
        </w:rPr>
      </w:pPr>
      <w:r w:rsidRPr="004D79FB">
        <w:rPr>
          <w:rFonts w:cstheme="minorHAnsi"/>
          <w:b/>
          <w:i/>
          <w:sz w:val="24"/>
          <w:szCs w:val="24"/>
        </w:rPr>
        <w:t>Make sure that the designated speakers are available.</w:t>
      </w:r>
    </w:p>
    <w:p w:rsidR="00DA3BD0" w:rsidRPr="004D79FB" w:rsidRDefault="00DA3BD0" w:rsidP="005254F8">
      <w:pPr>
        <w:rPr>
          <w:rFonts w:cstheme="minorHAnsi"/>
          <w:b/>
          <w:i/>
          <w:sz w:val="24"/>
          <w:szCs w:val="24"/>
        </w:rPr>
      </w:pPr>
    </w:p>
    <w:p w:rsidR="00DA3BD0" w:rsidRPr="004D79FB" w:rsidRDefault="00DA3BD0" w:rsidP="005254F8">
      <w:pPr>
        <w:rPr>
          <w:rFonts w:cstheme="minorHAnsi"/>
          <w:b/>
          <w:i/>
          <w:sz w:val="24"/>
          <w:szCs w:val="24"/>
        </w:rPr>
      </w:pPr>
      <w:r w:rsidRPr="004D79FB">
        <w:rPr>
          <w:rFonts w:cstheme="minorHAnsi"/>
          <w:b/>
          <w:i/>
          <w:sz w:val="24"/>
          <w:szCs w:val="24"/>
        </w:rPr>
        <w:t xml:space="preserve">This is probably a pie in the sky </w:t>
      </w:r>
      <w:proofErr w:type="gramStart"/>
      <w:r w:rsidRPr="004D79FB">
        <w:rPr>
          <w:rFonts w:cstheme="minorHAnsi"/>
          <w:b/>
          <w:i/>
          <w:sz w:val="24"/>
          <w:szCs w:val="24"/>
        </w:rPr>
        <w:t>wish, but</w:t>
      </w:r>
      <w:proofErr w:type="gramEnd"/>
      <w:r w:rsidRPr="004D79FB">
        <w:rPr>
          <w:rFonts w:cstheme="minorHAnsi"/>
          <w:b/>
          <w:i/>
          <w:sz w:val="24"/>
          <w:szCs w:val="24"/>
        </w:rPr>
        <w:t xml:space="preserve"> giving people the options of which legislators to meet with when coming from a professional perspective which serves multiple counties. One of my assigned legislative groups was huge and the other much smaller. I’d rather have spent my time in smaller groups. However, I realize this is a lot to coordinate!!</w:t>
      </w:r>
    </w:p>
    <w:p w:rsidR="004779F4" w:rsidRPr="005254F8" w:rsidRDefault="004779F4">
      <w:pPr>
        <w:rPr>
          <w:b/>
          <w:i/>
        </w:rPr>
      </w:pPr>
    </w:p>
    <w:p w:rsidR="004779F4" w:rsidRDefault="004779F4"/>
    <w:p w:rsidR="004D79FB" w:rsidRDefault="004D79FB"/>
    <w:p w:rsidR="004779F4" w:rsidRDefault="004779F4"/>
    <w:p w:rsidR="002A0F71" w:rsidRPr="004976EA" w:rsidRDefault="002A0F71" w:rsidP="002A0F71">
      <w:pPr>
        <w:jc w:val="center"/>
        <w:rPr>
          <w:b/>
          <w:u w:val="single"/>
        </w:rPr>
      </w:pPr>
      <w:r w:rsidRPr="004976EA">
        <w:rPr>
          <w:b/>
          <w:u w:val="single"/>
        </w:rPr>
        <w:t xml:space="preserve">Evaluation Responses From </w:t>
      </w:r>
      <w:r>
        <w:rPr>
          <w:b/>
          <w:u w:val="single"/>
        </w:rPr>
        <w:t>N/A – Non-Identified Category</w:t>
      </w:r>
    </w:p>
    <w:p w:rsidR="002A0F71" w:rsidRDefault="002A0F71" w:rsidP="002A0F71">
      <w:pPr>
        <w:jc w:val="center"/>
      </w:pPr>
    </w:p>
    <w:p w:rsidR="002A0F71" w:rsidRDefault="002A0F71" w:rsidP="002A0F71">
      <w:r>
        <w:t xml:space="preserve">Participants at the event were provided with a paper evaluation and were sent an electronic evaluation via e-mail to the e-mail address used to register each person. A total of 7 responses were provided from individuals who did not provide a category identification. These evaluations are provided to show general feedback received that does not fit into one of the categories identified above. </w:t>
      </w:r>
    </w:p>
    <w:p w:rsidR="002A0F71" w:rsidRDefault="002A0F71" w:rsidP="002A0F71"/>
    <w:p w:rsidR="002A0F71" w:rsidRDefault="002A0F71" w:rsidP="002A0F71">
      <w:r>
        <w:t>Paper Evaluations Received</w:t>
      </w:r>
      <w:r>
        <w:tab/>
      </w:r>
      <w:r>
        <w:tab/>
        <w:t>=</w:t>
      </w:r>
      <w:r>
        <w:tab/>
      </w:r>
      <w:r>
        <w:tab/>
      </w:r>
      <w:r w:rsidR="00DA3BD0">
        <w:t>1</w:t>
      </w:r>
    </w:p>
    <w:p w:rsidR="00DA3BD0" w:rsidRDefault="002A0F71" w:rsidP="002A0F71">
      <w:r>
        <w:t>Electronic Evaluations Completed</w:t>
      </w:r>
      <w:r>
        <w:tab/>
        <w:t>=</w:t>
      </w:r>
      <w:r>
        <w:tab/>
      </w:r>
      <w:r>
        <w:tab/>
      </w:r>
      <w:r w:rsidR="00DA3BD0">
        <w:t>0</w:t>
      </w:r>
    </w:p>
    <w:p w:rsidR="002A0F71" w:rsidRDefault="002A0F71" w:rsidP="002A0F71"/>
    <w:p w:rsidR="002A0F71" w:rsidRDefault="002A0F71" w:rsidP="002A0F71"/>
    <w:p w:rsidR="002A0F71" w:rsidRPr="004976EA" w:rsidRDefault="002A0F71" w:rsidP="002A0F71">
      <w:pPr>
        <w:rPr>
          <w:b/>
          <w:u w:val="single"/>
        </w:rPr>
      </w:pPr>
      <w:r w:rsidRPr="004976EA">
        <w:rPr>
          <w:b/>
          <w:u w:val="single"/>
        </w:rPr>
        <w:t>Question 1: On a scale of 1 to 10, with 10 being the best, how would you rate the DD Awareness and Advocacy Day Event: Celebrate Community?</w:t>
      </w:r>
    </w:p>
    <w:p w:rsidR="002A0F71" w:rsidRDefault="002A0F71" w:rsidP="002A0F71"/>
    <w:p w:rsidR="002A0F71" w:rsidRDefault="002A0F71" w:rsidP="002A0F71">
      <w:r>
        <w:t xml:space="preserve">Total Score </w:t>
      </w:r>
      <w:r>
        <w:tab/>
        <w:t>=</w:t>
      </w:r>
      <w:r>
        <w:tab/>
      </w:r>
      <w:r w:rsidR="00DA3BD0">
        <w:t>8</w:t>
      </w:r>
    </w:p>
    <w:p w:rsidR="002A0F71" w:rsidRDefault="002A0F71" w:rsidP="002A0F71">
      <w:r>
        <w:t xml:space="preserve">Average Rating </w:t>
      </w:r>
      <w:r>
        <w:tab/>
        <w:t>=</w:t>
      </w:r>
      <w:r>
        <w:tab/>
      </w:r>
      <w:r w:rsidR="00DA3BD0">
        <w:t>8.0</w:t>
      </w:r>
    </w:p>
    <w:p w:rsidR="002A0F71" w:rsidRDefault="002A0F71" w:rsidP="002A0F71">
      <w:pPr>
        <w:rPr>
          <w:noProof/>
        </w:rPr>
      </w:pPr>
    </w:p>
    <w:p w:rsidR="00DA3BD0" w:rsidRDefault="00DA3BD0" w:rsidP="002A0F71">
      <w:r>
        <w:rPr>
          <w:noProof/>
        </w:rPr>
        <w:drawing>
          <wp:anchor distT="0" distB="0" distL="114300" distR="114300" simplePos="0" relativeHeight="251755520" behindDoc="0" locked="0" layoutInCell="1" allowOverlap="1" wp14:anchorId="5A1773B7">
            <wp:simplePos x="0" y="0"/>
            <wp:positionH relativeFrom="column">
              <wp:posOffset>0</wp:posOffset>
            </wp:positionH>
            <wp:positionV relativeFrom="paragraph">
              <wp:posOffset>-2540</wp:posOffset>
            </wp:positionV>
            <wp:extent cx="4572000" cy="2743200"/>
            <wp:effectExtent l="0" t="0" r="0" b="0"/>
            <wp:wrapSquare wrapText="bothSides"/>
            <wp:docPr id="33" name="Chart 33">
              <a:extLst xmlns:a="http://schemas.openxmlformats.org/drawingml/2006/main">
                <a:ext uri="{FF2B5EF4-FFF2-40B4-BE49-F238E27FC236}">
                  <a16:creationId xmlns:a16="http://schemas.microsoft.com/office/drawing/2014/main" id="{C293FBBC-58BB-4627-8B4E-6DFC2DD4285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3"/>
              </a:graphicData>
            </a:graphic>
          </wp:anchor>
        </w:drawing>
      </w:r>
    </w:p>
    <w:p w:rsidR="002A0F71" w:rsidRDefault="002A0F71" w:rsidP="002A0F71"/>
    <w:p w:rsidR="002A0F71" w:rsidRDefault="002A0F71" w:rsidP="002A0F71"/>
    <w:p w:rsidR="002A0F71" w:rsidRDefault="002A0F71" w:rsidP="002A0F71"/>
    <w:p w:rsidR="002A0F71" w:rsidRDefault="002A0F71" w:rsidP="002A0F71"/>
    <w:p w:rsidR="002A0F71" w:rsidRDefault="002A0F71" w:rsidP="002A0F71"/>
    <w:p w:rsidR="002A0F71" w:rsidRDefault="002A0F71" w:rsidP="002A0F71"/>
    <w:p w:rsidR="002A0F71" w:rsidRDefault="002A0F71" w:rsidP="002A0F71"/>
    <w:p w:rsidR="002A0F71" w:rsidRDefault="002A0F71" w:rsidP="002A0F71"/>
    <w:p w:rsidR="002A0F71" w:rsidRDefault="002A0F71" w:rsidP="002A0F71"/>
    <w:p w:rsidR="002A0F71" w:rsidRDefault="002A0F71" w:rsidP="002A0F71">
      <w:r>
        <w:br w:type="page"/>
      </w:r>
    </w:p>
    <w:p w:rsidR="002A0F71" w:rsidRPr="004976EA" w:rsidRDefault="002A0F71" w:rsidP="002A0F71">
      <w:pPr>
        <w:rPr>
          <w:b/>
          <w:u w:val="single"/>
        </w:rPr>
      </w:pPr>
      <w:r w:rsidRPr="004976EA">
        <w:rPr>
          <w:b/>
          <w:u w:val="single"/>
        </w:rPr>
        <w:t>Question 2: On a scale of 1 to 10, with 10 being the best, how would you rate the speakers at the event?</w:t>
      </w:r>
    </w:p>
    <w:p w:rsidR="002A0F71" w:rsidRDefault="002A0F71" w:rsidP="002A0F71"/>
    <w:p w:rsidR="002A0F71" w:rsidRDefault="002A0F71" w:rsidP="002A0F71">
      <w:r>
        <w:t>Total Score</w:t>
      </w:r>
      <w:r>
        <w:tab/>
        <w:t>=</w:t>
      </w:r>
      <w:r>
        <w:tab/>
      </w:r>
      <w:r w:rsidR="00DA3BD0">
        <w:t>9</w:t>
      </w:r>
    </w:p>
    <w:p w:rsidR="002A0F71" w:rsidRDefault="002A0F71" w:rsidP="002A0F71">
      <w:r>
        <w:t>Average Rating</w:t>
      </w:r>
      <w:r>
        <w:tab/>
        <w:t>=</w:t>
      </w:r>
      <w:r>
        <w:tab/>
      </w:r>
      <w:r w:rsidR="00DA3BD0">
        <w:t>9.0</w:t>
      </w:r>
    </w:p>
    <w:p w:rsidR="002A0F71" w:rsidRDefault="002A0F71" w:rsidP="002A0F71">
      <w:pPr>
        <w:rPr>
          <w:noProof/>
        </w:rPr>
      </w:pPr>
    </w:p>
    <w:p w:rsidR="00DA3BD0" w:rsidRDefault="00DA3BD0" w:rsidP="002A0F71">
      <w:r>
        <w:rPr>
          <w:noProof/>
        </w:rPr>
        <w:drawing>
          <wp:anchor distT="0" distB="0" distL="114300" distR="114300" simplePos="0" relativeHeight="251756544" behindDoc="0" locked="0" layoutInCell="1" allowOverlap="1" wp14:anchorId="6B02CA7D">
            <wp:simplePos x="0" y="0"/>
            <wp:positionH relativeFrom="column">
              <wp:posOffset>0</wp:posOffset>
            </wp:positionH>
            <wp:positionV relativeFrom="paragraph">
              <wp:posOffset>-3810</wp:posOffset>
            </wp:positionV>
            <wp:extent cx="4572000" cy="2743200"/>
            <wp:effectExtent l="0" t="0" r="0" b="0"/>
            <wp:wrapSquare wrapText="bothSides"/>
            <wp:docPr id="34" name="Chart 34">
              <a:extLst xmlns:a="http://schemas.openxmlformats.org/drawingml/2006/main">
                <a:ext uri="{FF2B5EF4-FFF2-40B4-BE49-F238E27FC236}">
                  <a16:creationId xmlns:a16="http://schemas.microsoft.com/office/drawing/2014/main" id="{456D0D51-7B99-47D8-8FA6-0280EFA57CE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4"/>
              </a:graphicData>
            </a:graphic>
          </wp:anchor>
        </w:drawing>
      </w:r>
    </w:p>
    <w:p w:rsidR="002A0F71" w:rsidRDefault="002A0F71" w:rsidP="002A0F71"/>
    <w:p w:rsidR="002A0F71" w:rsidRDefault="002A0F71" w:rsidP="002A0F71"/>
    <w:p w:rsidR="002A0F71" w:rsidRDefault="002A0F71" w:rsidP="002A0F71"/>
    <w:p w:rsidR="002A0F71" w:rsidRDefault="002A0F71" w:rsidP="002A0F71"/>
    <w:p w:rsidR="002A0F71" w:rsidRDefault="002A0F71" w:rsidP="002A0F71"/>
    <w:p w:rsidR="002A0F71" w:rsidRDefault="002A0F71" w:rsidP="002A0F71"/>
    <w:p w:rsidR="002A0F71" w:rsidRDefault="002A0F71" w:rsidP="002A0F71"/>
    <w:p w:rsidR="002A0F71" w:rsidRDefault="002A0F71" w:rsidP="002A0F71"/>
    <w:p w:rsidR="002A0F71" w:rsidRDefault="002A0F71" w:rsidP="002A0F71"/>
    <w:p w:rsidR="002A0F71" w:rsidRDefault="002A0F71" w:rsidP="002A0F71"/>
    <w:p w:rsidR="002A0F71" w:rsidRDefault="002A0F71" w:rsidP="002A0F71"/>
    <w:p w:rsidR="002A0F71" w:rsidRDefault="002A0F71" w:rsidP="002A0F71"/>
    <w:p w:rsidR="002A0F71" w:rsidRDefault="002A0F71" w:rsidP="002A0F71"/>
    <w:p w:rsidR="002A0F71" w:rsidRDefault="002A0F71" w:rsidP="002A0F71"/>
    <w:p w:rsidR="002A0F71" w:rsidRDefault="002A0F71" w:rsidP="002A0F71"/>
    <w:p w:rsidR="002A0F71" w:rsidRDefault="002A0F71" w:rsidP="002A0F71"/>
    <w:p w:rsidR="002A0F71" w:rsidRDefault="002A0F71" w:rsidP="002A0F71"/>
    <w:p w:rsidR="002A0F71" w:rsidRDefault="002A0F71" w:rsidP="002A0F71"/>
    <w:p w:rsidR="002A0F71" w:rsidRPr="004976EA" w:rsidRDefault="002A0F71" w:rsidP="002A0F71">
      <w:pPr>
        <w:rPr>
          <w:b/>
          <w:u w:val="single"/>
        </w:rPr>
      </w:pPr>
      <w:r w:rsidRPr="004976EA">
        <w:rPr>
          <w:b/>
          <w:u w:val="single"/>
        </w:rPr>
        <w:t>Question 3: On a scale of 1 to 10, with 10 being the best, how would you rate the registration and check in at the event?</w:t>
      </w:r>
    </w:p>
    <w:p w:rsidR="002A0F71" w:rsidRDefault="002A0F71" w:rsidP="002A0F71"/>
    <w:p w:rsidR="002A0F71" w:rsidRDefault="002A0F71" w:rsidP="002A0F71">
      <w:r>
        <w:t>Total Score</w:t>
      </w:r>
      <w:r>
        <w:tab/>
        <w:t>=</w:t>
      </w:r>
      <w:r>
        <w:tab/>
      </w:r>
      <w:r w:rsidR="00DA3BD0">
        <w:t>9</w:t>
      </w:r>
    </w:p>
    <w:p w:rsidR="002A0F71" w:rsidRDefault="002A0F71" w:rsidP="002A0F71">
      <w:r>
        <w:t>Average Rating</w:t>
      </w:r>
      <w:r>
        <w:tab/>
        <w:t>=</w:t>
      </w:r>
      <w:r>
        <w:tab/>
      </w:r>
      <w:r w:rsidR="00DA3BD0">
        <w:t>9.0</w:t>
      </w:r>
    </w:p>
    <w:p w:rsidR="00DA3BD0" w:rsidRDefault="00DA3BD0" w:rsidP="002A0F71"/>
    <w:p w:rsidR="00DA3BD0" w:rsidRDefault="00DA3BD0" w:rsidP="002A0F71">
      <w:r>
        <w:rPr>
          <w:noProof/>
        </w:rPr>
        <w:drawing>
          <wp:anchor distT="0" distB="0" distL="114300" distR="114300" simplePos="0" relativeHeight="251757568" behindDoc="0" locked="0" layoutInCell="1" allowOverlap="1" wp14:anchorId="281CA089">
            <wp:simplePos x="0" y="0"/>
            <wp:positionH relativeFrom="column">
              <wp:posOffset>0</wp:posOffset>
            </wp:positionH>
            <wp:positionV relativeFrom="paragraph">
              <wp:posOffset>0</wp:posOffset>
            </wp:positionV>
            <wp:extent cx="4572000" cy="2743200"/>
            <wp:effectExtent l="0" t="0" r="0" b="0"/>
            <wp:wrapSquare wrapText="bothSides"/>
            <wp:docPr id="35" name="Chart 35">
              <a:extLst xmlns:a="http://schemas.openxmlformats.org/drawingml/2006/main">
                <a:ext uri="{FF2B5EF4-FFF2-40B4-BE49-F238E27FC236}">
                  <a16:creationId xmlns:a16="http://schemas.microsoft.com/office/drawing/2014/main" id="{0F187997-B87A-4CCA-8D3F-70315FAE5B7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5"/>
              </a:graphicData>
            </a:graphic>
          </wp:anchor>
        </w:drawing>
      </w:r>
    </w:p>
    <w:p w:rsidR="002A0F71" w:rsidRDefault="002A0F71" w:rsidP="002A0F71"/>
    <w:p w:rsidR="002A0F71" w:rsidRDefault="002A0F71" w:rsidP="002A0F71"/>
    <w:p w:rsidR="002A0F71" w:rsidRDefault="002A0F71" w:rsidP="002A0F71"/>
    <w:p w:rsidR="002A0F71" w:rsidRDefault="002A0F71" w:rsidP="002A0F71"/>
    <w:p w:rsidR="002A0F71" w:rsidRDefault="002A0F71" w:rsidP="002A0F71"/>
    <w:p w:rsidR="002A0F71" w:rsidRDefault="002A0F71" w:rsidP="002A0F71"/>
    <w:p w:rsidR="002A0F71" w:rsidRDefault="002A0F71" w:rsidP="002A0F71"/>
    <w:p w:rsidR="002A0F71" w:rsidRDefault="002A0F71" w:rsidP="002A0F71"/>
    <w:p w:rsidR="002A0F71" w:rsidRDefault="002A0F71" w:rsidP="002A0F71"/>
    <w:p w:rsidR="002A0F71" w:rsidRDefault="002A0F71" w:rsidP="002A0F71"/>
    <w:p w:rsidR="002A0F71" w:rsidRDefault="002A0F71" w:rsidP="002A0F71"/>
    <w:p w:rsidR="002A0F71" w:rsidRDefault="002A0F71" w:rsidP="002A0F71"/>
    <w:p w:rsidR="002A0F71" w:rsidRDefault="002A0F71" w:rsidP="002A0F71"/>
    <w:p w:rsidR="000F59A3" w:rsidRDefault="000F59A3" w:rsidP="002A0F71"/>
    <w:p w:rsidR="000F59A3" w:rsidRDefault="000F59A3" w:rsidP="002A0F71"/>
    <w:p w:rsidR="000F59A3" w:rsidRDefault="000F59A3" w:rsidP="002A0F71"/>
    <w:p w:rsidR="002A0F71" w:rsidRPr="004976EA" w:rsidRDefault="002A0F71" w:rsidP="002A0F71">
      <w:pPr>
        <w:rPr>
          <w:b/>
          <w:u w:val="single"/>
        </w:rPr>
      </w:pPr>
      <w:r w:rsidRPr="004976EA">
        <w:rPr>
          <w:b/>
          <w:u w:val="single"/>
        </w:rPr>
        <w:t>Question 4: In your opinion, what was the best part about the day?</w:t>
      </w:r>
    </w:p>
    <w:p w:rsidR="002A0F71" w:rsidRDefault="002A0F71" w:rsidP="002A0F71"/>
    <w:p w:rsidR="002A0F71" w:rsidRDefault="00DA4B1F" w:rsidP="002A0F71">
      <w:pPr>
        <w:rPr>
          <w:rFonts w:cstheme="minorHAnsi"/>
          <w:b/>
          <w:i/>
          <w:sz w:val="24"/>
          <w:szCs w:val="24"/>
        </w:rPr>
      </w:pPr>
      <w:r>
        <w:rPr>
          <w:rFonts w:cstheme="minorHAnsi"/>
          <w:b/>
          <w:i/>
          <w:sz w:val="24"/>
          <w:szCs w:val="24"/>
        </w:rPr>
        <w:t>We love to hear from everyone, especially the advocates!</w:t>
      </w:r>
    </w:p>
    <w:p w:rsidR="002A0F71" w:rsidRDefault="002A0F71" w:rsidP="002A0F71">
      <w:pPr>
        <w:rPr>
          <w:rFonts w:cstheme="minorHAnsi"/>
          <w:b/>
          <w:i/>
          <w:sz w:val="24"/>
          <w:szCs w:val="24"/>
        </w:rPr>
      </w:pPr>
    </w:p>
    <w:p w:rsidR="002A0F71" w:rsidRPr="00DD291A" w:rsidRDefault="002A0F71" w:rsidP="002A0F71">
      <w:pPr>
        <w:rPr>
          <w:rFonts w:cstheme="minorHAnsi"/>
          <w:sz w:val="24"/>
          <w:szCs w:val="24"/>
        </w:rPr>
      </w:pPr>
    </w:p>
    <w:p w:rsidR="002A0F71" w:rsidRPr="004976EA" w:rsidRDefault="002A0F71" w:rsidP="002A0F71">
      <w:pPr>
        <w:rPr>
          <w:b/>
          <w:u w:val="single"/>
        </w:rPr>
      </w:pPr>
      <w:r w:rsidRPr="004976EA">
        <w:rPr>
          <w:b/>
          <w:u w:val="single"/>
        </w:rPr>
        <w:t>Question 5: In your opinion, what could we do better?</w:t>
      </w:r>
    </w:p>
    <w:p w:rsidR="002A0F71" w:rsidRDefault="002A0F71" w:rsidP="002A0F71"/>
    <w:p w:rsidR="00DA4B1F" w:rsidRPr="00DA4B1F" w:rsidRDefault="00DA4B1F" w:rsidP="002A0F71">
      <w:pPr>
        <w:rPr>
          <w:b/>
          <w:i/>
          <w:sz w:val="24"/>
          <w:szCs w:val="24"/>
        </w:rPr>
      </w:pPr>
      <w:bookmarkStart w:id="1" w:name="_GoBack"/>
      <w:r w:rsidRPr="00DA4B1F">
        <w:rPr>
          <w:b/>
          <w:i/>
          <w:sz w:val="24"/>
          <w:szCs w:val="24"/>
        </w:rPr>
        <w:t xml:space="preserve">The construction noise made it hard to concentrate and hear the speakers. Also need to have 3X shirts for larger people. I heard more than 1 person ask for bigger shirts. </w:t>
      </w:r>
      <w:r>
        <w:rPr>
          <w:b/>
          <w:i/>
          <w:sz w:val="24"/>
          <w:szCs w:val="24"/>
        </w:rPr>
        <w:t>(Thanks for getting the noise stopped)</w:t>
      </w:r>
    </w:p>
    <w:bookmarkEnd w:id="1"/>
    <w:p w:rsidR="002A0F71" w:rsidRDefault="002A0F71" w:rsidP="002A0F71"/>
    <w:p w:rsidR="002A0F71" w:rsidRDefault="002A0F71" w:rsidP="002A0F71">
      <w:r>
        <w:br w:type="page"/>
      </w:r>
    </w:p>
    <w:p w:rsidR="004779F4" w:rsidRDefault="004779F4"/>
    <w:p w:rsidR="001B7EB3" w:rsidRDefault="001B7EB3"/>
    <w:p w:rsidR="001B7EB3" w:rsidRDefault="001B7EB3"/>
    <w:p w:rsidR="001B7EB3" w:rsidRDefault="001B7EB3"/>
    <w:p w:rsidR="001B7EB3" w:rsidRDefault="001B7EB3"/>
    <w:p w:rsidR="001B7EB3" w:rsidRDefault="001B7EB3"/>
    <w:p w:rsidR="001B7EB3" w:rsidRDefault="001B7EB3"/>
    <w:p w:rsidR="001B7EB3" w:rsidRDefault="001B7EB3"/>
    <w:p w:rsidR="001B7EB3" w:rsidRDefault="001B7EB3"/>
    <w:p w:rsidR="001B7EB3" w:rsidRDefault="001B7EB3"/>
    <w:p w:rsidR="001B7EB3" w:rsidRDefault="001B7EB3"/>
    <w:p w:rsidR="001B7EB3" w:rsidRDefault="001B7EB3"/>
    <w:p w:rsidR="001B7EB3" w:rsidRDefault="001B7EB3"/>
    <w:p w:rsidR="001B7EB3" w:rsidRDefault="001B7EB3"/>
    <w:p w:rsidR="001B7EB3" w:rsidRDefault="001B7EB3"/>
    <w:p w:rsidR="001B7EB3" w:rsidRDefault="001B7EB3"/>
    <w:p w:rsidR="001B7EB3" w:rsidRDefault="001B7EB3"/>
    <w:p w:rsidR="001B7EB3" w:rsidRDefault="001B7EB3"/>
    <w:p w:rsidR="001B7EB3" w:rsidRDefault="001B7EB3"/>
    <w:p w:rsidR="001B7EB3" w:rsidRPr="00E259D6" w:rsidRDefault="001B7EB3"/>
    <w:sectPr w:rsidR="001B7EB3" w:rsidRPr="00E259D6" w:rsidSect="003A0A99">
      <w:footerReference w:type="default" r:id="rId66"/>
      <w:type w:val="continuous"/>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D3391" w:rsidRDefault="007D3391" w:rsidP="003A0A99">
      <w:r>
        <w:separator/>
      </w:r>
    </w:p>
  </w:endnote>
  <w:endnote w:type="continuationSeparator" w:id="0">
    <w:p w:rsidR="007D3391" w:rsidRDefault="007D3391" w:rsidP="003A0A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onstantia">
    <w:panose1 w:val="02030602050306030303"/>
    <w:charset w:val="00"/>
    <w:family w:val="roman"/>
    <w:pitch w:val="variable"/>
    <w:sig w:usb0="A00002EF" w:usb1="4000204B" w:usb2="00000000" w:usb3="00000000" w:csb0="0000019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79279854"/>
      <w:docPartObj>
        <w:docPartGallery w:val="Page Numbers (Bottom of Page)"/>
        <w:docPartUnique/>
      </w:docPartObj>
    </w:sdtPr>
    <w:sdtEndPr>
      <w:rPr>
        <w:noProof/>
      </w:rPr>
    </w:sdtEndPr>
    <w:sdtContent>
      <w:p w:rsidR="007D3391" w:rsidRDefault="007D3391">
        <w:pPr>
          <w:pStyle w:val="Footer"/>
          <w:jc w:val="right"/>
        </w:pPr>
        <w:r>
          <w:fldChar w:fldCharType="begin"/>
        </w:r>
        <w:r>
          <w:instrText xml:space="preserve"> PAGE   \* MERGEFORMAT </w:instrText>
        </w:r>
        <w:r>
          <w:fldChar w:fldCharType="separate"/>
        </w:r>
        <w:r>
          <w:rPr>
            <w:noProof/>
          </w:rPr>
          <w:t>22</w:t>
        </w:r>
        <w:r>
          <w:rPr>
            <w:noProof/>
          </w:rPr>
          <w:fldChar w:fldCharType="end"/>
        </w:r>
      </w:p>
    </w:sdtContent>
  </w:sdt>
  <w:p w:rsidR="007D3391" w:rsidRDefault="007D33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D3391" w:rsidRDefault="007D3391" w:rsidP="003A0A99">
      <w:r>
        <w:separator/>
      </w:r>
    </w:p>
  </w:footnote>
  <w:footnote w:type="continuationSeparator" w:id="0">
    <w:p w:rsidR="007D3391" w:rsidRDefault="007D3391" w:rsidP="003A0A9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803CAD"/>
    <w:multiLevelType w:val="hybridMultilevel"/>
    <w:tmpl w:val="CF8A5EFC"/>
    <w:lvl w:ilvl="0" w:tplc="CFBA8FD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556D"/>
    <w:rsid w:val="00003AB9"/>
    <w:rsid w:val="00005251"/>
    <w:rsid w:val="00017496"/>
    <w:rsid w:val="00020918"/>
    <w:rsid w:val="0005556D"/>
    <w:rsid w:val="00055BEE"/>
    <w:rsid w:val="0006046D"/>
    <w:rsid w:val="00072668"/>
    <w:rsid w:val="000A60FB"/>
    <w:rsid w:val="000B48BE"/>
    <w:rsid w:val="000E46BB"/>
    <w:rsid w:val="000F59A3"/>
    <w:rsid w:val="00104A8D"/>
    <w:rsid w:val="001102A0"/>
    <w:rsid w:val="001226F4"/>
    <w:rsid w:val="001432F4"/>
    <w:rsid w:val="001B7EB3"/>
    <w:rsid w:val="001E70C0"/>
    <w:rsid w:val="0021743E"/>
    <w:rsid w:val="002208E1"/>
    <w:rsid w:val="00280590"/>
    <w:rsid w:val="002A0F71"/>
    <w:rsid w:val="002D4528"/>
    <w:rsid w:val="00310636"/>
    <w:rsid w:val="003214B3"/>
    <w:rsid w:val="003309CB"/>
    <w:rsid w:val="00366DBE"/>
    <w:rsid w:val="00375195"/>
    <w:rsid w:val="003A0A99"/>
    <w:rsid w:val="003C78A8"/>
    <w:rsid w:val="003E3F75"/>
    <w:rsid w:val="003F13AB"/>
    <w:rsid w:val="00430626"/>
    <w:rsid w:val="00433B78"/>
    <w:rsid w:val="004779F4"/>
    <w:rsid w:val="004976EA"/>
    <w:rsid w:val="004C6A1A"/>
    <w:rsid w:val="004D1B0B"/>
    <w:rsid w:val="004D79FB"/>
    <w:rsid w:val="004E4950"/>
    <w:rsid w:val="004F0B71"/>
    <w:rsid w:val="005254F8"/>
    <w:rsid w:val="00531B9F"/>
    <w:rsid w:val="005529A9"/>
    <w:rsid w:val="00573705"/>
    <w:rsid w:val="00595A4F"/>
    <w:rsid w:val="005A4F7C"/>
    <w:rsid w:val="00611BB3"/>
    <w:rsid w:val="00622A03"/>
    <w:rsid w:val="0066143D"/>
    <w:rsid w:val="0068570A"/>
    <w:rsid w:val="006A139D"/>
    <w:rsid w:val="006F21F8"/>
    <w:rsid w:val="007054AD"/>
    <w:rsid w:val="0073798C"/>
    <w:rsid w:val="007A4A7B"/>
    <w:rsid w:val="007C04D6"/>
    <w:rsid w:val="007C0753"/>
    <w:rsid w:val="007C3107"/>
    <w:rsid w:val="007D3391"/>
    <w:rsid w:val="007E0E0E"/>
    <w:rsid w:val="007E1503"/>
    <w:rsid w:val="00813188"/>
    <w:rsid w:val="00851A9A"/>
    <w:rsid w:val="00881985"/>
    <w:rsid w:val="00886388"/>
    <w:rsid w:val="008918AB"/>
    <w:rsid w:val="00892C8C"/>
    <w:rsid w:val="008E4CF9"/>
    <w:rsid w:val="009050B5"/>
    <w:rsid w:val="00914A11"/>
    <w:rsid w:val="00931D0A"/>
    <w:rsid w:val="00965FF5"/>
    <w:rsid w:val="00983C8D"/>
    <w:rsid w:val="009921A1"/>
    <w:rsid w:val="009949C4"/>
    <w:rsid w:val="00995C3B"/>
    <w:rsid w:val="009A534D"/>
    <w:rsid w:val="009D1C77"/>
    <w:rsid w:val="00A26F49"/>
    <w:rsid w:val="00A35CD4"/>
    <w:rsid w:val="00A61677"/>
    <w:rsid w:val="00A65481"/>
    <w:rsid w:val="00A95DFD"/>
    <w:rsid w:val="00B12D7C"/>
    <w:rsid w:val="00B54541"/>
    <w:rsid w:val="00B65689"/>
    <w:rsid w:val="00B8738E"/>
    <w:rsid w:val="00BC68C1"/>
    <w:rsid w:val="00BD2DC3"/>
    <w:rsid w:val="00BD6BAF"/>
    <w:rsid w:val="00BD6C06"/>
    <w:rsid w:val="00C0333E"/>
    <w:rsid w:val="00C65199"/>
    <w:rsid w:val="00C663C5"/>
    <w:rsid w:val="00CE38BD"/>
    <w:rsid w:val="00CF5027"/>
    <w:rsid w:val="00D04D31"/>
    <w:rsid w:val="00D4388E"/>
    <w:rsid w:val="00D94C3F"/>
    <w:rsid w:val="00DA331E"/>
    <w:rsid w:val="00DA3BD0"/>
    <w:rsid w:val="00DA4B1F"/>
    <w:rsid w:val="00DB3533"/>
    <w:rsid w:val="00DD291A"/>
    <w:rsid w:val="00DE3AFC"/>
    <w:rsid w:val="00DE4EB0"/>
    <w:rsid w:val="00E259D6"/>
    <w:rsid w:val="00E40BCC"/>
    <w:rsid w:val="00E46F41"/>
    <w:rsid w:val="00E62076"/>
    <w:rsid w:val="00E926E2"/>
    <w:rsid w:val="00E96399"/>
    <w:rsid w:val="00EE1B41"/>
    <w:rsid w:val="00EF47D1"/>
    <w:rsid w:val="00F62A72"/>
    <w:rsid w:val="00F813D7"/>
    <w:rsid w:val="00F84776"/>
    <w:rsid w:val="00FF18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FB3D4C"/>
  <w15:chartTrackingRefBased/>
  <w15:docId w15:val="{4D2A3045-5450-4A20-B422-F737E58875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614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779F4"/>
    <w:pPr>
      <w:ind w:left="720"/>
      <w:contextualSpacing/>
    </w:pPr>
  </w:style>
  <w:style w:type="paragraph" w:styleId="Header">
    <w:name w:val="header"/>
    <w:basedOn w:val="Normal"/>
    <w:link w:val="HeaderChar"/>
    <w:uiPriority w:val="99"/>
    <w:unhideWhenUsed/>
    <w:rsid w:val="003A0A99"/>
    <w:pPr>
      <w:tabs>
        <w:tab w:val="center" w:pos="4680"/>
        <w:tab w:val="right" w:pos="9360"/>
      </w:tabs>
    </w:pPr>
  </w:style>
  <w:style w:type="character" w:customStyle="1" w:styleId="HeaderChar">
    <w:name w:val="Header Char"/>
    <w:basedOn w:val="DefaultParagraphFont"/>
    <w:link w:val="Header"/>
    <w:uiPriority w:val="99"/>
    <w:rsid w:val="003A0A99"/>
  </w:style>
  <w:style w:type="paragraph" w:styleId="Footer">
    <w:name w:val="footer"/>
    <w:basedOn w:val="Normal"/>
    <w:link w:val="FooterChar"/>
    <w:uiPriority w:val="99"/>
    <w:unhideWhenUsed/>
    <w:rsid w:val="003A0A99"/>
    <w:pPr>
      <w:tabs>
        <w:tab w:val="center" w:pos="4680"/>
        <w:tab w:val="right" w:pos="9360"/>
      </w:tabs>
    </w:pPr>
  </w:style>
  <w:style w:type="character" w:customStyle="1" w:styleId="FooterChar">
    <w:name w:val="Footer Char"/>
    <w:basedOn w:val="DefaultParagraphFont"/>
    <w:link w:val="Footer"/>
    <w:uiPriority w:val="99"/>
    <w:rsid w:val="003A0A99"/>
  </w:style>
  <w:style w:type="paragraph" w:styleId="BalloonText">
    <w:name w:val="Balloon Text"/>
    <w:basedOn w:val="Normal"/>
    <w:link w:val="BalloonTextChar"/>
    <w:uiPriority w:val="99"/>
    <w:semiHidden/>
    <w:unhideWhenUsed/>
    <w:rsid w:val="007C075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075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26" Type="http://schemas.openxmlformats.org/officeDocument/2006/relationships/chart" Target="charts/chart16.xml"/><Relationship Id="rId21" Type="http://schemas.openxmlformats.org/officeDocument/2006/relationships/chart" Target="charts/chart11.xml"/><Relationship Id="rId34" Type="http://schemas.openxmlformats.org/officeDocument/2006/relationships/chart" Target="charts/chart23.xml"/><Relationship Id="rId42" Type="http://schemas.openxmlformats.org/officeDocument/2006/relationships/chart" Target="charts/chart30.xml"/><Relationship Id="rId47" Type="http://schemas.openxmlformats.org/officeDocument/2006/relationships/chart" Target="charts/chart34.xml"/><Relationship Id="rId50" Type="http://schemas.openxmlformats.org/officeDocument/2006/relationships/chart" Target="charts/chart37.xml"/><Relationship Id="rId55" Type="http://schemas.openxmlformats.org/officeDocument/2006/relationships/chart" Target="charts/chart41.xml"/><Relationship Id="rId63" Type="http://schemas.openxmlformats.org/officeDocument/2006/relationships/chart" Target="charts/chart49.xml"/><Relationship Id="rId68"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chart" Target="charts/chart7.xml"/><Relationship Id="rId29" Type="http://schemas.openxmlformats.org/officeDocument/2006/relationships/chart" Target="charts/chart18.xml"/><Relationship Id="rId11" Type="http://schemas.openxmlformats.org/officeDocument/2006/relationships/chart" Target="charts/chart2.xml"/><Relationship Id="rId24" Type="http://schemas.openxmlformats.org/officeDocument/2006/relationships/chart" Target="charts/chart14.xml"/><Relationship Id="rId32" Type="http://schemas.openxmlformats.org/officeDocument/2006/relationships/chart" Target="charts/chart21.xml"/><Relationship Id="rId37" Type="http://schemas.openxmlformats.org/officeDocument/2006/relationships/image" Target="media/image5.png"/><Relationship Id="rId40" Type="http://schemas.openxmlformats.org/officeDocument/2006/relationships/chart" Target="charts/chart28.xml"/><Relationship Id="rId45" Type="http://schemas.openxmlformats.org/officeDocument/2006/relationships/image" Target="media/image6.png"/><Relationship Id="rId53" Type="http://schemas.openxmlformats.org/officeDocument/2006/relationships/chart" Target="charts/chart40.xml"/><Relationship Id="rId58" Type="http://schemas.openxmlformats.org/officeDocument/2006/relationships/chart" Target="charts/chart44.xml"/><Relationship Id="rId66" Type="http://schemas.openxmlformats.org/officeDocument/2006/relationships/footer" Target="footer1.xml"/><Relationship Id="rId5" Type="http://schemas.openxmlformats.org/officeDocument/2006/relationships/webSettings" Target="webSettings.xml"/><Relationship Id="rId61" Type="http://schemas.openxmlformats.org/officeDocument/2006/relationships/chart" Target="charts/chart47.xml"/><Relationship Id="rId19" Type="http://schemas.openxmlformats.org/officeDocument/2006/relationships/chart" Target="charts/chart9.xml"/><Relationship Id="rId14" Type="http://schemas.openxmlformats.org/officeDocument/2006/relationships/chart" Target="charts/chart5.xml"/><Relationship Id="rId22" Type="http://schemas.openxmlformats.org/officeDocument/2006/relationships/chart" Target="charts/chart12.xml"/><Relationship Id="rId27" Type="http://schemas.openxmlformats.org/officeDocument/2006/relationships/image" Target="media/image4.png"/><Relationship Id="rId30" Type="http://schemas.openxmlformats.org/officeDocument/2006/relationships/chart" Target="charts/chart19.xml"/><Relationship Id="rId35" Type="http://schemas.openxmlformats.org/officeDocument/2006/relationships/chart" Target="charts/chart24.xml"/><Relationship Id="rId43" Type="http://schemas.openxmlformats.org/officeDocument/2006/relationships/chart" Target="charts/chart31.xml"/><Relationship Id="rId48" Type="http://schemas.openxmlformats.org/officeDocument/2006/relationships/chart" Target="charts/chart35.xml"/><Relationship Id="rId56" Type="http://schemas.openxmlformats.org/officeDocument/2006/relationships/chart" Target="charts/chart42.xml"/><Relationship Id="rId64" Type="http://schemas.openxmlformats.org/officeDocument/2006/relationships/chart" Target="charts/chart50.xml"/><Relationship Id="rId8" Type="http://schemas.openxmlformats.org/officeDocument/2006/relationships/image" Target="media/image1.jpeg"/><Relationship Id="rId51" Type="http://schemas.openxmlformats.org/officeDocument/2006/relationships/chart" Target="charts/chart38.xml"/><Relationship Id="rId3" Type="http://schemas.openxmlformats.org/officeDocument/2006/relationships/styles" Target="styles.xml"/><Relationship Id="rId12" Type="http://schemas.openxmlformats.org/officeDocument/2006/relationships/chart" Target="charts/chart3.xml"/><Relationship Id="rId17" Type="http://schemas.openxmlformats.org/officeDocument/2006/relationships/chart" Target="charts/chart8.xml"/><Relationship Id="rId25" Type="http://schemas.openxmlformats.org/officeDocument/2006/relationships/chart" Target="charts/chart15.xml"/><Relationship Id="rId33" Type="http://schemas.openxmlformats.org/officeDocument/2006/relationships/chart" Target="charts/chart22.xml"/><Relationship Id="rId38" Type="http://schemas.openxmlformats.org/officeDocument/2006/relationships/chart" Target="charts/chart26.xml"/><Relationship Id="rId46" Type="http://schemas.openxmlformats.org/officeDocument/2006/relationships/chart" Target="charts/chart33.xml"/><Relationship Id="rId59" Type="http://schemas.openxmlformats.org/officeDocument/2006/relationships/chart" Target="charts/chart45.xml"/><Relationship Id="rId67" Type="http://schemas.openxmlformats.org/officeDocument/2006/relationships/fontTable" Target="fontTable.xml"/><Relationship Id="rId20" Type="http://schemas.openxmlformats.org/officeDocument/2006/relationships/chart" Target="charts/chart10.xml"/><Relationship Id="rId41" Type="http://schemas.openxmlformats.org/officeDocument/2006/relationships/chart" Target="charts/chart29.xml"/><Relationship Id="rId54" Type="http://schemas.openxmlformats.org/officeDocument/2006/relationships/image" Target="media/image7.png"/><Relationship Id="rId62" Type="http://schemas.openxmlformats.org/officeDocument/2006/relationships/chart" Target="charts/chart48.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chart" Target="charts/chart6.xml"/><Relationship Id="rId23" Type="http://schemas.openxmlformats.org/officeDocument/2006/relationships/chart" Target="charts/chart13.xml"/><Relationship Id="rId28" Type="http://schemas.openxmlformats.org/officeDocument/2006/relationships/chart" Target="charts/chart17.xml"/><Relationship Id="rId36" Type="http://schemas.openxmlformats.org/officeDocument/2006/relationships/chart" Target="charts/chart25.xml"/><Relationship Id="rId49" Type="http://schemas.openxmlformats.org/officeDocument/2006/relationships/chart" Target="charts/chart36.xml"/><Relationship Id="rId57" Type="http://schemas.openxmlformats.org/officeDocument/2006/relationships/chart" Target="charts/chart43.xml"/><Relationship Id="rId10" Type="http://schemas.openxmlformats.org/officeDocument/2006/relationships/chart" Target="charts/chart1.xml"/><Relationship Id="rId31" Type="http://schemas.openxmlformats.org/officeDocument/2006/relationships/chart" Target="charts/chart20.xml"/><Relationship Id="rId44" Type="http://schemas.openxmlformats.org/officeDocument/2006/relationships/chart" Target="charts/chart32.xml"/><Relationship Id="rId52" Type="http://schemas.openxmlformats.org/officeDocument/2006/relationships/chart" Target="charts/chart39.xml"/><Relationship Id="rId60" Type="http://schemas.openxmlformats.org/officeDocument/2006/relationships/chart" Target="charts/chart46.xml"/><Relationship Id="rId65" Type="http://schemas.openxmlformats.org/officeDocument/2006/relationships/chart" Target="charts/chart51.xml"/><Relationship Id="rId4" Type="http://schemas.openxmlformats.org/officeDocument/2006/relationships/settings" Target="settings.xml"/><Relationship Id="rId9" Type="http://schemas.openxmlformats.org/officeDocument/2006/relationships/image" Target="media/image2.png"/><Relationship Id="rId13" Type="http://schemas.openxmlformats.org/officeDocument/2006/relationships/chart" Target="charts/chart4.xml"/><Relationship Id="rId18" Type="http://schemas.openxmlformats.org/officeDocument/2006/relationships/image" Target="media/image3.png"/><Relationship Id="rId39" Type="http://schemas.openxmlformats.org/officeDocument/2006/relationships/chart" Target="charts/chart27.xml"/></Relationships>
</file>

<file path=word/charts/_rels/chart1.xml.rels><?xml version="1.0" encoding="UTF-8" standalone="yes"?>
<Relationships xmlns="http://schemas.openxmlformats.org/package/2006/relationships"><Relationship Id="rId3" Type="http://schemas.openxmlformats.org/officeDocument/2006/relationships/oleObject" Target="file:///\\s.dodd.isi.oitfs.ohio.gov\home\10025063\2019\DD%20Awareness%20and%20Advocacy%20Day\Spreadsheets\Final%20Master%20Spreadsheet%20-%2003.11.19.xlsx" TargetMode="External"/><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oleObject" Target="file:///\\s.dodd.isi.oitfs.ohio.gov\home\10025063\2019\DD%20Awareness%20and%20Advocacy%20Day\Spreadsheets\Final%20Master%20Spreadsheet%20-%2003.11.19.xlsx" TargetMode="External"/><Relationship Id="rId2" Type="http://schemas.microsoft.com/office/2011/relationships/chartColorStyle" Target="colors10.xml"/><Relationship Id="rId1" Type="http://schemas.microsoft.com/office/2011/relationships/chartStyle" Target="style10.xml"/></Relationships>
</file>

<file path=word/charts/_rels/chart11.xml.rels><?xml version="1.0" encoding="UTF-8" standalone="yes"?>
<Relationships xmlns="http://schemas.openxmlformats.org/package/2006/relationships"><Relationship Id="rId3" Type="http://schemas.openxmlformats.org/officeDocument/2006/relationships/oleObject" Target="file:///\\s.dodd.isi.oitfs.ohio.gov\home\10025063\2019\DD%20Awareness%20and%20Advocacy%20Day\Spreadsheets\Final%20Master%20Spreadsheet%20-%2003.11.19.xlsx" TargetMode="External"/><Relationship Id="rId2" Type="http://schemas.microsoft.com/office/2011/relationships/chartColorStyle" Target="colors11.xml"/><Relationship Id="rId1" Type="http://schemas.microsoft.com/office/2011/relationships/chartStyle" Target="style11.xml"/></Relationships>
</file>

<file path=word/charts/_rels/chart12.xml.rels><?xml version="1.0" encoding="UTF-8" standalone="yes"?>
<Relationships xmlns="http://schemas.openxmlformats.org/package/2006/relationships"><Relationship Id="rId3" Type="http://schemas.openxmlformats.org/officeDocument/2006/relationships/oleObject" Target="file:///\\s.dodd.isi.oitfs.ohio.gov\home\10025063\2019\DD%20Awareness%20and%20Advocacy%20Day\Spreadsheets\Final%20Master%20Spreadsheet%20-%2003.11.19.xlsx" TargetMode="External"/><Relationship Id="rId2" Type="http://schemas.microsoft.com/office/2011/relationships/chartColorStyle" Target="colors12.xml"/><Relationship Id="rId1" Type="http://schemas.microsoft.com/office/2011/relationships/chartStyle" Target="style12.xml"/></Relationships>
</file>

<file path=word/charts/_rels/chart13.xml.rels><?xml version="1.0" encoding="UTF-8" standalone="yes"?>
<Relationships xmlns="http://schemas.openxmlformats.org/package/2006/relationships"><Relationship Id="rId3" Type="http://schemas.openxmlformats.org/officeDocument/2006/relationships/oleObject" Target="file:///\\s.dodd.isi.oitfs.ohio.gov\home\10025063\2019\DD%20Awareness%20and%20Advocacy%20Day\Spreadsheets\Final%20Master%20Spreadsheet%20-%2003.11.19.xlsx" TargetMode="External"/><Relationship Id="rId2" Type="http://schemas.microsoft.com/office/2011/relationships/chartColorStyle" Target="colors13.xml"/><Relationship Id="rId1" Type="http://schemas.microsoft.com/office/2011/relationships/chartStyle" Target="style13.xml"/></Relationships>
</file>

<file path=word/charts/_rels/chart14.xml.rels><?xml version="1.0" encoding="UTF-8" standalone="yes"?>
<Relationships xmlns="http://schemas.openxmlformats.org/package/2006/relationships"><Relationship Id="rId3" Type="http://schemas.openxmlformats.org/officeDocument/2006/relationships/oleObject" Target="file:///\\s.dodd.isi.oitfs.ohio.gov\home\10025063\2019\DD%20Awareness%20and%20Advocacy%20Day\Post%20Event%20Materials\2019%20Evaluation%20Report.xlsx" TargetMode="External"/><Relationship Id="rId2" Type="http://schemas.microsoft.com/office/2011/relationships/chartColorStyle" Target="colors14.xml"/><Relationship Id="rId1" Type="http://schemas.microsoft.com/office/2011/relationships/chartStyle" Target="style14.xml"/></Relationships>
</file>

<file path=word/charts/_rels/chart15.xml.rels><?xml version="1.0" encoding="UTF-8" standalone="yes"?>
<Relationships xmlns="http://schemas.openxmlformats.org/package/2006/relationships"><Relationship Id="rId3" Type="http://schemas.openxmlformats.org/officeDocument/2006/relationships/oleObject" Target="file:///\\s.dodd.isi.oitfs.ohio.gov\home\10025063\2019\DD%20Awareness%20and%20Advocacy%20Day\Post%20Event%20Materials\2019%20Evaluation%20Report.xlsx" TargetMode="External"/><Relationship Id="rId2" Type="http://schemas.microsoft.com/office/2011/relationships/chartColorStyle" Target="colors15.xml"/><Relationship Id="rId1" Type="http://schemas.microsoft.com/office/2011/relationships/chartStyle" Target="style15.xml"/></Relationships>
</file>

<file path=word/charts/_rels/chart16.xml.rels><?xml version="1.0" encoding="UTF-8" standalone="yes"?>
<Relationships xmlns="http://schemas.openxmlformats.org/package/2006/relationships"><Relationship Id="rId3" Type="http://schemas.openxmlformats.org/officeDocument/2006/relationships/oleObject" Target="file:///\\s.dodd.isi.oitfs.ohio.gov\home\10025063\2019\DD%20Awareness%20and%20Advocacy%20Day\Post%20Event%20Materials\2019%20Evaluation%20Report.xlsx" TargetMode="External"/><Relationship Id="rId2" Type="http://schemas.microsoft.com/office/2011/relationships/chartColorStyle" Target="colors16.xml"/><Relationship Id="rId1" Type="http://schemas.microsoft.com/office/2011/relationships/chartStyle" Target="style16.xml"/></Relationships>
</file>

<file path=word/charts/_rels/chart17.xml.rels><?xml version="1.0" encoding="UTF-8" standalone="yes"?>
<Relationships xmlns="http://schemas.openxmlformats.org/package/2006/relationships"><Relationship Id="rId3" Type="http://schemas.openxmlformats.org/officeDocument/2006/relationships/oleObject" Target="file:///\\s.dodd.isi.oitfs.ohio.gov\home\10025063\2019\DD%20Awareness%20and%20Advocacy%20Day\Spreadsheets\Final%20Master%20Spreadsheet%20-%2003.11.19.xlsx" TargetMode="External"/><Relationship Id="rId2" Type="http://schemas.microsoft.com/office/2011/relationships/chartColorStyle" Target="colors17.xml"/><Relationship Id="rId1" Type="http://schemas.microsoft.com/office/2011/relationships/chartStyle" Target="style17.xml"/></Relationships>
</file>

<file path=word/charts/_rels/chart18.xml.rels><?xml version="1.0" encoding="UTF-8" standalone="yes"?>
<Relationships xmlns="http://schemas.openxmlformats.org/package/2006/relationships"><Relationship Id="rId3" Type="http://schemas.openxmlformats.org/officeDocument/2006/relationships/oleObject" Target="file:///\\s.dodd.isi.oitfs.ohio.gov\home\10025063\2019\DD%20Awareness%20and%20Advocacy%20Day\Spreadsheets\Final%20Master%20Spreadsheet%20-%2003.11.19.xlsx" TargetMode="External"/><Relationship Id="rId2" Type="http://schemas.microsoft.com/office/2011/relationships/chartColorStyle" Target="colors18.xml"/><Relationship Id="rId1" Type="http://schemas.microsoft.com/office/2011/relationships/chartStyle" Target="style18.xml"/></Relationships>
</file>

<file path=word/charts/_rels/chart19.xml.rels><?xml version="1.0" encoding="UTF-8" standalone="yes"?>
<Relationships xmlns="http://schemas.openxmlformats.org/package/2006/relationships"><Relationship Id="rId3" Type="http://schemas.openxmlformats.org/officeDocument/2006/relationships/oleObject" Target="file:///\\s.dodd.isi.oitfs.ohio.gov\home\10025063\2019\DD%20Awareness%20and%20Advocacy%20Day\Spreadsheets\Final%20Master%20Spreadsheet%20-%2003.11.19.xlsx" TargetMode="External"/><Relationship Id="rId2" Type="http://schemas.microsoft.com/office/2011/relationships/chartColorStyle" Target="colors19.xml"/><Relationship Id="rId1" Type="http://schemas.microsoft.com/office/2011/relationships/chartStyle" Target="style19.xml"/></Relationships>
</file>

<file path=word/charts/_rels/chart2.xml.rels><?xml version="1.0" encoding="UTF-8" standalone="yes"?>
<Relationships xmlns="http://schemas.openxmlformats.org/package/2006/relationships"><Relationship Id="rId3" Type="http://schemas.openxmlformats.org/officeDocument/2006/relationships/oleObject" Target="file:///\\s.dodd.isi.oitfs.ohio.gov\home\10025063\2019\DD%20Awareness%20and%20Advocacy%20Day\Spreadsheets\Final%20Master%20Spreadsheet%20-%2003.11.19.xlsx" TargetMode="External"/><Relationship Id="rId2" Type="http://schemas.microsoft.com/office/2011/relationships/chartColorStyle" Target="colors2.xml"/><Relationship Id="rId1" Type="http://schemas.microsoft.com/office/2011/relationships/chartStyle" Target="style2.xml"/></Relationships>
</file>

<file path=word/charts/_rels/chart20.xml.rels><?xml version="1.0" encoding="UTF-8" standalone="yes"?>
<Relationships xmlns="http://schemas.openxmlformats.org/package/2006/relationships"><Relationship Id="rId3" Type="http://schemas.openxmlformats.org/officeDocument/2006/relationships/oleObject" Target="file:///\\s.dodd.isi.oitfs.ohio.gov\home\10025063\2019\DD%20Awareness%20and%20Advocacy%20Day\Spreadsheets\Final%20Master%20Spreadsheet%20-%2003.11.19.xlsx" TargetMode="External"/><Relationship Id="rId2" Type="http://schemas.microsoft.com/office/2011/relationships/chartColorStyle" Target="colors20.xml"/><Relationship Id="rId1" Type="http://schemas.microsoft.com/office/2011/relationships/chartStyle" Target="style20.xml"/></Relationships>
</file>

<file path=word/charts/_rels/chart21.xml.rels><?xml version="1.0" encoding="UTF-8" standalone="yes"?>
<Relationships xmlns="http://schemas.openxmlformats.org/package/2006/relationships"><Relationship Id="rId3" Type="http://schemas.openxmlformats.org/officeDocument/2006/relationships/oleObject" Target="file:///\\s.dodd.isi.oitfs.ohio.gov\home\10025063\2019\DD%20Awareness%20and%20Advocacy%20Day\Spreadsheets\Final%20Master%20Spreadsheet%20-%2003.11.19.xlsx" TargetMode="External"/><Relationship Id="rId2" Type="http://schemas.microsoft.com/office/2011/relationships/chartColorStyle" Target="colors21.xml"/><Relationship Id="rId1" Type="http://schemas.microsoft.com/office/2011/relationships/chartStyle" Target="style21.xml"/></Relationships>
</file>

<file path=word/charts/_rels/chart22.xml.rels><?xml version="1.0" encoding="UTF-8" standalone="yes"?>
<Relationships xmlns="http://schemas.openxmlformats.org/package/2006/relationships"><Relationship Id="rId3" Type="http://schemas.openxmlformats.org/officeDocument/2006/relationships/oleObject" Target="file:///\\s.dodd.isi.oitfs.ohio.gov\home\10025063\2019\DD%20Awareness%20and%20Advocacy%20Day\Post%20Event%20Materials\2019%20Evaluation%20Report.xlsx" TargetMode="External"/><Relationship Id="rId2" Type="http://schemas.microsoft.com/office/2011/relationships/chartColorStyle" Target="colors22.xml"/><Relationship Id="rId1" Type="http://schemas.microsoft.com/office/2011/relationships/chartStyle" Target="style22.xml"/></Relationships>
</file>

<file path=word/charts/_rels/chart23.xml.rels><?xml version="1.0" encoding="UTF-8" standalone="yes"?>
<Relationships xmlns="http://schemas.openxmlformats.org/package/2006/relationships"><Relationship Id="rId3" Type="http://schemas.openxmlformats.org/officeDocument/2006/relationships/oleObject" Target="file:///\\s.dodd.isi.oitfs.ohio.gov\home\10025063\2019\DD%20Awareness%20and%20Advocacy%20Day\Post%20Event%20Materials\2019%20Evaluation%20Report.xlsx" TargetMode="External"/><Relationship Id="rId2" Type="http://schemas.microsoft.com/office/2011/relationships/chartColorStyle" Target="colors23.xml"/><Relationship Id="rId1" Type="http://schemas.microsoft.com/office/2011/relationships/chartStyle" Target="style23.xml"/></Relationships>
</file>

<file path=word/charts/_rels/chart24.xml.rels><?xml version="1.0" encoding="UTF-8" standalone="yes"?>
<Relationships xmlns="http://schemas.openxmlformats.org/package/2006/relationships"><Relationship Id="rId3" Type="http://schemas.openxmlformats.org/officeDocument/2006/relationships/oleObject" Target="file:///\\s.dodd.isi.oitfs.ohio.gov\home\10025063\2019\DD%20Awareness%20and%20Advocacy%20Day\Post%20Event%20Materials\2019%20Evaluation%20Report.xlsx" TargetMode="External"/><Relationship Id="rId2" Type="http://schemas.microsoft.com/office/2011/relationships/chartColorStyle" Target="colors24.xml"/><Relationship Id="rId1" Type="http://schemas.microsoft.com/office/2011/relationships/chartStyle" Target="style24.xml"/></Relationships>
</file>

<file path=word/charts/_rels/chart25.xml.rels><?xml version="1.0" encoding="UTF-8" standalone="yes"?>
<Relationships xmlns="http://schemas.openxmlformats.org/package/2006/relationships"><Relationship Id="rId3" Type="http://schemas.openxmlformats.org/officeDocument/2006/relationships/oleObject" Target="file:///\\s.dodd.isi.oitfs.ohio.gov\home\10025063\2019\DD%20Awareness%20and%20Advocacy%20Day\Spreadsheets\Final%20Master%20Spreadsheet%20-%2003.11.19.xlsx" TargetMode="External"/><Relationship Id="rId2" Type="http://schemas.microsoft.com/office/2011/relationships/chartColorStyle" Target="colors25.xml"/><Relationship Id="rId1" Type="http://schemas.microsoft.com/office/2011/relationships/chartStyle" Target="style25.xml"/></Relationships>
</file>

<file path=word/charts/_rels/chart26.xml.rels><?xml version="1.0" encoding="UTF-8" standalone="yes"?>
<Relationships xmlns="http://schemas.openxmlformats.org/package/2006/relationships"><Relationship Id="rId3" Type="http://schemas.openxmlformats.org/officeDocument/2006/relationships/oleObject" Target="file:///\\s.dodd.isi.oitfs.ohio.gov\home\10025063\2019\DD%20Awareness%20and%20Advocacy%20Day\Spreadsheets\Final%20Master%20Spreadsheet%20-%2003.11.19.xlsx" TargetMode="External"/><Relationship Id="rId2" Type="http://schemas.microsoft.com/office/2011/relationships/chartColorStyle" Target="colors26.xml"/><Relationship Id="rId1" Type="http://schemas.microsoft.com/office/2011/relationships/chartStyle" Target="style26.xml"/></Relationships>
</file>

<file path=word/charts/_rels/chart27.xml.rels><?xml version="1.0" encoding="UTF-8" standalone="yes"?>
<Relationships xmlns="http://schemas.openxmlformats.org/package/2006/relationships"><Relationship Id="rId3" Type="http://schemas.openxmlformats.org/officeDocument/2006/relationships/oleObject" Target="file:///\\s.dodd.isi.oitfs.ohio.gov\home\10025063\2019\DD%20Awareness%20and%20Advocacy%20Day\Spreadsheets\Final%20Master%20Spreadsheet%20-%2003.11.19.xlsx" TargetMode="External"/><Relationship Id="rId2" Type="http://schemas.microsoft.com/office/2011/relationships/chartColorStyle" Target="colors27.xml"/><Relationship Id="rId1" Type="http://schemas.microsoft.com/office/2011/relationships/chartStyle" Target="style27.xml"/></Relationships>
</file>

<file path=word/charts/_rels/chart28.xml.rels><?xml version="1.0" encoding="UTF-8" standalone="yes"?>
<Relationships xmlns="http://schemas.openxmlformats.org/package/2006/relationships"><Relationship Id="rId3" Type="http://schemas.openxmlformats.org/officeDocument/2006/relationships/oleObject" Target="file:///\\s.dodd.isi.oitfs.ohio.gov\home\10025063\2019\DD%20Awareness%20and%20Advocacy%20Day\Spreadsheets\Final%20Master%20Spreadsheet%20-%2003.11.19.xlsx" TargetMode="External"/><Relationship Id="rId2" Type="http://schemas.microsoft.com/office/2011/relationships/chartColorStyle" Target="colors28.xml"/><Relationship Id="rId1" Type="http://schemas.microsoft.com/office/2011/relationships/chartStyle" Target="style28.xml"/></Relationships>
</file>

<file path=word/charts/_rels/chart29.xml.rels><?xml version="1.0" encoding="UTF-8" standalone="yes"?>
<Relationships xmlns="http://schemas.openxmlformats.org/package/2006/relationships"><Relationship Id="rId3" Type="http://schemas.openxmlformats.org/officeDocument/2006/relationships/oleObject" Target="file:///\\s.dodd.isi.oitfs.ohio.gov\home\10025063\2019\DD%20Awareness%20and%20Advocacy%20Day\Spreadsheets\Final%20Master%20Spreadsheet%20-%2003.11.19.xlsx" TargetMode="External"/><Relationship Id="rId2" Type="http://schemas.microsoft.com/office/2011/relationships/chartColorStyle" Target="colors29.xml"/><Relationship Id="rId1" Type="http://schemas.microsoft.com/office/2011/relationships/chartStyle" Target="style29.xml"/></Relationships>
</file>

<file path=word/charts/_rels/chart3.xml.rels><?xml version="1.0" encoding="UTF-8" standalone="yes"?>
<Relationships xmlns="http://schemas.openxmlformats.org/package/2006/relationships"><Relationship Id="rId3" Type="http://schemas.openxmlformats.org/officeDocument/2006/relationships/oleObject" Target="file:///\\s.dodd.isi.oitfs.ohio.gov\home\10025063\2019\DD%20Awareness%20and%20Advocacy%20Day\Spreadsheets\Final%20Master%20Spreadsheet%20-%2003.11.19.xlsx" TargetMode="External"/><Relationship Id="rId2" Type="http://schemas.microsoft.com/office/2011/relationships/chartColorStyle" Target="colors3.xml"/><Relationship Id="rId1" Type="http://schemas.microsoft.com/office/2011/relationships/chartStyle" Target="style3.xml"/></Relationships>
</file>

<file path=word/charts/_rels/chart30.xml.rels><?xml version="1.0" encoding="UTF-8" standalone="yes"?>
<Relationships xmlns="http://schemas.openxmlformats.org/package/2006/relationships"><Relationship Id="rId3" Type="http://schemas.openxmlformats.org/officeDocument/2006/relationships/oleObject" Target="file:///\\s.dodd.isi.oitfs.ohio.gov\home\10025063\2019\DD%20Awareness%20and%20Advocacy%20Day\Post%20Event%20Materials\2019%20Evaluation%20Report.xlsx" TargetMode="External"/><Relationship Id="rId2" Type="http://schemas.microsoft.com/office/2011/relationships/chartColorStyle" Target="colors30.xml"/><Relationship Id="rId1" Type="http://schemas.microsoft.com/office/2011/relationships/chartStyle" Target="style30.xml"/></Relationships>
</file>

<file path=word/charts/_rels/chart31.xml.rels><?xml version="1.0" encoding="UTF-8" standalone="yes"?>
<Relationships xmlns="http://schemas.openxmlformats.org/package/2006/relationships"><Relationship Id="rId3" Type="http://schemas.openxmlformats.org/officeDocument/2006/relationships/oleObject" Target="file:///\\s.dodd.isi.oitfs.ohio.gov\home\10025063\2019\DD%20Awareness%20and%20Advocacy%20Day\Post%20Event%20Materials\2019%20Evaluation%20Report.xlsx" TargetMode="External"/><Relationship Id="rId2" Type="http://schemas.microsoft.com/office/2011/relationships/chartColorStyle" Target="colors31.xml"/><Relationship Id="rId1" Type="http://schemas.microsoft.com/office/2011/relationships/chartStyle" Target="style31.xml"/></Relationships>
</file>

<file path=word/charts/_rels/chart32.xml.rels><?xml version="1.0" encoding="UTF-8" standalone="yes"?>
<Relationships xmlns="http://schemas.openxmlformats.org/package/2006/relationships"><Relationship Id="rId3" Type="http://schemas.openxmlformats.org/officeDocument/2006/relationships/oleObject" Target="file:///\\s.dodd.isi.oitfs.ohio.gov\home\10025063\2019\DD%20Awareness%20and%20Advocacy%20Day\Post%20Event%20Materials\2019%20Evaluation%20Report.xlsx" TargetMode="External"/><Relationship Id="rId2" Type="http://schemas.microsoft.com/office/2011/relationships/chartColorStyle" Target="colors32.xml"/><Relationship Id="rId1" Type="http://schemas.microsoft.com/office/2011/relationships/chartStyle" Target="style32.xml"/></Relationships>
</file>

<file path=word/charts/_rels/chart33.xml.rels><?xml version="1.0" encoding="UTF-8" standalone="yes"?>
<Relationships xmlns="http://schemas.openxmlformats.org/package/2006/relationships"><Relationship Id="rId3" Type="http://schemas.openxmlformats.org/officeDocument/2006/relationships/oleObject" Target="file:///\\s.dodd.isi.oitfs.ohio.gov\home\10025063\2019\DD%20Awareness%20and%20Advocacy%20Day\Spreadsheets\Final%20Master%20Spreadsheet%20-%2003.11.19.xlsx" TargetMode="External"/><Relationship Id="rId2" Type="http://schemas.microsoft.com/office/2011/relationships/chartColorStyle" Target="colors33.xml"/><Relationship Id="rId1" Type="http://schemas.microsoft.com/office/2011/relationships/chartStyle" Target="style33.xml"/></Relationships>
</file>

<file path=word/charts/_rels/chart34.xml.rels><?xml version="1.0" encoding="UTF-8" standalone="yes"?>
<Relationships xmlns="http://schemas.openxmlformats.org/package/2006/relationships"><Relationship Id="rId3" Type="http://schemas.openxmlformats.org/officeDocument/2006/relationships/oleObject" Target="file:///\\s.dodd.isi.oitfs.ohio.gov\home\10025063\2019\DD%20Awareness%20and%20Advocacy%20Day\Spreadsheets\Final%20Master%20Spreadsheet%20-%2003.11.19.xlsx" TargetMode="External"/><Relationship Id="rId2" Type="http://schemas.microsoft.com/office/2011/relationships/chartColorStyle" Target="colors34.xml"/><Relationship Id="rId1" Type="http://schemas.microsoft.com/office/2011/relationships/chartStyle" Target="style34.xml"/></Relationships>
</file>

<file path=word/charts/_rels/chart35.xml.rels><?xml version="1.0" encoding="UTF-8" standalone="yes"?>
<Relationships xmlns="http://schemas.openxmlformats.org/package/2006/relationships"><Relationship Id="rId3" Type="http://schemas.openxmlformats.org/officeDocument/2006/relationships/oleObject" Target="file:///\\s.dodd.isi.oitfs.ohio.gov\home\10025063\2019\DD%20Awareness%20and%20Advocacy%20Day\Spreadsheets\Final%20Master%20Spreadsheet%20-%2003.11.19.xlsx" TargetMode="External"/><Relationship Id="rId2" Type="http://schemas.microsoft.com/office/2011/relationships/chartColorStyle" Target="colors35.xml"/><Relationship Id="rId1" Type="http://schemas.microsoft.com/office/2011/relationships/chartStyle" Target="style35.xml"/></Relationships>
</file>

<file path=word/charts/_rels/chart36.xml.rels><?xml version="1.0" encoding="UTF-8" standalone="yes"?>
<Relationships xmlns="http://schemas.openxmlformats.org/package/2006/relationships"><Relationship Id="rId3" Type="http://schemas.openxmlformats.org/officeDocument/2006/relationships/oleObject" Target="file:///\\s.dodd.isi.oitfs.ohio.gov\home\10025063\2019\DD%20Awareness%20and%20Advocacy%20Day\Spreadsheets\Final%20Master%20Spreadsheet%20-%2003.11.19.xlsx" TargetMode="External"/><Relationship Id="rId2" Type="http://schemas.microsoft.com/office/2011/relationships/chartColorStyle" Target="colors36.xml"/><Relationship Id="rId1" Type="http://schemas.microsoft.com/office/2011/relationships/chartStyle" Target="style36.xml"/></Relationships>
</file>

<file path=word/charts/_rels/chart37.xml.rels><?xml version="1.0" encoding="UTF-8" standalone="yes"?>
<Relationships xmlns="http://schemas.openxmlformats.org/package/2006/relationships"><Relationship Id="rId3" Type="http://schemas.openxmlformats.org/officeDocument/2006/relationships/oleObject" Target="file:///\\s.dodd.isi.oitfs.ohio.gov\home\10025063\2019\DD%20Awareness%20and%20Advocacy%20Day\Spreadsheets\Final%20Master%20Spreadsheet%20-%2003.11.19.xlsx" TargetMode="External"/><Relationship Id="rId2" Type="http://schemas.microsoft.com/office/2011/relationships/chartColorStyle" Target="colors37.xml"/><Relationship Id="rId1" Type="http://schemas.microsoft.com/office/2011/relationships/chartStyle" Target="style37.xml"/></Relationships>
</file>

<file path=word/charts/_rels/chart38.xml.rels><?xml version="1.0" encoding="UTF-8" standalone="yes"?>
<Relationships xmlns="http://schemas.openxmlformats.org/package/2006/relationships"><Relationship Id="rId3" Type="http://schemas.openxmlformats.org/officeDocument/2006/relationships/oleObject" Target="file:///\\s.dodd.isi.oitfs.ohio.gov\home\10025063\2019\DD%20Awareness%20and%20Advocacy%20Day\Post%20Event%20Materials\2019%20Evaluation%20Report.xlsx" TargetMode="External"/><Relationship Id="rId2" Type="http://schemas.microsoft.com/office/2011/relationships/chartColorStyle" Target="colors38.xml"/><Relationship Id="rId1" Type="http://schemas.microsoft.com/office/2011/relationships/chartStyle" Target="style38.xml"/></Relationships>
</file>

<file path=word/charts/_rels/chart39.xml.rels><?xml version="1.0" encoding="UTF-8" standalone="yes"?>
<Relationships xmlns="http://schemas.openxmlformats.org/package/2006/relationships"><Relationship Id="rId3" Type="http://schemas.openxmlformats.org/officeDocument/2006/relationships/oleObject" Target="file:///\\s.dodd.isi.oitfs.ohio.gov\home\10025063\2019\DD%20Awareness%20and%20Advocacy%20Day\Post%20Event%20Materials\2019%20Evaluation%20Report.xlsx" TargetMode="External"/><Relationship Id="rId2" Type="http://schemas.microsoft.com/office/2011/relationships/chartColorStyle" Target="colors39.xml"/><Relationship Id="rId1" Type="http://schemas.microsoft.com/office/2011/relationships/chartStyle" Target="style39.xml"/></Relationships>
</file>

<file path=word/charts/_rels/chart4.xml.rels><?xml version="1.0" encoding="UTF-8" standalone="yes"?>
<Relationships xmlns="http://schemas.openxmlformats.org/package/2006/relationships"><Relationship Id="rId3" Type="http://schemas.openxmlformats.org/officeDocument/2006/relationships/oleObject" Target="file:///\\s.dodd.isi.oitfs.ohio.gov\home\10025063\2019\DD%20Awareness%20and%20Advocacy%20Day\Spreadsheets\Final%20Master%20Spreadsheet%20-%2003.11.19.xlsx" TargetMode="External"/><Relationship Id="rId2" Type="http://schemas.microsoft.com/office/2011/relationships/chartColorStyle" Target="colors4.xml"/><Relationship Id="rId1" Type="http://schemas.microsoft.com/office/2011/relationships/chartStyle" Target="style4.xml"/></Relationships>
</file>

<file path=word/charts/_rels/chart40.xml.rels><?xml version="1.0" encoding="UTF-8" standalone="yes"?>
<Relationships xmlns="http://schemas.openxmlformats.org/package/2006/relationships"><Relationship Id="rId3" Type="http://schemas.openxmlformats.org/officeDocument/2006/relationships/oleObject" Target="file:///\\s.dodd.isi.oitfs.ohio.gov\home\10025063\2019\DD%20Awareness%20and%20Advocacy%20Day\Post%20Event%20Materials\2019%20Evaluation%20Report.xlsx" TargetMode="External"/><Relationship Id="rId2" Type="http://schemas.microsoft.com/office/2011/relationships/chartColorStyle" Target="colors40.xml"/><Relationship Id="rId1" Type="http://schemas.microsoft.com/office/2011/relationships/chartStyle" Target="style40.xml"/></Relationships>
</file>

<file path=word/charts/_rels/chart41.xml.rels><?xml version="1.0" encoding="UTF-8" standalone="yes"?>
<Relationships xmlns="http://schemas.openxmlformats.org/package/2006/relationships"><Relationship Id="rId3" Type="http://schemas.openxmlformats.org/officeDocument/2006/relationships/oleObject" Target="file:///\\s.dodd.isi.oitfs.ohio.gov\home\10025063\2019\DD%20Awareness%20and%20Advocacy%20Day\Spreadsheets\Final%20Master%20Spreadsheet%20-%2003.11.19.xlsx" TargetMode="External"/><Relationship Id="rId2" Type="http://schemas.microsoft.com/office/2011/relationships/chartColorStyle" Target="colors41.xml"/><Relationship Id="rId1" Type="http://schemas.microsoft.com/office/2011/relationships/chartStyle" Target="style41.xml"/></Relationships>
</file>

<file path=word/charts/_rels/chart42.xml.rels><?xml version="1.0" encoding="UTF-8" standalone="yes"?>
<Relationships xmlns="http://schemas.openxmlformats.org/package/2006/relationships"><Relationship Id="rId3" Type="http://schemas.openxmlformats.org/officeDocument/2006/relationships/oleObject" Target="file:///\\s.dodd.isi.oitfs.ohio.gov\home\10025063\2019\DD%20Awareness%20and%20Advocacy%20Day\Spreadsheets\Final%20Master%20Spreadsheet%20-%2003.11.19.xlsx" TargetMode="External"/><Relationship Id="rId2" Type="http://schemas.microsoft.com/office/2011/relationships/chartColorStyle" Target="colors42.xml"/><Relationship Id="rId1" Type="http://schemas.microsoft.com/office/2011/relationships/chartStyle" Target="style42.xml"/></Relationships>
</file>

<file path=word/charts/_rels/chart43.xml.rels><?xml version="1.0" encoding="UTF-8" standalone="yes"?>
<Relationships xmlns="http://schemas.openxmlformats.org/package/2006/relationships"><Relationship Id="rId3" Type="http://schemas.openxmlformats.org/officeDocument/2006/relationships/oleObject" Target="file:///\\s.dodd.isi.oitfs.ohio.gov\home\10025063\2019\DD%20Awareness%20and%20Advocacy%20Day\Spreadsheets\Final%20Master%20Spreadsheet%20-%2003.11.19.xlsx" TargetMode="External"/><Relationship Id="rId2" Type="http://schemas.microsoft.com/office/2011/relationships/chartColorStyle" Target="colors43.xml"/><Relationship Id="rId1" Type="http://schemas.microsoft.com/office/2011/relationships/chartStyle" Target="style43.xml"/></Relationships>
</file>

<file path=word/charts/_rels/chart44.xml.rels><?xml version="1.0" encoding="UTF-8" standalone="yes"?>
<Relationships xmlns="http://schemas.openxmlformats.org/package/2006/relationships"><Relationship Id="rId3" Type="http://schemas.openxmlformats.org/officeDocument/2006/relationships/oleObject" Target="file:///\\s.dodd.isi.oitfs.ohio.gov\home\10025063\2019\DD%20Awareness%20and%20Advocacy%20Day\Spreadsheets\Final%20Master%20Spreadsheet%20-%2003.11.19.xlsx" TargetMode="External"/><Relationship Id="rId2" Type="http://schemas.microsoft.com/office/2011/relationships/chartColorStyle" Target="colors44.xml"/><Relationship Id="rId1" Type="http://schemas.microsoft.com/office/2011/relationships/chartStyle" Target="style44.xml"/></Relationships>
</file>

<file path=word/charts/_rels/chart45.xml.rels><?xml version="1.0" encoding="UTF-8" standalone="yes"?>
<Relationships xmlns="http://schemas.openxmlformats.org/package/2006/relationships"><Relationship Id="rId3" Type="http://schemas.openxmlformats.org/officeDocument/2006/relationships/oleObject" Target="file:///\\s.dodd.isi.oitfs.ohio.gov\home\10025063\2019\DD%20Awareness%20and%20Advocacy%20Day\Spreadsheets\Final%20Master%20Spreadsheet%20-%2003.11.19.xlsx" TargetMode="External"/><Relationship Id="rId2" Type="http://schemas.microsoft.com/office/2011/relationships/chartColorStyle" Target="colors45.xml"/><Relationship Id="rId1" Type="http://schemas.microsoft.com/office/2011/relationships/chartStyle" Target="style45.xml"/></Relationships>
</file>

<file path=word/charts/_rels/chart46.xml.rels><?xml version="1.0" encoding="UTF-8" standalone="yes"?>
<Relationships xmlns="http://schemas.openxmlformats.org/package/2006/relationships"><Relationship Id="rId3" Type="http://schemas.openxmlformats.org/officeDocument/2006/relationships/oleObject" Target="file:///\\s.dodd.isi.oitfs.ohio.gov\home\10025063\2019\DD%20Awareness%20and%20Advocacy%20Day\Post%20Event%20Materials\2019%20Evaluation%20Report.xlsx" TargetMode="External"/><Relationship Id="rId2" Type="http://schemas.microsoft.com/office/2011/relationships/chartColorStyle" Target="colors46.xml"/><Relationship Id="rId1" Type="http://schemas.microsoft.com/office/2011/relationships/chartStyle" Target="style46.xml"/></Relationships>
</file>

<file path=word/charts/_rels/chart47.xml.rels><?xml version="1.0" encoding="UTF-8" standalone="yes"?>
<Relationships xmlns="http://schemas.openxmlformats.org/package/2006/relationships"><Relationship Id="rId3" Type="http://schemas.openxmlformats.org/officeDocument/2006/relationships/oleObject" Target="file:///\\s.dodd.isi.oitfs.ohio.gov\home\10025063\2019\DD%20Awareness%20and%20Advocacy%20Day\Post%20Event%20Materials\2019%20Evaluation%20Report.xlsx" TargetMode="External"/><Relationship Id="rId2" Type="http://schemas.microsoft.com/office/2011/relationships/chartColorStyle" Target="colors47.xml"/><Relationship Id="rId1" Type="http://schemas.microsoft.com/office/2011/relationships/chartStyle" Target="style47.xml"/></Relationships>
</file>

<file path=word/charts/_rels/chart48.xml.rels><?xml version="1.0" encoding="UTF-8" standalone="yes"?>
<Relationships xmlns="http://schemas.openxmlformats.org/package/2006/relationships"><Relationship Id="rId3" Type="http://schemas.openxmlformats.org/officeDocument/2006/relationships/oleObject" Target="file:///\\s.dodd.isi.oitfs.ohio.gov\home\10025063\2019\DD%20Awareness%20and%20Advocacy%20Day\Post%20Event%20Materials\2019%20Evaluation%20Report.xlsx" TargetMode="External"/><Relationship Id="rId2" Type="http://schemas.microsoft.com/office/2011/relationships/chartColorStyle" Target="colors48.xml"/><Relationship Id="rId1" Type="http://schemas.microsoft.com/office/2011/relationships/chartStyle" Target="style48.xml"/></Relationships>
</file>

<file path=word/charts/_rels/chart49.xml.rels><?xml version="1.0" encoding="UTF-8" standalone="yes"?>
<Relationships xmlns="http://schemas.openxmlformats.org/package/2006/relationships"><Relationship Id="rId3" Type="http://schemas.openxmlformats.org/officeDocument/2006/relationships/oleObject" Target="file:///\\s.dodd.isi.oitfs.ohio.gov\home\10025063\2019\DD%20Awareness%20and%20Advocacy%20Day\Post%20Event%20Materials\2019%20Evaluation%20Report.xlsx" TargetMode="External"/><Relationship Id="rId2" Type="http://schemas.microsoft.com/office/2011/relationships/chartColorStyle" Target="colors49.xml"/><Relationship Id="rId1" Type="http://schemas.microsoft.com/office/2011/relationships/chartStyle" Target="style49.xml"/></Relationships>
</file>

<file path=word/charts/_rels/chart5.xml.rels><?xml version="1.0" encoding="UTF-8" standalone="yes"?>
<Relationships xmlns="http://schemas.openxmlformats.org/package/2006/relationships"><Relationship Id="rId3" Type="http://schemas.openxmlformats.org/officeDocument/2006/relationships/oleObject" Target="file:///\\s.dodd.isi.oitfs.ohio.gov\home\10025063\2019\DD%20Awareness%20and%20Advocacy%20Day\Spreadsheets\Final%20Master%20Spreadsheet%20-%2003.11.19.xlsx" TargetMode="External"/><Relationship Id="rId2" Type="http://schemas.microsoft.com/office/2011/relationships/chartColorStyle" Target="colors5.xml"/><Relationship Id="rId1" Type="http://schemas.microsoft.com/office/2011/relationships/chartStyle" Target="style5.xml"/></Relationships>
</file>

<file path=word/charts/_rels/chart50.xml.rels><?xml version="1.0" encoding="UTF-8" standalone="yes"?>
<Relationships xmlns="http://schemas.openxmlformats.org/package/2006/relationships"><Relationship Id="rId3" Type="http://schemas.openxmlformats.org/officeDocument/2006/relationships/oleObject" Target="file:///\\s.dodd.isi.oitfs.ohio.gov\home\10025063\2019\DD%20Awareness%20and%20Advocacy%20Day\Post%20Event%20Materials\2019%20Evaluation%20Report.xlsx" TargetMode="External"/><Relationship Id="rId2" Type="http://schemas.microsoft.com/office/2011/relationships/chartColorStyle" Target="colors50.xml"/><Relationship Id="rId1" Type="http://schemas.microsoft.com/office/2011/relationships/chartStyle" Target="style50.xml"/></Relationships>
</file>

<file path=word/charts/_rels/chart51.xml.rels><?xml version="1.0" encoding="UTF-8" standalone="yes"?>
<Relationships xmlns="http://schemas.openxmlformats.org/package/2006/relationships"><Relationship Id="rId3" Type="http://schemas.openxmlformats.org/officeDocument/2006/relationships/oleObject" Target="file:///\\s.dodd.isi.oitfs.ohio.gov\home\10025063\2019\DD%20Awareness%20and%20Advocacy%20Day\Post%20Event%20Materials\2019%20Evaluation%20Report.xlsx" TargetMode="External"/><Relationship Id="rId2" Type="http://schemas.microsoft.com/office/2011/relationships/chartColorStyle" Target="colors51.xml"/><Relationship Id="rId1" Type="http://schemas.microsoft.com/office/2011/relationships/chartStyle" Target="style51.xml"/></Relationships>
</file>

<file path=word/charts/_rels/chart6.xml.rels><?xml version="1.0" encoding="UTF-8" standalone="yes"?>
<Relationships xmlns="http://schemas.openxmlformats.org/package/2006/relationships"><Relationship Id="rId3" Type="http://schemas.openxmlformats.org/officeDocument/2006/relationships/oleObject" Target="file:///\\s.dodd.isi.oitfs.ohio.gov\home\10025063\2019\DD%20Awareness%20and%20Advocacy%20Day\Post%20Event%20Materials\2019%20Evaluation%20Report.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file:///\\s.dodd.isi.oitfs.ohio.gov\home\10025063\2019\DD%20Awareness%20and%20Advocacy%20Day\Post%20Event%20Materials\2019%20Evaluation%20Report.xlsx" TargetMode="External"/><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oleObject" Target="file:///\\s.dodd.isi.oitfs.ohio.gov\home\10025063\2019\DD%20Awareness%20and%20Advocacy%20Day\Post%20Event%20Materials\2019%20Evaluation%20Report.xlsx" TargetMode="External"/><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oleObject" Target="file:///\\s.dodd.isi.oitfs.ohio.gov\home\10025063\2019\DD%20Awareness%20and%20Advocacy%20Day\Spreadsheets\Final%20Master%20Spreadsheet%20-%2003.11.19.xlsx" TargetMode="External"/><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1"/>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Full Attendance - Race</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66E4-477D-94B8-8D4B211C258F}"/>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66E4-477D-94B8-8D4B211C258F}"/>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66E4-477D-94B8-8D4B211C258F}"/>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66E4-477D-94B8-8D4B211C258F}"/>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'Full Attendance Demographics'!$N$26:$N$29</c:f>
              <c:strCache>
                <c:ptCount val="4"/>
                <c:pt idx="0">
                  <c:v>American Indian/Pacific Islander/Asian/Hispanic)</c:v>
                </c:pt>
                <c:pt idx="1">
                  <c:v>Black/African American</c:v>
                </c:pt>
                <c:pt idx="2">
                  <c:v>White</c:v>
                </c:pt>
                <c:pt idx="3">
                  <c:v>N/A</c:v>
                </c:pt>
              </c:strCache>
            </c:strRef>
          </c:cat>
          <c:val>
            <c:numRef>
              <c:f>'Full Attendance Demographics'!$O$26:$O$29</c:f>
              <c:numCache>
                <c:formatCode>0%</c:formatCode>
                <c:ptCount val="4"/>
                <c:pt idx="0">
                  <c:v>3.5087719298245612E-2</c:v>
                </c:pt>
                <c:pt idx="1">
                  <c:v>8.771929824561403E-2</c:v>
                </c:pt>
                <c:pt idx="2">
                  <c:v>0.68640350877192979</c:v>
                </c:pt>
                <c:pt idx="3">
                  <c:v>0.19078947368421054</c:v>
                </c:pt>
              </c:numCache>
            </c:numRef>
          </c:val>
          <c:extLst>
            <c:ext xmlns:c16="http://schemas.microsoft.com/office/drawing/2014/chart" uri="{C3380CC4-5D6E-409C-BE32-E72D297353CC}">
              <c16:uniqueId val="{00000008-66E4-477D-94B8-8D4B211C258F}"/>
            </c:ext>
          </c:extLst>
        </c:ser>
        <c:dLbls>
          <c:dLblPos val="outEnd"/>
          <c:showLegendKey val="0"/>
          <c:showVal val="1"/>
          <c:showCatName val="0"/>
          <c:showSerName val="0"/>
          <c:showPercent val="0"/>
          <c:showBubbleSize val="0"/>
          <c:showLeaderLines val="1"/>
        </c:dLbls>
        <c:firstSliceAng val="0"/>
      </c:pieChart>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rnd" cmpd="sng" algn="ctr">
      <a:solidFill>
        <a:schemeClr val="tx1"/>
      </a:solidFill>
      <a:round/>
    </a:ln>
    <a:effectLst/>
  </c:spPr>
  <c:txPr>
    <a:bodyPr/>
    <a:lstStyle/>
    <a:p>
      <a:pPr>
        <a:defRPr/>
      </a:pPr>
      <a:endParaRPr lang="en-US"/>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1"/>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Self</a:t>
            </a:r>
            <a:r>
              <a:rPr lang="en-US" baseline="0"/>
              <a:t> Advocate - Legislative Meetings</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2C5C-42A6-9FFC-1841ECDCC6EC}"/>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2C5C-42A6-9FFC-1841ECDCC6EC}"/>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'Self Advocates'!$A$228:$A$229</c:f>
              <c:strCache>
                <c:ptCount val="2"/>
                <c:pt idx="0">
                  <c:v>Met with Legislator</c:v>
                </c:pt>
                <c:pt idx="1">
                  <c:v>No Meeting</c:v>
                </c:pt>
              </c:strCache>
            </c:strRef>
          </c:cat>
          <c:val>
            <c:numRef>
              <c:f>'Self Advocates'!$B$228:$B$229</c:f>
              <c:numCache>
                <c:formatCode>General</c:formatCode>
                <c:ptCount val="2"/>
                <c:pt idx="0">
                  <c:v>196</c:v>
                </c:pt>
                <c:pt idx="1">
                  <c:v>11</c:v>
                </c:pt>
              </c:numCache>
            </c:numRef>
          </c:val>
          <c:extLst>
            <c:ext xmlns:c16="http://schemas.microsoft.com/office/drawing/2014/chart" uri="{C3380CC4-5D6E-409C-BE32-E72D297353CC}">
              <c16:uniqueId val="{00000004-2C5C-42A6-9FFC-1841ECDCC6EC}"/>
            </c:ext>
          </c:extLst>
        </c:ser>
        <c:dLbls>
          <c:dLblPos val="outEnd"/>
          <c:showLegendKey val="0"/>
          <c:showVal val="1"/>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solidFill>
      <a:round/>
    </a:ln>
    <a:effectLst/>
  </c:spPr>
  <c:txPr>
    <a:bodyPr/>
    <a:lstStyle/>
    <a:p>
      <a:pPr>
        <a:defRPr/>
      </a:pPr>
      <a:endParaRPr lang="en-US"/>
    </a:p>
  </c:txPr>
  <c:externalData r:id="rId3">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1"/>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Self</a:t>
            </a:r>
            <a:r>
              <a:rPr lang="en-US" baseline="0"/>
              <a:t> Advocate - Income</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B7A5-409D-8BA7-142F720A428F}"/>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B7A5-409D-8BA7-142F720A428F}"/>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B7A5-409D-8BA7-142F720A428F}"/>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B7A5-409D-8BA7-142F720A428F}"/>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B7A5-409D-8BA7-142F720A428F}"/>
              </c:ext>
            </c:extLst>
          </c:dPt>
          <c:dPt>
            <c:idx val="5"/>
            <c:bubble3D val="0"/>
            <c:spPr>
              <a:solidFill>
                <a:schemeClr val="accent6"/>
              </a:solidFill>
              <a:ln w="19050">
                <a:solidFill>
                  <a:schemeClr val="lt1"/>
                </a:solidFill>
              </a:ln>
              <a:effectLst/>
            </c:spPr>
            <c:extLst>
              <c:ext xmlns:c16="http://schemas.microsoft.com/office/drawing/2014/chart" uri="{C3380CC4-5D6E-409C-BE32-E72D297353CC}">
                <c16:uniqueId val="{0000000B-B7A5-409D-8BA7-142F720A428F}"/>
              </c:ext>
            </c:extLst>
          </c:dPt>
          <c:dPt>
            <c:idx val="6"/>
            <c:bubble3D val="0"/>
            <c:spPr>
              <a:solidFill>
                <a:schemeClr val="accent1">
                  <a:lumMod val="60000"/>
                </a:schemeClr>
              </a:solidFill>
              <a:ln w="19050">
                <a:solidFill>
                  <a:schemeClr val="lt1"/>
                </a:solidFill>
              </a:ln>
              <a:effectLst/>
            </c:spPr>
            <c:extLst>
              <c:ext xmlns:c16="http://schemas.microsoft.com/office/drawing/2014/chart" uri="{C3380CC4-5D6E-409C-BE32-E72D297353CC}">
                <c16:uniqueId val="{0000000D-B7A5-409D-8BA7-142F720A428F}"/>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'Self Advocates'!$A$248:$A$254</c:f>
              <c:strCache>
                <c:ptCount val="7"/>
                <c:pt idx="0">
                  <c:v>Less than $10K</c:v>
                </c:pt>
                <c:pt idx="1">
                  <c:v>$10K-$20K</c:v>
                </c:pt>
                <c:pt idx="2">
                  <c:v>$20K-$30K</c:v>
                </c:pt>
                <c:pt idx="3">
                  <c:v>$30K-$40K</c:v>
                </c:pt>
                <c:pt idx="4">
                  <c:v>$40K-$50K</c:v>
                </c:pt>
                <c:pt idx="5">
                  <c:v>$50K or More</c:v>
                </c:pt>
                <c:pt idx="6">
                  <c:v>N/A</c:v>
                </c:pt>
              </c:strCache>
            </c:strRef>
          </c:cat>
          <c:val>
            <c:numRef>
              <c:f>'Self Advocates'!$B$248:$B$254</c:f>
              <c:numCache>
                <c:formatCode>General</c:formatCode>
                <c:ptCount val="7"/>
                <c:pt idx="0">
                  <c:v>81</c:v>
                </c:pt>
                <c:pt idx="1">
                  <c:v>4</c:v>
                </c:pt>
                <c:pt idx="2">
                  <c:v>9</c:v>
                </c:pt>
                <c:pt idx="3">
                  <c:v>4</c:v>
                </c:pt>
                <c:pt idx="4">
                  <c:v>0</c:v>
                </c:pt>
                <c:pt idx="5">
                  <c:v>0</c:v>
                </c:pt>
                <c:pt idx="6">
                  <c:v>109</c:v>
                </c:pt>
              </c:numCache>
            </c:numRef>
          </c:val>
          <c:extLst>
            <c:ext xmlns:c16="http://schemas.microsoft.com/office/drawing/2014/chart" uri="{C3380CC4-5D6E-409C-BE32-E72D297353CC}">
              <c16:uniqueId val="{0000000E-B7A5-409D-8BA7-142F720A428F}"/>
            </c:ext>
          </c:extLst>
        </c:ser>
        <c:dLbls>
          <c:showLegendKey val="0"/>
          <c:showVal val="0"/>
          <c:showCatName val="0"/>
          <c:showSerName val="0"/>
          <c:showPercent val="0"/>
          <c:showBubbleSize val="0"/>
          <c:showLeaderLines val="1"/>
        </c:dLbls>
        <c:firstSliceAng val="0"/>
      </c:pieChart>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solidFill>
      <a:round/>
    </a:ln>
    <a:effectLst/>
  </c:spPr>
  <c:txPr>
    <a:bodyPr/>
    <a:lstStyle/>
    <a:p>
      <a:pPr>
        <a:defRPr/>
      </a:pPr>
      <a:endParaRPr lang="en-US"/>
    </a:p>
  </c:txPr>
  <c:externalData r:id="rId3">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1"/>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Self</a:t>
            </a:r>
            <a:r>
              <a:rPr lang="en-US" baseline="0"/>
              <a:t> Advocate - Sex</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2AA6-4F82-8EBE-336C2363951D}"/>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2AA6-4F82-8EBE-336C2363951D}"/>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2AA6-4F82-8EBE-336C2363951D}"/>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'Self Advocates'!$A$212:$A$214</c:f>
              <c:strCache>
                <c:ptCount val="3"/>
                <c:pt idx="0">
                  <c:v>Female</c:v>
                </c:pt>
                <c:pt idx="1">
                  <c:v>Male</c:v>
                </c:pt>
                <c:pt idx="2">
                  <c:v>N/A</c:v>
                </c:pt>
              </c:strCache>
            </c:strRef>
          </c:cat>
          <c:val>
            <c:numRef>
              <c:f>'Self Advocates'!$B$212:$B$214</c:f>
              <c:numCache>
                <c:formatCode>General</c:formatCode>
                <c:ptCount val="3"/>
                <c:pt idx="0">
                  <c:v>104</c:v>
                </c:pt>
                <c:pt idx="1">
                  <c:v>87</c:v>
                </c:pt>
                <c:pt idx="2">
                  <c:v>16</c:v>
                </c:pt>
              </c:numCache>
            </c:numRef>
          </c:val>
          <c:extLst>
            <c:ext xmlns:c16="http://schemas.microsoft.com/office/drawing/2014/chart" uri="{C3380CC4-5D6E-409C-BE32-E72D297353CC}">
              <c16:uniqueId val="{00000006-2AA6-4F82-8EBE-336C2363951D}"/>
            </c:ext>
          </c:extLst>
        </c:ser>
        <c:dLbls>
          <c:dLblPos val="outEnd"/>
          <c:showLegendKey val="0"/>
          <c:showVal val="1"/>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solidFill>
      <a:round/>
    </a:ln>
    <a:effectLst/>
  </c:spPr>
  <c:txPr>
    <a:bodyPr/>
    <a:lstStyle/>
    <a:p>
      <a:pPr>
        <a:defRPr/>
      </a:pPr>
      <a:endParaRPr lang="en-US"/>
    </a:p>
  </c:txPr>
  <c:externalData r:id="rId3">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1"/>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Self</a:t>
            </a:r>
            <a:r>
              <a:rPr lang="en-US" baseline="0"/>
              <a:t> Advocate - Age</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8D30-4CEC-90EB-94AEA54CC80A}"/>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8D30-4CEC-90EB-94AEA54CC80A}"/>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8D30-4CEC-90EB-94AEA54CC80A}"/>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8D30-4CEC-90EB-94AEA54CC80A}"/>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8D30-4CEC-90EB-94AEA54CC80A}"/>
              </c:ext>
            </c:extLst>
          </c:dPt>
          <c:dPt>
            <c:idx val="5"/>
            <c:bubble3D val="0"/>
            <c:spPr>
              <a:solidFill>
                <a:schemeClr val="accent6"/>
              </a:solidFill>
              <a:ln w="19050">
                <a:solidFill>
                  <a:schemeClr val="lt1"/>
                </a:solidFill>
              </a:ln>
              <a:effectLst/>
            </c:spPr>
            <c:extLst>
              <c:ext xmlns:c16="http://schemas.microsoft.com/office/drawing/2014/chart" uri="{C3380CC4-5D6E-409C-BE32-E72D297353CC}">
                <c16:uniqueId val="{0000000B-8D30-4CEC-90EB-94AEA54CC80A}"/>
              </c:ext>
            </c:extLst>
          </c:dPt>
          <c:dPt>
            <c:idx val="6"/>
            <c:bubble3D val="0"/>
            <c:spPr>
              <a:solidFill>
                <a:schemeClr val="accent1">
                  <a:lumMod val="60000"/>
                </a:schemeClr>
              </a:solidFill>
              <a:ln w="19050">
                <a:solidFill>
                  <a:schemeClr val="lt1"/>
                </a:solidFill>
              </a:ln>
              <a:effectLst/>
            </c:spPr>
            <c:extLst>
              <c:ext xmlns:c16="http://schemas.microsoft.com/office/drawing/2014/chart" uri="{C3380CC4-5D6E-409C-BE32-E72D297353CC}">
                <c16:uniqueId val="{0000000D-8D30-4CEC-90EB-94AEA54CC80A}"/>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'Self Advocates'!$A$278:$A$284</c:f>
              <c:strCache>
                <c:ptCount val="7"/>
                <c:pt idx="0">
                  <c:v>18 or Younger</c:v>
                </c:pt>
                <c:pt idx="1">
                  <c:v>19-29</c:v>
                </c:pt>
                <c:pt idx="2">
                  <c:v>30-39</c:v>
                </c:pt>
                <c:pt idx="3">
                  <c:v>40-49</c:v>
                </c:pt>
                <c:pt idx="4">
                  <c:v>50-59</c:v>
                </c:pt>
                <c:pt idx="5">
                  <c:v>60 or Older</c:v>
                </c:pt>
                <c:pt idx="6">
                  <c:v>N/A</c:v>
                </c:pt>
              </c:strCache>
            </c:strRef>
          </c:cat>
          <c:val>
            <c:numRef>
              <c:f>'Self Advocates'!$B$278:$B$284</c:f>
              <c:numCache>
                <c:formatCode>General</c:formatCode>
                <c:ptCount val="7"/>
                <c:pt idx="0">
                  <c:v>1</c:v>
                </c:pt>
                <c:pt idx="1">
                  <c:v>69</c:v>
                </c:pt>
                <c:pt idx="2">
                  <c:v>55</c:v>
                </c:pt>
                <c:pt idx="3">
                  <c:v>21</c:v>
                </c:pt>
                <c:pt idx="4">
                  <c:v>15</c:v>
                </c:pt>
                <c:pt idx="5">
                  <c:v>13</c:v>
                </c:pt>
                <c:pt idx="6">
                  <c:v>33</c:v>
                </c:pt>
              </c:numCache>
            </c:numRef>
          </c:val>
          <c:extLst>
            <c:ext xmlns:c16="http://schemas.microsoft.com/office/drawing/2014/chart" uri="{C3380CC4-5D6E-409C-BE32-E72D297353CC}">
              <c16:uniqueId val="{0000000E-8D30-4CEC-90EB-94AEA54CC80A}"/>
            </c:ext>
          </c:extLst>
        </c:ser>
        <c:dLbls>
          <c:dLblPos val="outEnd"/>
          <c:showLegendKey val="0"/>
          <c:showVal val="1"/>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solidFill>
      <a:round/>
    </a:ln>
    <a:effectLst/>
  </c:spPr>
  <c:txPr>
    <a:bodyPr/>
    <a:lstStyle/>
    <a:p>
      <a:pPr>
        <a:defRPr/>
      </a:pPr>
      <a:endParaRPr lang="en-US"/>
    </a:p>
  </c:txPr>
  <c:externalData r:id="rId3">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Overall</a:t>
            </a:r>
            <a:r>
              <a:rPr lang="en-US" baseline="0"/>
              <a:t> Event Ranking</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scatterChart>
        <c:scatterStyle val="lineMarker"/>
        <c:varyColors val="0"/>
        <c:ser>
          <c:idx val="0"/>
          <c:order val="0"/>
          <c:spPr>
            <a:ln w="19050" cap="rnd">
              <a:noFill/>
              <a:round/>
            </a:ln>
            <a:effectLst/>
          </c:spPr>
          <c:marker>
            <c:symbol val="circle"/>
            <c:size val="5"/>
            <c:spPr>
              <a:solidFill>
                <a:schemeClr val="accent1"/>
              </a:solidFill>
              <a:ln w="9525">
                <a:solidFill>
                  <a:schemeClr val="accent1"/>
                </a:solidFill>
              </a:ln>
              <a:effectLst/>
            </c:spPr>
          </c:marker>
          <c:yVal>
            <c:numRef>
              <c:f>'Self Advocate'!$B$2:$B$33</c:f>
              <c:numCache>
                <c:formatCode>General</c:formatCode>
                <c:ptCount val="32"/>
                <c:pt idx="0">
                  <c:v>10</c:v>
                </c:pt>
                <c:pt idx="1">
                  <c:v>10</c:v>
                </c:pt>
                <c:pt idx="2">
                  <c:v>8</c:v>
                </c:pt>
                <c:pt idx="3">
                  <c:v>10</c:v>
                </c:pt>
                <c:pt idx="4">
                  <c:v>10</c:v>
                </c:pt>
                <c:pt idx="5">
                  <c:v>10</c:v>
                </c:pt>
                <c:pt idx="6">
                  <c:v>10</c:v>
                </c:pt>
                <c:pt idx="7">
                  <c:v>10</c:v>
                </c:pt>
                <c:pt idx="8">
                  <c:v>10</c:v>
                </c:pt>
                <c:pt idx="9">
                  <c:v>10</c:v>
                </c:pt>
                <c:pt idx="10">
                  <c:v>10</c:v>
                </c:pt>
                <c:pt idx="11">
                  <c:v>10</c:v>
                </c:pt>
                <c:pt idx="12">
                  <c:v>10</c:v>
                </c:pt>
                <c:pt idx="13">
                  <c:v>10</c:v>
                </c:pt>
                <c:pt idx="14">
                  <c:v>10</c:v>
                </c:pt>
                <c:pt idx="15">
                  <c:v>10</c:v>
                </c:pt>
                <c:pt idx="16">
                  <c:v>9</c:v>
                </c:pt>
                <c:pt idx="17">
                  <c:v>10</c:v>
                </c:pt>
                <c:pt idx="18">
                  <c:v>10</c:v>
                </c:pt>
                <c:pt idx="19">
                  <c:v>10</c:v>
                </c:pt>
                <c:pt idx="20">
                  <c:v>9</c:v>
                </c:pt>
                <c:pt idx="21">
                  <c:v>10</c:v>
                </c:pt>
                <c:pt idx="22">
                  <c:v>5</c:v>
                </c:pt>
                <c:pt idx="23">
                  <c:v>10</c:v>
                </c:pt>
                <c:pt idx="24">
                  <c:v>10</c:v>
                </c:pt>
                <c:pt idx="25">
                  <c:v>10</c:v>
                </c:pt>
                <c:pt idx="26">
                  <c:v>9</c:v>
                </c:pt>
                <c:pt idx="27">
                  <c:v>10</c:v>
                </c:pt>
                <c:pt idx="28">
                  <c:v>8</c:v>
                </c:pt>
                <c:pt idx="29">
                  <c:v>8</c:v>
                </c:pt>
                <c:pt idx="30">
                  <c:v>10</c:v>
                </c:pt>
                <c:pt idx="31">
                  <c:v>9</c:v>
                </c:pt>
              </c:numCache>
            </c:numRef>
          </c:yVal>
          <c:smooth val="0"/>
          <c:extLst>
            <c:ext xmlns:c16="http://schemas.microsoft.com/office/drawing/2014/chart" uri="{C3380CC4-5D6E-409C-BE32-E72D297353CC}">
              <c16:uniqueId val="{00000000-B755-41D3-A9F0-B69BBFBEAD99}"/>
            </c:ext>
          </c:extLst>
        </c:ser>
        <c:dLbls>
          <c:showLegendKey val="0"/>
          <c:showVal val="0"/>
          <c:showCatName val="0"/>
          <c:showSerName val="0"/>
          <c:showPercent val="0"/>
          <c:showBubbleSize val="0"/>
        </c:dLbls>
        <c:axId val="1757084655"/>
        <c:axId val="1757112847"/>
      </c:scatterChart>
      <c:valAx>
        <c:axId val="1757084655"/>
        <c:scaling>
          <c:orientation val="minMax"/>
        </c:scaling>
        <c:delete val="0"/>
        <c:axPos val="b"/>
        <c:majorGridlines>
          <c:spPr>
            <a:ln w="9525" cap="flat" cmpd="sng" algn="ctr">
              <a:solidFill>
                <a:schemeClr val="tx1">
                  <a:lumMod val="15000"/>
                  <a:lumOff val="85000"/>
                </a:schemeClr>
              </a:solidFill>
              <a:round/>
            </a:ln>
            <a:effectLst/>
          </c:spPr>
        </c:majorGridlines>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57112847"/>
        <c:crosses val="autoZero"/>
        <c:crossBetween val="midCat"/>
      </c:valAx>
      <c:valAx>
        <c:axId val="1757112847"/>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57084655"/>
        <c:crosses val="autoZero"/>
        <c:crossBetween val="midCat"/>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Speaker</a:t>
            </a:r>
            <a:r>
              <a:rPr lang="en-US" baseline="0"/>
              <a:t> Ranking</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scatterChart>
        <c:scatterStyle val="lineMarker"/>
        <c:varyColors val="0"/>
        <c:ser>
          <c:idx val="0"/>
          <c:order val="0"/>
          <c:spPr>
            <a:ln w="19050" cap="rnd">
              <a:noFill/>
              <a:round/>
            </a:ln>
            <a:effectLst/>
          </c:spPr>
          <c:marker>
            <c:symbol val="circle"/>
            <c:size val="5"/>
            <c:spPr>
              <a:solidFill>
                <a:schemeClr val="accent1"/>
              </a:solidFill>
              <a:ln w="9525">
                <a:solidFill>
                  <a:schemeClr val="accent1"/>
                </a:solidFill>
              </a:ln>
              <a:effectLst/>
            </c:spPr>
          </c:marker>
          <c:yVal>
            <c:numRef>
              <c:f>'Self Advocate'!$C$2:$C$33</c:f>
              <c:numCache>
                <c:formatCode>General</c:formatCode>
                <c:ptCount val="32"/>
                <c:pt idx="0">
                  <c:v>10</c:v>
                </c:pt>
                <c:pt idx="1">
                  <c:v>10</c:v>
                </c:pt>
                <c:pt idx="2">
                  <c:v>9</c:v>
                </c:pt>
                <c:pt idx="3">
                  <c:v>10</c:v>
                </c:pt>
                <c:pt idx="4">
                  <c:v>10</c:v>
                </c:pt>
                <c:pt idx="5">
                  <c:v>9</c:v>
                </c:pt>
                <c:pt idx="6">
                  <c:v>10</c:v>
                </c:pt>
                <c:pt idx="7">
                  <c:v>5</c:v>
                </c:pt>
                <c:pt idx="8">
                  <c:v>10</c:v>
                </c:pt>
                <c:pt idx="9">
                  <c:v>10</c:v>
                </c:pt>
                <c:pt idx="10">
                  <c:v>10</c:v>
                </c:pt>
                <c:pt idx="11">
                  <c:v>10</c:v>
                </c:pt>
                <c:pt idx="12">
                  <c:v>8</c:v>
                </c:pt>
                <c:pt idx="13">
                  <c:v>7</c:v>
                </c:pt>
                <c:pt idx="14">
                  <c:v>8</c:v>
                </c:pt>
                <c:pt idx="15">
                  <c:v>8</c:v>
                </c:pt>
                <c:pt idx="16">
                  <c:v>9</c:v>
                </c:pt>
                <c:pt idx="17">
                  <c:v>10</c:v>
                </c:pt>
                <c:pt idx="18">
                  <c:v>10</c:v>
                </c:pt>
                <c:pt idx="19">
                  <c:v>10</c:v>
                </c:pt>
                <c:pt idx="20">
                  <c:v>7</c:v>
                </c:pt>
                <c:pt idx="21">
                  <c:v>7</c:v>
                </c:pt>
                <c:pt idx="22">
                  <c:v>6</c:v>
                </c:pt>
                <c:pt idx="23">
                  <c:v>10</c:v>
                </c:pt>
                <c:pt idx="24">
                  <c:v>10</c:v>
                </c:pt>
                <c:pt idx="25">
                  <c:v>10</c:v>
                </c:pt>
                <c:pt idx="26">
                  <c:v>7</c:v>
                </c:pt>
                <c:pt idx="27">
                  <c:v>6</c:v>
                </c:pt>
                <c:pt idx="28">
                  <c:v>10</c:v>
                </c:pt>
                <c:pt idx="29">
                  <c:v>10</c:v>
                </c:pt>
                <c:pt idx="30">
                  <c:v>10</c:v>
                </c:pt>
                <c:pt idx="31">
                  <c:v>9</c:v>
                </c:pt>
              </c:numCache>
            </c:numRef>
          </c:yVal>
          <c:smooth val="0"/>
          <c:extLst>
            <c:ext xmlns:c16="http://schemas.microsoft.com/office/drawing/2014/chart" uri="{C3380CC4-5D6E-409C-BE32-E72D297353CC}">
              <c16:uniqueId val="{00000000-BFB8-4A40-8BCC-81702664CF9E}"/>
            </c:ext>
          </c:extLst>
        </c:ser>
        <c:dLbls>
          <c:showLegendKey val="0"/>
          <c:showVal val="0"/>
          <c:showCatName val="0"/>
          <c:showSerName val="0"/>
          <c:showPercent val="0"/>
          <c:showBubbleSize val="0"/>
        </c:dLbls>
        <c:axId val="2086248175"/>
        <c:axId val="1760577615"/>
      </c:scatterChart>
      <c:valAx>
        <c:axId val="2086248175"/>
        <c:scaling>
          <c:orientation val="minMax"/>
        </c:scaling>
        <c:delete val="0"/>
        <c:axPos val="b"/>
        <c:majorGridlines>
          <c:spPr>
            <a:ln w="9525" cap="flat" cmpd="sng" algn="ctr">
              <a:solidFill>
                <a:schemeClr val="tx1">
                  <a:lumMod val="15000"/>
                  <a:lumOff val="85000"/>
                </a:schemeClr>
              </a:solidFill>
              <a:round/>
            </a:ln>
            <a:effectLst/>
          </c:spPr>
        </c:majorGridlines>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60577615"/>
        <c:crosses val="autoZero"/>
        <c:crossBetween val="midCat"/>
      </c:valAx>
      <c:valAx>
        <c:axId val="1760577615"/>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86248175"/>
        <c:crosses val="autoZero"/>
        <c:crossBetween val="midCat"/>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Registration/Check-In</a:t>
            </a:r>
            <a:r>
              <a:rPr lang="en-US" baseline="0"/>
              <a:t> Ranking</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scatterChart>
        <c:scatterStyle val="lineMarker"/>
        <c:varyColors val="0"/>
        <c:ser>
          <c:idx val="0"/>
          <c:order val="0"/>
          <c:spPr>
            <a:ln w="19050" cap="rnd">
              <a:noFill/>
              <a:round/>
            </a:ln>
            <a:effectLst/>
          </c:spPr>
          <c:marker>
            <c:symbol val="circle"/>
            <c:size val="5"/>
            <c:spPr>
              <a:solidFill>
                <a:schemeClr val="accent1"/>
              </a:solidFill>
              <a:ln w="9525">
                <a:solidFill>
                  <a:schemeClr val="accent1"/>
                </a:solidFill>
              </a:ln>
              <a:effectLst/>
            </c:spPr>
          </c:marker>
          <c:yVal>
            <c:numRef>
              <c:f>'Self Advocate'!$D$2:$D$33</c:f>
              <c:numCache>
                <c:formatCode>General</c:formatCode>
                <c:ptCount val="32"/>
                <c:pt idx="0">
                  <c:v>10</c:v>
                </c:pt>
                <c:pt idx="1">
                  <c:v>10</c:v>
                </c:pt>
                <c:pt idx="2">
                  <c:v>5</c:v>
                </c:pt>
                <c:pt idx="3">
                  <c:v>10</c:v>
                </c:pt>
                <c:pt idx="4">
                  <c:v>10</c:v>
                </c:pt>
                <c:pt idx="5">
                  <c:v>10</c:v>
                </c:pt>
                <c:pt idx="6">
                  <c:v>10</c:v>
                </c:pt>
                <c:pt idx="7">
                  <c:v>9</c:v>
                </c:pt>
                <c:pt idx="8">
                  <c:v>10</c:v>
                </c:pt>
                <c:pt idx="9">
                  <c:v>10</c:v>
                </c:pt>
                <c:pt idx="10">
                  <c:v>10</c:v>
                </c:pt>
                <c:pt idx="11">
                  <c:v>10</c:v>
                </c:pt>
                <c:pt idx="12">
                  <c:v>8</c:v>
                </c:pt>
                <c:pt idx="13">
                  <c:v>10</c:v>
                </c:pt>
                <c:pt idx="14">
                  <c:v>10</c:v>
                </c:pt>
                <c:pt idx="15">
                  <c:v>10</c:v>
                </c:pt>
                <c:pt idx="16">
                  <c:v>9</c:v>
                </c:pt>
                <c:pt idx="17">
                  <c:v>10</c:v>
                </c:pt>
                <c:pt idx="18">
                  <c:v>10</c:v>
                </c:pt>
                <c:pt idx="19">
                  <c:v>10</c:v>
                </c:pt>
                <c:pt idx="20">
                  <c:v>10</c:v>
                </c:pt>
                <c:pt idx="21">
                  <c:v>10</c:v>
                </c:pt>
                <c:pt idx="22">
                  <c:v>10</c:v>
                </c:pt>
                <c:pt idx="23">
                  <c:v>10</c:v>
                </c:pt>
                <c:pt idx="24">
                  <c:v>9</c:v>
                </c:pt>
                <c:pt idx="25">
                  <c:v>10</c:v>
                </c:pt>
                <c:pt idx="26">
                  <c:v>10</c:v>
                </c:pt>
                <c:pt idx="27">
                  <c:v>10</c:v>
                </c:pt>
                <c:pt idx="28">
                  <c:v>9</c:v>
                </c:pt>
                <c:pt idx="29">
                  <c:v>8</c:v>
                </c:pt>
                <c:pt idx="30">
                  <c:v>5</c:v>
                </c:pt>
                <c:pt idx="31">
                  <c:v>10</c:v>
                </c:pt>
              </c:numCache>
            </c:numRef>
          </c:yVal>
          <c:smooth val="0"/>
          <c:extLst>
            <c:ext xmlns:c16="http://schemas.microsoft.com/office/drawing/2014/chart" uri="{C3380CC4-5D6E-409C-BE32-E72D297353CC}">
              <c16:uniqueId val="{00000000-0A59-4CD2-93D2-1384C3C7D438}"/>
            </c:ext>
          </c:extLst>
        </c:ser>
        <c:dLbls>
          <c:showLegendKey val="0"/>
          <c:showVal val="0"/>
          <c:showCatName val="0"/>
          <c:showSerName val="0"/>
          <c:showPercent val="0"/>
          <c:showBubbleSize val="0"/>
        </c:dLbls>
        <c:axId val="2086257743"/>
        <c:axId val="1757118895"/>
      </c:scatterChart>
      <c:valAx>
        <c:axId val="2086257743"/>
        <c:scaling>
          <c:orientation val="minMax"/>
        </c:scaling>
        <c:delete val="0"/>
        <c:axPos val="b"/>
        <c:majorGridlines>
          <c:spPr>
            <a:ln w="9525" cap="flat" cmpd="sng" algn="ctr">
              <a:solidFill>
                <a:schemeClr val="tx1">
                  <a:lumMod val="15000"/>
                  <a:lumOff val="85000"/>
                </a:schemeClr>
              </a:solidFill>
              <a:round/>
            </a:ln>
            <a:effectLst/>
          </c:spPr>
        </c:majorGridlines>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57118895"/>
        <c:crosses val="autoZero"/>
        <c:crossBetween val="midCat"/>
      </c:valAx>
      <c:valAx>
        <c:axId val="1757118895"/>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86257743"/>
        <c:crosses val="autoZero"/>
        <c:crossBetween val="midCat"/>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1"/>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Parent/Guardian</a:t>
            </a:r>
            <a:r>
              <a:rPr lang="en-US" baseline="0"/>
              <a:t> - Race</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bar"/>
        <c:grouping val="clustered"/>
        <c:varyColors val="0"/>
        <c:ser>
          <c:idx val="0"/>
          <c:order val="0"/>
          <c:spPr>
            <a:solidFill>
              <a:schemeClr val="accent1"/>
            </a:solidFill>
            <a:ln w="19050">
              <a:solidFill>
                <a:schemeClr val="lt1"/>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Parents!$A$98:$A$101</c:f>
              <c:strCache>
                <c:ptCount val="4"/>
                <c:pt idx="0">
                  <c:v>American Indian/Pacific Islander/Asian/Hispanic)</c:v>
                </c:pt>
                <c:pt idx="1">
                  <c:v>Black/African American</c:v>
                </c:pt>
                <c:pt idx="2">
                  <c:v>White</c:v>
                </c:pt>
                <c:pt idx="3">
                  <c:v>N/A</c:v>
                </c:pt>
              </c:strCache>
            </c:strRef>
          </c:cat>
          <c:val>
            <c:numRef>
              <c:f>Parents!$B$98:$B$101</c:f>
              <c:numCache>
                <c:formatCode>General</c:formatCode>
                <c:ptCount val="4"/>
                <c:pt idx="0">
                  <c:v>1</c:v>
                </c:pt>
                <c:pt idx="1">
                  <c:v>5</c:v>
                </c:pt>
                <c:pt idx="2">
                  <c:v>30</c:v>
                </c:pt>
                <c:pt idx="3">
                  <c:v>7</c:v>
                </c:pt>
              </c:numCache>
            </c:numRef>
          </c:val>
          <c:extLst>
            <c:ext xmlns:c16="http://schemas.microsoft.com/office/drawing/2014/chart" uri="{C3380CC4-5D6E-409C-BE32-E72D297353CC}">
              <c16:uniqueId val="{00000000-F582-4C82-8B23-D20E1F9892CE}"/>
            </c:ext>
          </c:extLst>
        </c:ser>
        <c:dLbls>
          <c:showLegendKey val="0"/>
          <c:showVal val="0"/>
          <c:showCatName val="0"/>
          <c:showSerName val="0"/>
          <c:showPercent val="0"/>
          <c:showBubbleSize val="0"/>
        </c:dLbls>
        <c:gapWidth val="150"/>
        <c:axId val="1008770048"/>
        <c:axId val="708545872"/>
      </c:barChart>
      <c:valAx>
        <c:axId val="708545872"/>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08770048"/>
        <c:crosses val="autoZero"/>
        <c:crossBetween val="between"/>
      </c:valAx>
      <c:catAx>
        <c:axId val="1008770048"/>
        <c:scaling>
          <c:orientation val="minMax"/>
        </c:scaling>
        <c:delete val="0"/>
        <c:axPos val="l"/>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08545872"/>
        <c:crosses val="autoZero"/>
        <c:auto val="1"/>
        <c:lblAlgn val="ctr"/>
        <c:lblOffset val="100"/>
        <c:noMultiLvlLbl val="0"/>
      </c:cat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solidFill>
      <a:round/>
    </a:ln>
    <a:effectLst/>
  </c:spPr>
  <c:txPr>
    <a:bodyPr/>
    <a:lstStyle/>
    <a:p>
      <a:pPr>
        <a:defRPr/>
      </a:pPr>
      <a:endParaRPr lang="en-US"/>
    </a:p>
  </c:txPr>
  <c:externalData r:id="rId3">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1"/>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Parent/Guardian - Legislative Meeting</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C4CA-468E-8CFC-3385AFA80086}"/>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C4CA-468E-8CFC-3385AFA80086}"/>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Parents!$A$65:$A$66</c:f>
              <c:strCache>
                <c:ptCount val="2"/>
                <c:pt idx="0">
                  <c:v>Met with Legislator</c:v>
                </c:pt>
                <c:pt idx="1">
                  <c:v>No Meeting</c:v>
                </c:pt>
              </c:strCache>
            </c:strRef>
          </c:cat>
          <c:val>
            <c:numRef>
              <c:f>Parents!$B$65:$B$66</c:f>
              <c:numCache>
                <c:formatCode>General</c:formatCode>
                <c:ptCount val="2"/>
                <c:pt idx="0">
                  <c:v>39</c:v>
                </c:pt>
                <c:pt idx="1">
                  <c:v>4</c:v>
                </c:pt>
              </c:numCache>
            </c:numRef>
          </c:val>
          <c:extLst>
            <c:ext xmlns:c16="http://schemas.microsoft.com/office/drawing/2014/chart" uri="{C3380CC4-5D6E-409C-BE32-E72D297353CC}">
              <c16:uniqueId val="{00000004-C4CA-468E-8CFC-3385AFA80086}"/>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solidFill>
      <a:round/>
    </a:ln>
    <a:effectLst/>
  </c:spPr>
  <c:txPr>
    <a:bodyPr/>
    <a:lstStyle/>
    <a:p>
      <a:pPr>
        <a:defRPr/>
      </a:pPr>
      <a:endParaRPr lang="en-US"/>
    </a:p>
  </c:txPr>
  <c:externalData r:id="rId3">
    <c:autoUpdate val="0"/>
  </c:externalData>
</c:chartSpace>
</file>

<file path=word/charts/chart1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1"/>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Parent/Guardian - Income</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72E6-49CA-8D67-3769E1944E6B}"/>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72E6-49CA-8D67-3769E1944E6B}"/>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72E6-49CA-8D67-3769E1944E6B}"/>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72E6-49CA-8D67-3769E1944E6B}"/>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72E6-49CA-8D67-3769E1944E6B}"/>
              </c:ext>
            </c:extLst>
          </c:dPt>
          <c:dPt>
            <c:idx val="5"/>
            <c:bubble3D val="0"/>
            <c:spPr>
              <a:solidFill>
                <a:schemeClr val="accent6"/>
              </a:solidFill>
              <a:ln w="19050">
                <a:solidFill>
                  <a:schemeClr val="lt1"/>
                </a:solidFill>
              </a:ln>
              <a:effectLst/>
            </c:spPr>
            <c:extLst>
              <c:ext xmlns:c16="http://schemas.microsoft.com/office/drawing/2014/chart" uri="{C3380CC4-5D6E-409C-BE32-E72D297353CC}">
                <c16:uniqueId val="{0000000B-72E6-49CA-8D67-3769E1944E6B}"/>
              </c:ext>
            </c:extLst>
          </c:dPt>
          <c:dPt>
            <c:idx val="6"/>
            <c:bubble3D val="0"/>
            <c:spPr>
              <a:solidFill>
                <a:schemeClr val="accent1">
                  <a:lumMod val="60000"/>
                </a:schemeClr>
              </a:solidFill>
              <a:ln w="19050">
                <a:solidFill>
                  <a:schemeClr val="lt1"/>
                </a:solidFill>
              </a:ln>
              <a:effectLst/>
            </c:spPr>
            <c:extLst>
              <c:ext xmlns:c16="http://schemas.microsoft.com/office/drawing/2014/chart" uri="{C3380CC4-5D6E-409C-BE32-E72D297353CC}">
                <c16:uniqueId val="{0000000D-72E6-49CA-8D67-3769E1944E6B}"/>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Parents!$A$78:$A$84</c:f>
              <c:strCache>
                <c:ptCount val="7"/>
                <c:pt idx="0">
                  <c:v>Less than $10K</c:v>
                </c:pt>
                <c:pt idx="1">
                  <c:v>$10K-$20K</c:v>
                </c:pt>
                <c:pt idx="2">
                  <c:v>$20K-$30K</c:v>
                </c:pt>
                <c:pt idx="3">
                  <c:v>$30K-$40K</c:v>
                </c:pt>
                <c:pt idx="4">
                  <c:v>$40K-$50K</c:v>
                </c:pt>
                <c:pt idx="5">
                  <c:v>$50K or More</c:v>
                </c:pt>
                <c:pt idx="6">
                  <c:v>N/A</c:v>
                </c:pt>
              </c:strCache>
            </c:strRef>
          </c:cat>
          <c:val>
            <c:numRef>
              <c:f>Parents!$B$78:$B$84</c:f>
              <c:numCache>
                <c:formatCode>General</c:formatCode>
                <c:ptCount val="7"/>
                <c:pt idx="0">
                  <c:v>1</c:v>
                </c:pt>
                <c:pt idx="1">
                  <c:v>0</c:v>
                </c:pt>
                <c:pt idx="2">
                  <c:v>0</c:v>
                </c:pt>
                <c:pt idx="3">
                  <c:v>1</c:v>
                </c:pt>
                <c:pt idx="4">
                  <c:v>3</c:v>
                </c:pt>
                <c:pt idx="5">
                  <c:v>16</c:v>
                </c:pt>
                <c:pt idx="6">
                  <c:v>22</c:v>
                </c:pt>
              </c:numCache>
            </c:numRef>
          </c:val>
          <c:extLst>
            <c:ext xmlns:c16="http://schemas.microsoft.com/office/drawing/2014/chart" uri="{C3380CC4-5D6E-409C-BE32-E72D297353CC}">
              <c16:uniqueId val="{0000000E-72E6-49CA-8D67-3769E1944E6B}"/>
            </c:ext>
          </c:extLst>
        </c:ser>
        <c:dLbls>
          <c:dLblPos val="outEnd"/>
          <c:showLegendKey val="0"/>
          <c:showVal val="1"/>
          <c:showCatName val="0"/>
          <c:showSerName val="0"/>
          <c:showPercent val="0"/>
          <c:showBubbleSize val="0"/>
          <c:showLeaderLines val="1"/>
        </c:dLbls>
        <c:firstSliceAng val="0"/>
      </c:pieChart>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1"/>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Full Attendance - Legislative Meeting</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F3E1-41F6-A00F-8A3EF51E7AA6}"/>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F3E1-41F6-A00F-8A3EF51E7AA6}"/>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'Full Attendance Demographics'!$N$11:$N$12</c:f>
              <c:strCache>
                <c:ptCount val="2"/>
                <c:pt idx="0">
                  <c:v>Met with Legislator</c:v>
                </c:pt>
                <c:pt idx="1">
                  <c:v>No Meeting</c:v>
                </c:pt>
              </c:strCache>
            </c:strRef>
          </c:cat>
          <c:val>
            <c:numRef>
              <c:f>'Full Attendance Demographics'!$O$11:$O$12</c:f>
              <c:numCache>
                <c:formatCode>0%</c:formatCode>
                <c:ptCount val="2"/>
                <c:pt idx="0">
                  <c:v>0.81140350877192979</c:v>
                </c:pt>
                <c:pt idx="1">
                  <c:v>0.18859649122807018</c:v>
                </c:pt>
              </c:numCache>
            </c:numRef>
          </c:val>
          <c:extLst>
            <c:ext xmlns:c16="http://schemas.microsoft.com/office/drawing/2014/chart" uri="{C3380CC4-5D6E-409C-BE32-E72D297353CC}">
              <c16:uniqueId val="{00000004-F3E1-41F6-A00F-8A3EF51E7AA6}"/>
            </c:ext>
          </c:extLst>
        </c:ser>
        <c:dLbls>
          <c:dLblPos val="outEnd"/>
          <c:showLegendKey val="0"/>
          <c:showVal val="1"/>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solidFill>
      <a:round/>
    </a:ln>
    <a:effectLst/>
  </c:spPr>
  <c:txPr>
    <a:bodyPr/>
    <a:lstStyle/>
    <a:p>
      <a:pPr>
        <a:defRPr/>
      </a:pPr>
      <a:endParaRPr lang="en-US"/>
    </a:p>
  </c:txPr>
  <c:externalData r:id="rId3">
    <c:autoUpdate val="0"/>
  </c:externalData>
</c:chartSpace>
</file>

<file path=word/charts/chart2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1"/>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Parent/Guardian - Age</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80C2-47B0-9162-B9D2DB8CCB3C}"/>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80C2-47B0-9162-B9D2DB8CCB3C}"/>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80C2-47B0-9162-B9D2DB8CCB3C}"/>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80C2-47B0-9162-B9D2DB8CCB3C}"/>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80C2-47B0-9162-B9D2DB8CCB3C}"/>
              </c:ext>
            </c:extLst>
          </c:dPt>
          <c:dPt>
            <c:idx val="5"/>
            <c:bubble3D val="0"/>
            <c:spPr>
              <a:solidFill>
                <a:schemeClr val="accent6"/>
              </a:solidFill>
              <a:ln w="19050">
                <a:solidFill>
                  <a:schemeClr val="lt1"/>
                </a:solidFill>
              </a:ln>
              <a:effectLst/>
            </c:spPr>
            <c:extLst>
              <c:ext xmlns:c16="http://schemas.microsoft.com/office/drawing/2014/chart" uri="{C3380CC4-5D6E-409C-BE32-E72D297353CC}">
                <c16:uniqueId val="{0000000B-80C2-47B0-9162-B9D2DB8CCB3C}"/>
              </c:ext>
            </c:extLst>
          </c:dPt>
          <c:dPt>
            <c:idx val="6"/>
            <c:bubble3D val="0"/>
            <c:spPr>
              <a:solidFill>
                <a:schemeClr val="accent1">
                  <a:lumMod val="60000"/>
                </a:schemeClr>
              </a:solidFill>
              <a:ln w="19050">
                <a:solidFill>
                  <a:schemeClr val="lt1"/>
                </a:solidFill>
              </a:ln>
              <a:effectLst/>
            </c:spPr>
            <c:extLst>
              <c:ext xmlns:c16="http://schemas.microsoft.com/office/drawing/2014/chart" uri="{C3380CC4-5D6E-409C-BE32-E72D297353CC}">
                <c16:uniqueId val="{0000000D-80C2-47B0-9162-B9D2DB8CCB3C}"/>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Parents!$A$115:$A$121</c:f>
              <c:strCache>
                <c:ptCount val="7"/>
                <c:pt idx="0">
                  <c:v>18 or Younger</c:v>
                </c:pt>
                <c:pt idx="1">
                  <c:v>19-29</c:v>
                </c:pt>
                <c:pt idx="2">
                  <c:v>30-39</c:v>
                </c:pt>
                <c:pt idx="3">
                  <c:v>40-49</c:v>
                </c:pt>
                <c:pt idx="4">
                  <c:v>50-59</c:v>
                </c:pt>
                <c:pt idx="5">
                  <c:v>60 or Older</c:v>
                </c:pt>
                <c:pt idx="6">
                  <c:v>N/A</c:v>
                </c:pt>
              </c:strCache>
            </c:strRef>
          </c:cat>
          <c:val>
            <c:numRef>
              <c:f>Parents!$B$115:$B$121</c:f>
              <c:numCache>
                <c:formatCode>General</c:formatCode>
                <c:ptCount val="7"/>
                <c:pt idx="0">
                  <c:v>0</c:v>
                </c:pt>
                <c:pt idx="1">
                  <c:v>0</c:v>
                </c:pt>
                <c:pt idx="2">
                  <c:v>2</c:v>
                </c:pt>
                <c:pt idx="3">
                  <c:v>10</c:v>
                </c:pt>
                <c:pt idx="4">
                  <c:v>8</c:v>
                </c:pt>
                <c:pt idx="5">
                  <c:v>11</c:v>
                </c:pt>
                <c:pt idx="6">
                  <c:v>12</c:v>
                </c:pt>
              </c:numCache>
            </c:numRef>
          </c:val>
          <c:extLst>
            <c:ext xmlns:c16="http://schemas.microsoft.com/office/drawing/2014/chart" uri="{C3380CC4-5D6E-409C-BE32-E72D297353CC}">
              <c16:uniqueId val="{0000000E-80C2-47B0-9162-B9D2DB8CCB3C}"/>
            </c:ext>
          </c:extLst>
        </c:ser>
        <c:dLbls>
          <c:dLblPos val="outEnd"/>
          <c:showLegendKey val="0"/>
          <c:showVal val="1"/>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solidFill>
      <a:round/>
    </a:ln>
    <a:effectLst/>
  </c:spPr>
  <c:txPr>
    <a:bodyPr/>
    <a:lstStyle/>
    <a:p>
      <a:pPr>
        <a:defRPr/>
      </a:pPr>
      <a:endParaRPr lang="en-US"/>
    </a:p>
  </c:txPr>
  <c:externalData r:id="rId3">
    <c:autoUpdate val="0"/>
  </c:externalData>
</c:chartSpace>
</file>

<file path=word/charts/chart2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1"/>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Parent</a:t>
            </a:r>
            <a:r>
              <a:rPr lang="en-US" baseline="0"/>
              <a:t>/Guardian - Sex</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EE34-46C1-AEA1-3C34EF2CB46B}"/>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EE34-46C1-AEA1-3C34EF2CB46B}"/>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EE34-46C1-AEA1-3C34EF2CB46B}"/>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Parents!$A$49:$A$51</c:f>
              <c:strCache>
                <c:ptCount val="3"/>
                <c:pt idx="0">
                  <c:v>Female</c:v>
                </c:pt>
                <c:pt idx="1">
                  <c:v>Male</c:v>
                </c:pt>
                <c:pt idx="2">
                  <c:v>N/A</c:v>
                </c:pt>
              </c:strCache>
            </c:strRef>
          </c:cat>
          <c:val>
            <c:numRef>
              <c:f>Parents!$B$49:$B$51</c:f>
              <c:numCache>
                <c:formatCode>General</c:formatCode>
                <c:ptCount val="3"/>
                <c:pt idx="0">
                  <c:v>33</c:v>
                </c:pt>
                <c:pt idx="1">
                  <c:v>6</c:v>
                </c:pt>
                <c:pt idx="2">
                  <c:v>4</c:v>
                </c:pt>
              </c:numCache>
            </c:numRef>
          </c:val>
          <c:extLst>
            <c:ext xmlns:c16="http://schemas.microsoft.com/office/drawing/2014/chart" uri="{C3380CC4-5D6E-409C-BE32-E72D297353CC}">
              <c16:uniqueId val="{00000006-EE34-46C1-AEA1-3C34EF2CB46B}"/>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solidFill>
      <a:round/>
    </a:ln>
    <a:effectLst/>
  </c:spPr>
  <c:txPr>
    <a:bodyPr/>
    <a:lstStyle/>
    <a:p>
      <a:pPr>
        <a:defRPr/>
      </a:pPr>
      <a:endParaRPr lang="en-US"/>
    </a:p>
  </c:txPr>
  <c:externalData r:id="rId3">
    <c:autoUpdate val="0"/>
  </c:externalData>
</c:chartSpace>
</file>

<file path=word/charts/chart2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1"/>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Overall</a:t>
            </a:r>
            <a:r>
              <a:rPr lang="en-US" baseline="0"/>
              <a:t> Ranking</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scatterChart>
        <c:scatterStyle val="lineMarker"/>
        <c:varyColors val="0"/>
        <c:ser>
          <c:idx val="0"/>
          <c:order val="0"/>
          <c:spPr>
            <a:ln w="19050" cap="rnd">
              <a:noFill/>
              <a:round/>
            </a:ln>
            <a:effectLst/>
          </c:spPr>
          <c:marker>
            <c:symbol val="circle"/>
            <c:size val="5"/>
            <c:spPr>
              <a:solidFill>
                <a:schemeClr val="accent1"/>
              </a:solidFill>
              <a:ln w="9525">
                <a:solidFill>
                  <a:schemeClr val="accent1"/>
                </a:solidFill>
              </a:ln>
              <a:effectLst/>
            </c:spPr>
          </c:marker>
          <c:yVal>
            <c:numRef>
              <c:f>Parent!$B$2:$B$14</c:f>
              <c:numCache>
                <c:formatCode>General</c:formatCode>
                <c:ptCount val="13"/>
                <c:pt idx="0">
                  <c:v>9</c:v>
                </c:pt>
                <c:pt idx="1">
                  <c:v>10</c:v>
                </c:pt>
                <c:pt idx="2">
                  <c:v>7</c:v>
                </c:pt>
                <c:pt idx="3">
                  <c:v>10</c:v>
                </c:pt>
                <c:pt idx="4">
                  <c:v>10</c:v>
                </c:pt>
                <c:pt idx="5">
                  <c:v>3</c:v>
                </c:pt>
                <c:pt idx="6">
                  <c:v>7</c:v>
                </c:pt>
                <c:pt idx="7">
                  <c:v>9</c:v>
                </c:pt>
                <c:pt idx="8">
                  <c:v>4</c:v>
                </c:pt>
                <c:pt idx="9">
                  <c:v>10</c:v>
                </c:pt>
                <c:pt idx="10">
                  <c:v>10</c:v>
                </c:pt>
                <c:pt idx="11">
                  <c:v>8</c:v>
                </c:pt>
                <c:pt idx="12">
                  <c:v>1</c:v>
                </c:pt>
              </c:numCache>
            </c:numRef>
          </c:yVal>
          <c:smooth val="0"/>
          <c:extLst>
            <c:ext xmlns:c16="http://schemas.microsoft.com/office/drawing/2014/chart" uri="{C3380CC4-5D6E-409C-BE32-E72D297353CC}">
              <c16:uniqueId val="{00000000-61A7-4E98-8D33-CD209020687B}"/>
            </c:ext>
          </c:extLst>
        </c:ser>
        <c:dLbls>
          <c:showLegendKey val="0"/>
          <c:showVal val="0"/>
          <c:showCatName val="0"/>
          <c:showSerName val="0"/>
          <c:showPercent val="0"/>
          <c:showBubbleSize val="0"/>
        </c:dLbls>
        <c:axId val="1720208879"/>
        <c:axId val="1866392991"/>
      </c:scatterChart>
      <c:valAx>
        <c:axId val="1720208879"/>
        <c:scaling>
          <c:orientation val="minMax"/>
        </c:scaling>
        <c:delete val="0"/>
        <c:axPos val="b"/>
        <c:majorGridlines>
          <c:spPr>
            <a:ln w="9525" cap="flat" cmpd="sng" algn="ctr">
              <a:solidFill>
                <a:schemeClr val="tx1">
                  <a:lumMod val="15000"/>
                  <a:lumOff val="85000"/>
                </a:schemeClr>
              </a:solidFill>
              <a:round/>
            </a:ln>
            <a:effectLst/>
          </c:spPr>
        </c:majorGridlines>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66392991"/>
        <c:crosses val="autoZero"/>
        <c:crossBetween val="midCat"/>
      </c:valAx>
      <c:valAx>
        <c:axId val="1866392991"/>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20208879"/>
        <c:crosses val="autoZero"/>
        <c:crossBetween val="midCat"/>
      </c:valAx>
      <c:spPr>
        <a:noFill/>
        <a:ln>
          <a:noFill/>
        </a:ln>
        <a:effectLst/>
      </c:spPr>
    </c:plotArea>
    <c:plotVisOnly val="1"/>
    <c:dispBlanksAs val="gap"/>
    <c:showDLblsOverMax val="0"/>
  </c:chart>
  <c:spPr>
    <a:solidFill>
      <a:schemeClr val="bg1"/>
    </a:solidFill>
    <a:ln w="9525" cap="flat" cmpd="sng" algn="ctr">
      <a:solidFill>
        <a:schemeClr val="tx1"/>
      </a:solidFill>
      <a:round/>
    </a:ln>
    <a:effectLst/>
  </c:spPr>
  <c:txPr>
    <a:bodyPr/>
    <a:lstStyle/>
    <a:p>
      <a:pPr>
        <a:defRPr/>
      </a:pPr>
      <a:endParaRPr lang="en-US"/>
    </a:p>
  </c:txPr>
  <c:externalData r:id="rId3">
    <c:autoUpdate val="0"/>
  </c:externalData>
</c:chartSpace>
</file>

<file path=word/charts/chart2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1"/>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Speaker</a:t>
            </a:r>
            <a:r>
              <a:rPr lang="en-US" baseline="0"/>
              <a:t> Ranking</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scatterChart>
        <c:scatterStyle val="lineMarker"/>
        <c:varyColors val="0"/>
        <c:ser>
          <c:idx val="0"/>
          <c:order val="0"/>
          <c:spPr>
            <a:ln w="19050" cap="rnd">
              <a:noFill/>
              <a:round/>
            </a:ln>
            <a:effectLst/>
          </c:spPr>
          <c:marker>
            <c:symbol val="circle"/>
            <c:size val="5"/>
            <c:spPr>
              <a:solidFill>
                <a:schemeClr val="accent1"/>
              </a:solidFill>
              <a:ln w="9525">
                <a:solidFill>
                  <a:schemeClr val="accent1"/>
                </a:solidFill>
              </a:ln>
              <a:effectLst/>
            </c:spPr>
          </c:marker>
          <c:yVal>
            <c:numRef>
              <c:f>Parent!$C$2:$C$14</c:f>
              <c:numCache>
                <c:formatCode>General</c:formatCode>
                <c:ptCount val="13"/>
                <c:pt idx="0">
                  <c:v>9</c:v>
                </c:pt>
                <c:pt idx="1">
                  <c:v>10</c:v>
                </c:pt>
                <c:pt idx="2">
                  <c:v>8</c:v>
                </c:pt>
                <c:pt idx="3">
                  <c:v>10</c:v>
                </c:pt>
                <c:pt idx="4">
                  <c:v>10</c:v>
                </c:pt>
                <c:pt idx="5">
                  <c:v>5</c:v>
                </c:pt>
                <c:pt idx="6">
                  <c:v>8</c:v>
                </c:pt>
                <c:pt idx="7">
                  <c:v>9</c:v>
                </c:pt>
                <c:pt idx="8">
                  <c:v>4</c:v>
                </c:pt>
                <c:pt idx="9">
                  <c:v>10</c:v>
                </c:pt>
                <c:pt idx="10">
                  <c:v>7</c:v>
                </c:pt>
                <c:pt idx="11">
                  <c:v>9</c:v>
                </c:pt>
                <c:pt idx="12">
                  <c:v>3</c:v>
                </c:pt>
              </c:numCache>
            </c:numRef>
          </c:yVal>
          <c:smooth val="0"/>
          <c:extLst>
            <c:ext xmlns:c16="http://schemas.microsoft.com/office/drawing/2014/chart" uri="{C3380CC4-5D6E-409C-BE32-E72D297353CC}">
              <c16:uniqueId val="{00000000-86D1-4022-9218-1C93254FFC85}"/>
            </c:ext>
          </c:extLst>
        </c:ser>
        <c:dLbls>
          <c:showLegendKey val="0"/>
          <c:showVal val="0"/>
          <c:showCatName val="0"/>
          <c:showSerName val="0"/>
          <c:showPercent val="0"/>
          <c:showBubbleSize val="0"/>
        </c:dLbls>
        <c:axId val="2086267727"/>
        <c:axId val="1870757791"/>
      </c:scatterChart>
      <c:valAx>
        <c:axId val="2086267727"/>
        <c:scaling>
          <c:orientation val="minMax"/>
        </c:scaling>
        <c:delete val="0"/>
        <c:axPos val="b"/>
        <c:majorGridlines>
          <c:spPr>
            <a:ln w="9525" cap="flat" cmpd="sng" algn="ctr">
              <a:solidFill>
                <a:schemeClr val="tx1">
                  <a:lumMod val="15000"/>
                  <a:lumOff val="85000"/>
                </a:schemeClr>
              </a:solidFill>
              <a:round/>
            </a:ln>
            <a:effectLst/>
          </c:spPr>
        </c:majorGridlines>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70757791"/>
        <c:crosses val="autoZero"/>
        <c:crossBetween val="midCat"/>
      </c:valAx>
      <c:valAx>
        <c:axId val="1870757791"/>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86267727"/>
        <c:crosses val="autoZero"/>
        <c:crossBetween val="midCat"/>
      </c:valAx>
      <c:spPr>
        <a:noFill/>
        <a:ln>
          <a:noFill/>
        </a:ln>
        <a:effectLst/>
      </c:spPr>
    </c:plotArea>
    <c:plotVisOnly val="1"/>
    <c:dispBlanksAs val="gap"/>
    <c:showDLblsOverMax val="0"/>
  </c:chart>
  <c:spPr>
    <a:solidFill>
      <a:schemeClr val="bg1"/>
    </a:solidFill>
    <a:ln w="9525" cap="flat" cmpd="sng" algn="ctr">
      <a:solidFill>
        <a:schemeClr val="tx1"/>
      </a:solidFill>
      <a:round/>
    </a:ln>
    <a:effectLst/>
  </c:spPr>
  <c:txPr>
    <a:bodyPr/>
    <a:lstStyle/>
    <a:p>
      <a:pPr>
        <a:defRPr/>
      </a:pPr>
      <a:endParaRPr lang="en-US"/>
    </a:p>
  </c:txPr>
  <c:externalData r:id="rId3">
    <c:autoUpdate val="0"/>
  </c:externalData>
</c:chartSpace>
</file>

<file path=word/charts/chart2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1"/>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Registration/Check-In</a:t>
            </a:r>
            <a:r>
              <a:rPr lang="en-US" baseline="0"/>
              <a:t> Ranking</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scatterChart>
        <c:scatterStyle val="lineMarker"/>
        <c:varyColors val="0"/>
        <c:ser>
          <c:idx val="0"/>
          <c:order val="0"/>
          <c:spPr>
            <a:ln w="19050" cap="rnd">
              <a:noFill/>
              <a:round/>
            </a:ln>
            <a:effectLst/>
          </c:spPr>
          <c:marker>
            <c:symbol val="circle"/>
            <c:size val="5"/>
            <c:spPr>
              <a:solidFill>
                <a:schemeClr val="accent1"/>
              </a:solidFill>
              <a:ln w="9525">
                <a:solidFill>
                  <a:schemeClr val="accent1"/>
                </a:solidFill>
              </a:ln>
              <a:effectLst/>
            </c:spPr>
          </c:marker>
          <c:yVal>
            <c:numRef>
              <c:f>Parent!$D$2:$D$14</c:f>
              <c:numCache>
                <c:formatCode>General</c:formatCode>
                <c:ptCount val="13"/>
                <c:pt idx="0">
                  <c:v>10</c:v>
                </c:pt>
                <c:pt idx="1">
                  <c:v>10</c:v>
                </c:pt>
                <c:pt idx="2">
                  <c:v>9</c:v>
                </c:pt>
                <c:pt idx="3">
                  <c:v>10</c:v>
                </c:pt>
                <c:pt idx="4">
                  <c:v>10</c:v>
                </c:pt>
                <c:pt idx="5">
                  <c:v>7</c:v>
                </c:pt>
                <c:pt idx="6">
                  <c:v>8</c:v>
                </c:pt>
                <c:pt idx="7">
                  <c:v>9</c:v>
                </c:pt>
                <c:pt idx="8">
                  <c:v>7</c:v>
                </c:pt>
                <c:pt idx="9">
                  <c:v>10</c:v>
                </c:pt>
                <c:pt idx="10">
                  <c:v>10</c:v>
                </c:pt>
                <c:pt idx="11">
                  <c:v>8</c:v>
                </c:pt>
                <c:pt idx="12">
                  <c:v>3</c:v>
                </c:pt>
              </c:numCache>
            </c:numRef>
          </c:yVal>
          <c:smooth val="0"/>
          <c:extLst>
            <c:ext xmlns:c16="http://schemas.microsoft.com/office/drawing/2014/chart" uri="{C3380CC4-5D6E-409C-BE32-E72D297353CC}">
              <c16:uniqueId val="{00000000-61CA-446B-808B-7A68CC8915C3}"/>
            </c:ext>
          </c:extLst>
        </c:ser>
        <c:dLbls>
          <c:showLegendKey val="0"/>
          <c:showVal val="0"/>
          <c:showCatName val="0"/>
          <c:showSerName val="0"/>
          <c:showPercent val="0"/>
          <c:showBubbleSize val="0"/>
        </c:dLbls>
        <c:axId val="1762064559"/>
        <c:axId val="1880250255"/>
      </c:scatterChart>
      <c:valAx>
        <c:axId val="1762064559"/>
        <c:scaling>
          <c:orientation val="minMax"/>
        </c:scaling>
        <c:delete val="0"/>
        <c:axPos val="b"/>
        <c:majorGridlines>
          <c:spPr>
            <a:ln w="9525" cap="flat" cmpd="sng" algn="ctr">
              <a:solidFill>
                <a:schemeClr val="tx1">
                  <a:lumMod val="15000"/>
                  <a:lumOff val="85000"/>
                </a:schemeClr>
              </a:solidFill>
              <a:round/>
            </a:ln>
            <a:effectLst/>
          </c:spPr>
        </c:majorGridlines>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80250255"/>
        <c:crosses val="autoZero"/>
        <c:crossBetween val="midCat"/>
      </c:valAx>
      <c:valAx>
        <c:axId val="1880250255"/>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62064559"/>
        <c:crosses val="autoZero"/>
        <c:crossBetween val="midCat"/>
      </c:valAx>
      <c:spPr>
        <a:noFill/>
        <a:ln>
          <a:noFill/>
        </a:ln>
        <a:effectLst/>
      </c:spPr>
    </c:plotArea>
    <c:plotVisOnly val="1"/>
    <c:dispBlanksAs val="gap"/>
    <c:showDLblsOverMax val="0"/>
  </c:chart>
  <c:spPr>
    <a:solidFill>
      <a:schemeClr val="bg1"/>
    </a:solidFill>
    <a:ln w="9525" cap="flat" cmpd="sng" algn="ctr">
      <a:solidFill>
        <a:schemeClr val="tx1"/>
      </a:solidFill>
      <a:round/>
    </a:ln>
    <a:effectLst/>
  </c:spPr>
  <c:txPr>
    <a:bodyPr/>
    <a:lstStyle/>
    <a:p>
      <a:pPr>
        <a:defRPr/>
      </a:pPr>
      <a:endParaRPr lang="en-US"/>
    </a:p>
  </c:txPr>
  <c:externalData r:id="rId3">
    <c:autoUpdate val="0"/>
  </c:externalData>
</c:chartSpace>
</file>

<file path=word/charts/chart2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1"/>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County Board - Race</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bar"/>
        <c:grouping val="clustered"/>
        <c:varyColors val="0"/>
        <c:ser>
          <c:idx val="0"/>
          <c:order val="0"/>
          <c:spPr>
            <a:solidFill>
              <a:schemeClr val="accent1"/>
            </a:solidFill>
            <a:ln w="19050">
              <a:solidFill>
                <a:schemeClr val="lt1"/>
              </a:solidFill>
            </a:ln>
            <a:effectLst/>
          </c:spPr>
          <c:invertIfNegative val="0"/>
          <c:dPt>
            <c:idx val="0"/>
            <c:invertIfNegative val="0"/>
            <c:bubble3D val="0"/>
            <c:spPr>
              <a:solidFill>
                <a:schemeClr val="accent1"/>
              </a:solidFill>
              <a:ln w="19050">
                <a:solidFill>
                  <a:schemeClr val="lt1"/>
                </a:solidFill>
              </a:ln>
              <a:effectLst/>
            </c:spPr>
            <c:extLst>
              <c:ext xmlns:c16="http://schemas.microsoft.com/office/drawing/2014/chart" uri="{C3380CC4-5D6E-409C-BE32-E72D297353CC}">
                <c16:uniqueId val="{00000001-56A8-40FA-A549-A20D04E835A7}"/>
              </c:ext>
            </c:extLst>
          </c:dPt>
          <c:dPt>
            <c:idx val="1"/>
            <c:invertIfNegative val="0"/>
            <c:bubble3D val="0"/>
            <c:spPr>
              <a:solidFill>
                <a:schemeClr val="accent1"/>
              </a:solidFill>
              <a:ln w="19050">
                <a:solidFill>
                  <a:schemeClr val="lt1"/>
                </a:solidFill>
              </a:ln>
              <a:effectLst/>
            </c:spPr>
            <c:extLst>
              <c:ext xmlns:c16="http://schemas.microsoft.com/office/drawing/2014/chart" uri="{C3380CC4-5D6E-409C-BE32-E72D297353CC}">
                <c16:uniqueId val="{00000003-56A8-40FA-A549-A20D04E835A7}"/>
              </c:ext>
            </c:extLst>
          </c:dPt>
          <c:dPt>
            <c:idx val="2"/>
            <c:invertIfNegative val="0"/>
            <c:bubble3D val="0"/>
            <c:spPr>
              <a:solidFill>
                <a:schemeClr val="accent1"/>
              </a:solidFill>
              <a:ln w="19050">
                <a:solidFill>
                  <a:schemeClr val="lt1"/>
                </a:solidFill>
              </a:ln>
              <a:effectLst/>
            </c:spPr>
            <c:extLst>
              <c:ext xmlns:c16="http://schemas.microsoft.com/office/drawing/2014/chart" uri="{C3380CC4-5D6E-409C-BE32-E72D297353CC}">
                <c16:uniqueId val="{00000005-56A8-40FA-A549-A20D04E835A7}"/>
              </c:ext>
            </c:extLst>
          </c:dPt>
          <c:dPt>
            <c:idx val="3"/>
            <c:invertIfNegative val="0"/>
            <c:bubble3D val="0"/>
            <c:spPr>
              <a:solidFill>
                <a:schemeClr val="accent1"/>
              </a:solidFill>
              <a:ln w="19050">
                <a:solidFill>
                  <a:schemeClr val="lt1"/>
                </a:solidFill>
              </a:ln>
              <a:effectLst/>
            </c:spPr>
            <c:extLst>
              <c:ext xmlns:c16="http://schemas.microsoft.com/office/drawing/2014/chart" uri="{C3380CC4-5D6E-409C-BE32-E72D297353CC}">
                <c16:uniqueId val="{00000007-56A8-40FA-A549-A20D04E835A7}"/>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'County Board'!$A$133:$A$136</c:f>
              <c:strCache>
                <c:ptCount val="4"/>
                <c:pt idx="0">
                  <c:v>American Indian/Pacific Islander/Asian/Hispanic)</c:v>
                </c:pt>
                <c:pt idx="1">
                  <c:v>Black/African American</c:v>
                </c:pt>
                <c:pt idx="2">
                  <c:v>White</c:v>
                </c:pt>
                <c:pt idx="3">
                  <c:v>N/A</c:v>
                </c:pt>
              </c:strCache>
            </c:strRef>
          </c:cat>
          <c:val>
            <c:numRef>
              <c:f>'County Board'!$B$133:$B$136</c:f>
              <c:numCache>
                <c:formatCode>General</c:formatCode>
                <c:ptCount val="4"/>
                <c:pt idx="0">
                  <c:v>2</c:v>
                </c:pt>
                <c:pt idx="1">
                  <c:v>2</c:v>
                </c:pt>
                <c:pt idx="2">
                  <c:v>67</c:v>
                </c:pt>
                <c:pt idx="3">
                  <c:v>7</c:v>
                </c:pt>
              </c:numCache>
            </c:numRef>
          </c:val>
          <c:extLst>
            <c:ext xmlns:c16="http://schemas.microsoft.com/office/drawing/2014/chart" uri="{C3380CC4-5D6E-409C-BE32-E72D297353CC}">
              <c16:uniqueId val="{00000008-56A8-40FA-A549-A20D04E835A7}"/>
            </c:ext>
          </c:extLst>
        </c:ser>
        <c:dLbls>
          <c:showLegendKey val="0"/>
          <c:showVal val="0"/>
          <c:showCatName val="0"/>
          <c:showSerName val="0"/>
          <c:showPercent val="0"/>
          <c:showBubbleSize val="0"/>
        </c:dLbls>
        <c:gapWidth val="100"/>
        <c:axId val="880787983"/>
        <c:axId val="819250911"/>
      </c:barChart>
      <c:valAx>
        <c:axId val="819250911"/>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80787983"/>
        <c:crosses val="autoZero"/>
        <c:crossBetween val="between"/>
      </c:valAx>
      <c:catAx>
        <c:axId val="880787983"/>
        <c:scaling>
          <c:orientation val="minMax"/>
        </c:scaling>
        <c:delete val="0"/>
        <c:axPos val="l"/>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19250911"/>
        <c:crosses val="autoZero"/>
        <c:auto val="1"/>
        <c:lblAlgn val="ctr"/>
        <c:lblOffset val="100"/>
        <c:noMultiLvlLbl val="0"/>
      </c:cat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solidFill>
      <a:round/>
    </a:ln>
    <a:effectLst/>
  </c:spPr>
  <c:txPr>
    <a:bodyPr/>
    <a:lstStyle/>
    <a:p>
      <a:pPr>
        <a:defRPr/>
      </a:pPr>
      <a:endParaRPr lang="en-US"/>
    </a:p>
  </c:txPr>
  <c:externalData r:id="rId3">
    <c:autoUpdate val="0"/>
  </c:externalData>
</c:chartSpace>
</file>

<file path=word/charts/chart2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1"/>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County</a:t>
            </a:r>
            <a:r>
              <a:rPr lang="en-US" baseline="0"/>
              <a:t> Board - Legislative Meeting</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5319-441C-8076-BEC2A0C44FFF}"/>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5319-441C-8076-BEC2A0C44FFF}"/>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'County Board'!$A$100:$A$101</c:f>
              <c:strCache>
                <c:ptCount val="2"/>
                <c:pt idx="0">
                  <c:v>Met with Legislator</c:v>
                </c:pt>
                <c:pt idx="1">
                  <c:v>No Meeting</c:v>
                </c:pt>
              </c:strCache>
            </c:strRef>
          </c:cat>
          <c:val>
            <c:numRef>
              <c:f>'County Board'!$B$100:$B$101</c:f>
              <c:numCache>
                <c:formatCode>General</c:formatCode>
                <c:ptCount val="2"/>
                <c:pt idx="0">
                  <c:v>61</c:v>
                </c:pt>
                <c:pt idx="1">
                  <c:v>17</c:v>
                </c:pt>
              </c:numCache>
            </c:numRef>
          </c:val>
          <c:extLst>
            <c:ext xmlns:c16="http://schemas.microsoft.com/office/drawing/2014/chart" uri="{C3380CC4-5D6E-409C-BE32-E72D297353CC}">
              <c16:uniqueId val="{00000004-5319-441C-8076-BEC2A0C44FFF}"/>
            </c:ext>
          </c:extLst>
        </c:ser>
        <c:dLbls>
          <c:dLblPos val="outEnd"/>
          <c:showLegendKey val="0"/>
          <c:showVal val="1"/>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solidFill>
      <a:round/>
    </a:ln>
    <a:effectLst/>
  </c:spPr>
  <c:txPr>
    <a:bodyPr/>
    <a:lstStyle/>
    <a:p>
      <a:pPr>
        <a:defRPr/>
      </a:pPr>
      <a:endParaRPr lang="en-US"/>
    </a:p>
  </c:txPr>
  <c:externalData r:id="rId3">
    <c:autoUpdate val="0"/>
  </c:externalData>
</c:chartSpace>
</file>

<file path=word/charts/chart2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1"/>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County Board - Income</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BA34-4FBB-B161-F85714ECFD40}"/>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BA34-4FBB-B161-F85714ECFD40}"/>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BA34-4FBB-B161-F85714ECFD40}"/>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BA34-4FBB-B161-F85714ECFD40}"/>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BA34-4FBB-B161-F85714ECFD40}"/>
              </c:ext>
            </c:extLst>
          </c:dPt>
          <c:dPt>
            <c:idx val="5"/>
            <c:bubble3D val="0"/>
            <c:spPr>
              <a:solidFill>
                <a:schemeClr val="accent6"/>
              </a:solidFill>
              <a:ln w="19050">
                <a:solidFill>
                  <a:schemeClr val="lt1"/>
                </a:solidFill>
              </a:ln>
              <a:effectLst/>
            </c:spPr>
            <c:extLst>
              <c:ext xmlns:c16="http://schemas.microsoft.com/office/drawing/2014/chart" uri="{C3380CC4-5D6E-409C-BE32-E72D297353CC}">
                <c16:uniqueId val="{0000000B-BA34-4FBB-B161-F85714ECFD40}"/>
              </c:ext>
            </c:extLst>
          </c:dPt>
          <c:dPt>
            <c:idx val="6"/>
            <c:bubble3D val="0"/>
            <c:spPr>
              <a:solidFill>
                <a:schemeClr val="accent1">
                  <a:lumMod val="60000"/>
                </a:schemeClr>
              </a:solidFill>
              <a:ln w="19050">
                <a:solidFill>
                  <a:schemeClr val="lt1"/>
                </a:solidFill>
              </a:ln>
              <a:effectLst/>
            </c:spPr>
            <c:extLst>
              <c:ext xmlns:c16="http://schemas.microsoft.com/office/drawing/2014/chart" uri="{C3380CC4-5D6E-409C-BE32-E72D297353CC}">
                <c16:uniqueId val="{0000000D-BA34-4FBB-B161-F85714ECFD40}"/>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'County Board'!$A$120:$A$126</c:f>
              <c:strCache>
                <c:ptCount val="7"/>
                <c:pt idx="0">
                  <c:v>Less than $10K</c:v>
                </c:pt>
                <c:pt idx="1">
                  <c:v>$10K-$20K</c:v>
                </c:pt>
                <c:pt idx="2">
                  <c:v>$20K-$30K</c:v>
                </c:pt>
                <c:pt idx="3">
                  <c:v>$30K-$40K</c:v>
                </c:pt>
                <c:pt idx="4">
                  <c:v>$40K-$50K</c:v>
                </c:pt>
                <c:pt idx="5">
                  <c:v>$50K or More</c:v>
                </c:pt>
                <c:pt idx="6">
                  <c:v>N/A</c:v>
                </c:pt>
              </c:strCache>
            </c:strRef>
          </c:cat>
          <c:val>
            <c:numRef>
              <c:f>'County Board'!$B$120:$B$126</c:f>
              <c:numCache>
                <c:formatCode>General</c:formatCode>
                <c:ptCount val="7"/>
                <c:pt idx="0">
                  <c:v>2</c:v>
                </c:pt>
                <c:pt idx="1">
                  <c:v>0</c:v>
                </c:pt>
                <c:pt idx="2">
                  <c:v>3</c:v>
                </c:pt>
                <c:pt idx="3">
                  <c:v>14</c:v>
                </c:pt>
                <c:pt idx="4">
                  <c:v>13</c:v>
                </c:pt>
                <c:pt idx="5">
                  <c:v>13</c:v>
                </c:pt>
                <c:pt idx="6">
                  <c:v>33</c:v>
                </c:pt>
              </c:numCache>
            </c:numRef>
          </c:val>
          <c:extLst>
            <c:ext xmlns:c16="http://schemas.microsoft.com/office/drawing/2014/chart" uri="{C3380CC4-5D6E-409C-BE32-E72D297353CC}">
              <c16:uniqueId val="{0000000E-BA34-4FBB-B161-F85714ECFD40}"/>
            </c:ext>
          </c:extLst>
        </c:ser>
        <c:dLbls>
          <c:dLblPos val="outEnd"/>
          <c:showLegendKey val="0"/>
          <c:showVal val="1"/>
          <c:showCatName val="0"/>
          <c:showSerName val="0"/>
          <c:showPercent val="0"/>
          <c:showBubbleSize val="0"/>
          <c:showLeaderLines val="1"/>
        </c:dLbls>
        <c:firstSliceAng val="0"/>
      </c:pieChart>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solidFill>
      <a:round/>
    </a:ln>
    <a:effectLst/>
  </c:spPr>
  <c:txPr>
    <a:bodyPr/>
    <a:lstStyle/>
    <a:p>
      <a:pPr>
        <a:defRPr/>
      </a:pPr>
      <a:endParaRPr lang="en-US"/>
    </a:p>
  </c:txPr>
  <c:externalData r:id="rId3">
    <c:autoUpdate val="0"/>
  </c:externalData>
</c:chartSpace>
</file>

<file path=word/charts/chart2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1"/>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County Board - Age</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9767-4E7E-9E7A-EAE1E091A6FF}"/>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9767-4E7E-9E7A-EAE1E091A6FF}"/>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9767-4E7E-9E7A-EAE1E091A6FF}"/>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9767-4E7E-9E7A-EAE1E091A6FF}"/>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9767-4E7E-9E7A-EAE1E091A6FF}"/>
              </c:ext>
            </c:extLst>
          </c:dPt>
          <c:dPt>
            <c:idx val="5"/>
            <c:bubble3D val="0"/>
            <c:spPr>
              <a:solidFill>
                <a:schemeClr val="accent6"/>
              </a:solidFill>
              <a:ln w="19050">
                <a:solidFill>
                  <a:schemeClr val="lt1"/>
                </a:solidFill>
              </a:ln>
              <a:effectLst/>
            </c:spPr>
            <c:extLst>
              <c:ext xmlns:c16="http://schemas.microsoft.com/office/drawing/2014/chart" uri="{C3380CC4-5D6E-409C-BE32-E72D297353CC}">
                <c16:uniqueId val="{0000000B-9767-4E7E-9E7A-EAE1E091A6FF}"/>
              </c:ext>
            </c:extLst>
          </c:dPt>
          <c:dPt>
            <c:idx val="6"/>
            <c:bubble3D val="0"/>
            <c:spPr>
              <a:solidFill>
                <a:schemeClr val="accent1">
                  <a:lumMod val="60000"/>
                </a:schemeClr>
              </a:solidFill>
              <a:ln w="19050">
                <a:solidFill>
                  <a:schemeClr val="lt1"/>
                </a:solidFill>
              </a:ln>
              <a:effectLst/>
            </c:spPr>
            <c:extLst>
              <c:ext xmlns:c16="http://schemas.microsoft.com/office/drawing/2014/chart" uri="{C3380CC4-5D6E-409C-BE32-E72D297353CC}">
                <c16:uniqueId val="{0000000D-9767-4E7E-9E7A-EAE1E091A6FF}"/>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'County Board'!$A$150:$A$156</c:f>
              <c:strCache>
                <c:ptCount val="7"/>
                <c:pt idx="0">
                  <c:v>18 or Younger</c:v>
                </c:pt>
                <c:pt idx="1">
                  <c:v>19-29</c:v>
                </c:pt>
                <c:pt idx="2">
                  <c:v>30-39</c:v>
                </c:pt>
                <c:pt idx="3">
                  <c:v>40-49</c:v>
                </c:pt>
                <c:pt idx="4">
                  <c:v>50-59</c:v>
                </c:pt>
                <c:pt idx="5">
                  <c:v>60 or Older</c:v>
                </c:pt>
                <c:pt idx="6">
                  <c:v>N/A</c:v>
                </c:pt>
              </c:strCache>
            </c:strRef>
          </c:cat>
          <c:val>
            <c:numRef>
              <c:f>'County Board'!$B$150:$B$156</c:f>
              <c:numCache>
                <c:formatCode>General</c:formatCode>
                <c:ptCount val="7"/>
                <c:pt idx="0">
                  <c:v>0</c:v>
                </c:pt>
                <c:pt idx="1">
                  <c:v>8</c:v>
                </c:pt>
                <c:pt idx="2">
                  <c:v>19</c:v>
                </c:pt>
                <c:pt idx="3">
                  <c:v>16</c:v>
                </c:pt>
                <c:pt idx="4">
                  <c:v>21</c:v>
                </c:pt>
                <c:pt idx="5">
                  <c:v>4</c:v>
                </c:pt>
                <c:pt idx="6">
                  <c:v>10</c:v>
                </c:pt>
              </c:numCache>
            </c:numRef>
          </c:val>
          <c:extLst>
            <c:ext xmlns:c16="http://schemas.microsoft.com/office/drawing/2014/chart" uri="{C3380CC4-5D6E-409C-BE32-E72D297353CC}">
              <c16:uniqueId val="{0000000E-9767-4E7E-9E7A-EAE1E091A6FF}"/>
            </c:ext>
          </c:extLst>
        </c:ser>
        <c:dLbls>
          <c:dLblPos val="outEnd"/>
          <c:showLegendKey val="0"/>
          <c:showVal val="1"/>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solidFill>
      <a:round/>
    </a:ln>
    <a:effectLst/>
  </c:spPr>
  <c:txPr>
    <a:bodyPr/>
    <a:lstStyle/>
    <a:p>
      <a:pPr>
        <a:defRPr/>
      </a:pPr>
      <a:endParaRPr lang="en-US"/>
    </a:p>
  </c:txPr>
  <c:externalData r:id="rId3">
    <c:autoUpdate val="0"/>
  </c:externalData>
</c:chartSpace>
</file>

<file path=word/charts/chart2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1"/>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County Board - Sex</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A331-49CC-B176-F79C4A62BD55}"/>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A331-49CC-B176-F79C4A62BD55}"/>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A331-49CC-B176-F79C4A62BD55}"/>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'County Board'!$A$84:$A$86</c:f>
              <c:strCache>
                <c:ptCount val="3"/>
                <c:pt idx="0">
                  <c:v>Female</c:v>
                </c:pt>
                <c:pt idx="1">
                  <c:v>Male</c:v>
                </c:pt>
                <c:pt idx="2">
                  <c:v>N/A</c:v>
                </c:pt>
              </c:strCache>
            </c:strRef>
          </c:cat>
          <c:val>
            <c:numRef>
              <c:f>'County Board'!$B$84:$B$86</c:f>
              <c:numCache>
                <c:formatCode>General</c:formatCode>
                <c:ptCount val="3"/>
                <c:pt idx="0">
                  <c:v>54</c:v>
                </c:pt>
                <c:pt idx="1">
                  <c:v>19</c:v>
                </c:pt>
                <c:pt idx="2">
                  <c:v>5</c:v>
                </c:pt>
              </c:numCache>
            </c:numRef>
          </c:val>
          <c:extLst>
            <c:ext xmlns:c16="http://schemas.microsoft.com/office/drawing/2014/chart" uri="{C3380CC4-5D6E-409C-BE32-E72D297353CC}">
              <c16:uniqueId val="{00000006-A331-49CC-B176-F79C4A62BD55}"/>
            </c:ext>
          </c:extLst>
        </c:ser>
        <c:dLbls>
          <c:dLblPos val="outEnd"/>
          <c:showLegendKey val="0"/>
          <c:showVal val="1"/>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1"/>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Full</a:t>
            </a:r>
            <a:r>
              <a:rPr lang="en-US" baseline="0"/>
              <a:t> Attendance - Income</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9AC2-47E0-AE10-F7C5F47EE335}"/>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9AC2-47E0-AE10-F7C5F47EE335}"/>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9AC2-47E0-AE10-F7C5F47EE335}"/>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9AC2-47E0-AE10-F7C5F47EE335}"/>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9AC2-47E0-AE10-F7C5F47EE335}"/>
              </c:ext>
            </c:extLst>
          </c:dPt>
          <c:dPt>
            <c:idx val="5"/>
            <c:bubble3D val="0"/>
            <c:spPr>
              <a:solidFill>
                <a:schemeClr val="accent6"/>
              </a:solidFill>
              <a:ln w="19050">
                <a:solidFill>
                  <a:schemeClr val="lt1"/>
                </a:solidFill>
              </a:ln>
              <a:effectLst/>
            </c:spPr>
            <c:extLst>
              <c:ext xmlns:c16="http://schemas.microsoft.com/office/drawing/2014/chart" uri="{C3380CC4-5D6E-409C-BE32-E72D297353CC}">
                <c16:uniqueId val="{0000000B-9AC2-47E0-AE10-F7C5F47EE335}"/>
              </c:ext>
            </c:extLst>
          </c:dPt>
          <c:dPt>
            <c:idx val="6"/>
            <c:bubble3D val="0"/>
            <c:spPr>
              <a:solidFill>
                <a:schemeClr val="accent1">
                  <a:lumMod val="60000"/>
                </a:schemeClr>
              </a:solidFill>
              <a:ln w="19050">
                <a:solidFill>
                  <a:schemeClr val="lt1"/>
                </a:solidFill>
              </a:ln>
              <a:effectLst/>
            </c:spPr>
            <c:extLst>
              <c:ext xmlns:c16="http://schemas.microsoft.com/office/drawing/2014/chart" uri="{C3380CC4-5D6E-409C-BE32-E72D297353CC}">
                <c16:uniqueId val="{0000000D-9AC2-47E0-AE10-F7C5F47EE335}"/>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'Full Attendance Demographics'!$N$16:$N$22</c:f>
              <c:strCache>
                <c:ptCount val="7"/>
                <c:pt idx="0">
                  <c:v>Less than $10K</c:v>
                </c:pt>
                <c:pt idx="1">
                  <c:v>$10K-$20K</c:v>
                </c:pt>
                <c:pt idx="2">
                  <c:v>$20K-$30K</c:v>
                </c:pt>
                <c:pt idx="3">
                  <c:v>$30K-$40K</c:v>
                </c:pt>
                <c:pt idx="4">
                  <c:v>$40K-$50K</c:v>
                </c:pt>
                <c:pt idx="5">
                  <c:v>$50K or More</c:v>
                </c:pt>
                <c:pt idx="6">
                  <c:v>N/A</c:v>
                </c:pt>
              </c:strCache>
            </c:strRef>
          </c:cat>
          <c:val>
            <c:numRef>
              <c:f>'Full Attendance Demographics'!$O$16:$O$22</c:f>
              <c:numCache>
                <c:formatCode>0%</c:formatCode>
                <c:ptCount val="7"/>
                <c:pt idx="0">
                  <c:v>0.19517543859649122</c:v>
                </c:pt>
                <c:pt idx="1">
                  <c:v>1.5350877192982455E-2</c:v>
                </c:pt>
                <c:pt idx="2">
                  <c:v>4.8245614035087717E-2</c:v>
                </c:pt>
                <c:pt idx="3">
                  <c:v>7.2368421052631582E-2</c:v>
                </c:pt>
                <c:pt idx="4">
                  <c:v>6.3596491228070179E-2</c:v>
                </c:pt>
                <c:pt idx="5">
                  <c:v>0.10526315789473684</c:v>
                </c:pt>
                <c:pt idx="6">
                  <c:v>0.5</c:v>
                </c:pt>
              </c:numCache>
            </c:numRef>
          </c:val>
          <c:extLst>
            <c:ext xmlns:c16="http://schemas.microsoft.com/office/drawing/2014/chart" uri="{C3380CC4-5D6E-409C-BE32-E72D297353CC}">
              <c16:uniqueId val="{0000000E-9AC2-47E0-AE10-F7C5F47EE335}"/>
            </c:ext>
          </c:extLst>
        </c:ser>
        <c:dLbls>
          <c:dLblPos val="outEnd"/>
          <c:showLegendKey val="0"/>
          <c:showVal val="1"/>
          <c:showCatName val="0"/>
          <c:showSerName val="0"/>
          <c:showPercent val="0"/>
          <c:showBubbleSize val="0"/>
          <c:showLeaderLines val="1"/>
        </c:dLbls>
        <c:firstSliceAng val="0"/>
      </c:pieChart>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solidFill>
      <a:round/>
    </a:ln>
    <a:effectLst/>
  </c:spPr>
  <c:txPr>
    <a:bodyPr/>
    <a:lstStyle/>
    <a:p>
      <a:pPr>
        <a:defRPr/>
      </a:pPr>
      <a:endParaRPr lang="en-US"/>
    </a:p>
  </c:txPr>
  <c:externalData r:id="rId3">
    <c:autoUpdate val="0"/>
  </c:externalData>
</c:chartSpace>
</file>

<file path=word/charts/chart3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Overall Ranking</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scatterChart>
        <c:scatterStyle val="lineMarker"/>
        <c:varyColors val="0"/>
        <c:ser>
          <c:idx val="0"/>
          <c:order val="0"/>
          <c:spPr>
            <a:ln w="19050" cap="rnd">
              <a:noFill/>
              <a:round/>
            </a:ln>
            <a:effectLst/>
          </c:spPr>
          <c:marker>
            <c:symbol val="circle"/>
            <c:size val="5"/>
            <c:spPr>
              <a:solidFill>
                <a:schemeClr val="accent1"/>
              </a:solidFill>
              <a:ln w="9525">
                <a:solidFill>
                  <a:schemeClr val="accent1"/>
                </a:solidFill>
              </a:ln>
              <a:effectLst/>
            </c:spPr>
          </c:marker>
          <c:yVal>
            <c:numRef>
              <c:f>'County Board'!$B$2:$B$19</c:f>
              <c:numCache>
                <c:formatCode>General</c:formatCode>
                <c:ptCount val="18"/>
                <c:pt idx="0">
                  <c:v>10</c:v>
                </c:pt>
                <c:pt idx="1">
                  <c:v>10</c:v>
                </c:pt>
                <c:pt idx="2">
                  <c:v>8</c:v>
                </c:pt>
                <c:pt idx="3">
                  <c:v>8</c:v>
                </c:pt>
                <c:pt idx="4">
                  <c:v>10</c:v>
                </c:pt>
                <c:pt idx="5">
                  <c:v>5</c:v>
                </c:pt>
                <c:pt idx="6">
                  <c:v>10</c:v>
                </c:pt>
                <c:pt idx="7">
                  <c:v>6</c:v>
                </c:pt>
                <c:pt idx="8">
                  <c:v>7</c:v>
                </c:pt>
                <c:pt idx="9">
                  <c:v>9</c:v>
                </c:pt>
                <c:pt idx="10">
                  <c:v>8</c:v>
                </c:pt>
                <c:pt idx="11">
                  <c:v>10</c:v>
                </c:pt>
                <c:pt idx="12">
                  <c:v>5</c:v>
                </c:pt>
                <c:pt idx="13">
                  <c:v>9</c:v>
                </c:pt>
                <c:pt idx="14">
                  <c:v>5</c:v>
                </c:pt>
                <c:pt idx="15">
                  <c:v>8</c:v>
                </c:pt>
                <c:pt idx="16">
                  <c:v>3</c:v>
                </c:pt>
                <c:pt idx="17">
                  <c:v>8</c:v>
                </c:pt>
              </c:numCache>
            </c:numRef>
          </c:yVal>
          <c:smooth val="0"/>
          <c:extLst>
            <c:ext xmlns:c16="http://schemas.microsoft.com/office/drawing/2014/chart" uri="{C3380CC4-5D6E-409C-BE32-E72D297353CC}">
              <c16:uniqueId val="{00000000-93A8-4E9E-8FEA-C562FFCEA575}"/>
            </c:ext>
          </c:extLst>
        </c:ser>
        <c:dLbls>
          <c:showLegendKey val="0"/>
          <c:showVal val="0"/>
          <c:showCatName val="0"/>
          <c:showSerName val="0"/>
          <c:showPercent val="0"/>
          <c:showBubbleSize val="0"/>
        </c:dLbls>
        <c:axId val="88323503"/>
        <c:axId val="2078127279"/>
      </c:scatterChart>
      <c:valAx>
        <c:axId val="88323503"/>
        <c:scaling>
          <c:orientation val="minMax"/>
        </c:scaling>
        <c:delete val="0"/>
        <c:axPos val="b"/>
        <c:majorGridlines>
          <c:spPr>
            <a:ln w="9525" cap="flat" cmpd="sng" algn="ctr">
              <a:solidFill>
                <a:schemeClr val="tx1">
                  <a:lumMod val="15000"/>
                  <a:lumOff val="85000"/>
                </a:schemeClr>
              </a:solidFill>
              <a:round/>
            </a:ln>
            <a:effectLst/>
          </c:spPr>
        </c:majorGridlines>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78127279"/>
        <c:crosses val="autoZero"/>
        <c:crossBetween val="midCat"/>
      </c:valAx>
      <c:valAx>
        <c:axId val="2078127279"/>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8323503"/>
        <c:crosses val="autoZero"/>
        <c:crossBetween val="midCat"/>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Speaker</a:t>
            </a:r>
            <a:r>
              <a:rPr lang="en-US" baseline="0"/>
              <a:t> Ranking</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scatterChart>
        <c:scatterStyle val="lineMarker"/>
        <c:varyColors val="0"/>
        <c:ser>
          <c:idx val="0"/>
          <c:order val="0"/>
          <c:spPr>
            <a:ln w="19050" cap="rnd">
              <a:noFill/>
              <a:round/>
            </a:ln>
            <a:effectLst/>
          </c:spPr>
          <c:marker>
            <c:symbol val="circle"/>
            <c:size val="5"/>
            <c:spPr>
              <a:solidFill>
                <a:schemeClr val="accent1"/>
              </a:solidFill>
              <a:ln w="9525">
                <a:solidFill>
                  <a:schemeClr val="accent1"/>
                </a:solidFill>
              </a:ln>
              <a:effectLst/>
            </c:spPr>
          </c:marker>
          <c:yVal>
            <c:numRef>
              <c:f>'County Board'!$C$2:$C$19</c:f>
              <c:numCache>
                <c:formatCode>General</c:formatCode>
                <c:ptCount val="18"/>
                <c:pt idx="0">
                  <c:v>9</c:v>
                </c:pt>
                <c:pt idx="1">
                  <c:v>10</c:v>
                </c:pt>
                <c:pt idx="2">
                  <c:v>9</c:v>
                </c:pt>
                <c:pt idx="3">
                  <c:v>8</c:v>
                </c:pt>
                <c:pt idx="4">
                  <c:v>10</c:v>
                </c:pt>
                <c:pt idx="5">
                  <c:v>3</c:v>
                </c:pt>
                <c:pt idx="6">
                  <c:v>10</c:v>
                </c:pt>
                <c:pt idx="7">
                  <c:v>8</c:v>
                </c:pt>
                <c:pt idx="8">
                  <c:v>8</c:v>
                </c:pt>
                <c:pt idx="9">
                  <c:v>8</c:v>
                </c:pt>
                <c:pt idx="10">
                  <c:v>7</c:v>
                </c:pt>
                <c:pt idx="11">
                  <c:v>10</c:v>
                </c:pt>
                <c:pt idx="12">
                  <c:v>6</c:v>
                </c:pt>
                <c:pt idx="13">
                  <c:v>8</c:v>
                </c:pt>
                <c:pt idx="14">
                  <c:v>5</c:v>
                </c:pt>
                <c:pt idx="15">
                  <c:v>7</c:v>
                </c:pt>
                <c:pt idx="16">
                  <c:v>8</c:v>
                </c:pt>
                <c:pt idx="17">
                  <c:v>8</c:v>
                </c:pt>
              </c:numCache>
            </c:numRef>
          </c:yVal>
          <c:smooth val="0"/>
          <c:extLst>
            <c:ext xmlns:c16="http://schemas.microsoft.com/office/drawing/2014/chart" uri="{C3380CC4-5D6E-409C-BE32-E72D297353CC}">
              <c16:uniqueId val="{00000000-3D68-42CD-85FD-699873497C8C}"/>
            </c:ext>
          </c:extLst>
        </c:ser>
        <c:dLbls>
          <c:showLegendKey val="0"/>
          <c:showVal val="0"/>
          <c:showCatName val="0"/>
          <c:showSerName val="0"/>
          <c:showPercent val="0"/>
          <c:showBubbleSize val="0"/>
        </c:dLbls>
        <c:axId val="2083366495"/>
        <c:axId val="2084044879"/>
      </c:scatterChart>
      <c:valAx>
        <c:axId val="2083366495"/>
        <c:scaling>
          <c:orientation val="minMax"/>
        </c:scaling>
        <c:delete val="0"/>
        <c:axPos val="b"/>
        <c:majorGridlines>
          <c:spPr>
            <a:ln w="9525" cap="flat" cmpd="sng" algn="ctr">
              <a:solidFill>
                <a:schemeClr val="tx1">
                  <a:lumMod val="15000"/>
                  <a:lumOff val="85000"/>
                </a:schemeClr>
              </a:solidFill>
              <a:round/>
            </a:ln>
            <a:effectLst/>
          </c:spPr>
        </c:majorGridlines>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84044879"/>
        <c:crosses val="autoZero"/>
        <c:crossBetween val="midCat"/>
      </c:valAx>
      <c:valAx>
        <c:axId val="2084044879"/>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83366495"/>
        <c:crosses val="autoZero"/>
        <c:crossBetween val="midCat"/>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Registration/Check-In</a:t>
            </a:r>
            <a:r>
              <a:rPr lang="en-US" baseline="0"/>
              <a:t> Ranking</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scatterChart>
        <c:scatterStyle val="lineMarker"/>
        <c:varyColors val="0"/>
        <c:ser>
          <c:idx val="0"/>
          <c:order val="0"/>
          <c:spPr>
            <a:ln w="19050" cap="rnd">
              <a:noFill/>
              <a:round/>
            </a:ln>
            <a:effectLst/>
          </c:spPr>
          <c:marker>
            <c:symbol val="circle"/>
            <c:size val="5"/>
            <c:spPr>
              <a:solidFill>
                <a:schemeClr val="accent1"/>
              </a:solidFill>
              <a:ln w="9525">
                <a:solidFill>
                  <a:schemeClr val="accent1"/>
                </a:solidFill>
              </a:ln>
              <a:effectLst/>
            </c:spPr>
          </c:marker>
          <c:yVal>
            <c:numRef>
              <c:f>'County Board'!$D$2:$D$19</c:f>
              <c:numCache>
                <c:formatCode>General</c:formatCode>
                <c:ptCount val="18"/>
                <c:pt idx="0">
                  <c:v>10</c:v>
                </c:pt>
                <c:pt idx="1">
                  <c:v>10</c:v>
                </c:pt>
                <c:pt idx="2">
                  <c:v>10</c:v>
                </c:pt>
                <c:pt idx="3">
                  <c:v>8</c:v>
                </c:pt>
                <c:pt idx="4">
                  <c:v>10</c:v>
                </c:pt>
                <c:pt idx="5">
                  <c:v>9</c:v>
                </c:pt>
                <c:pt idx="6">
                  <c:v>10</c:v>
                </c:pt>
                <c:pt idx="7">
                  <c:v>9</c:v>
                </c:pt>
                <c:pt idx="8">
                  <c:v>9</c:v>
                </c:pt>
                <c:pt idx="9">
                  <c:v>10</c:v>
                </c:pt>
                <c:pt idx="10">
                  <c:v>9</c:v>
                </c:pt>
                <c:pt idx="11">
                  <c:v>10</c:v>
                </c:pt>
                <c:pt idx="12">
                  <c:v>7</c:v>
                </c:pt>
                <c:pt idx="13">
                  <c:v>9</c:v>
                </c:pt>
                <c:pt idx="14">
                  <c:v>10</c:v>
                </c:pt>
                <c:pt idx="15">
                  <c:v>5</c:v>
                </c:pt>
                <c:pt idx="16">
                  <c:v>5</c:v>
                </c:pt>
                <c:pt idx="17">
                  <c:v>9</c:v>
                </c:pt>
              </c:numCache>
            </c:numRef>
          </c:yVal>
          <c:smooth val="0"/>
          <c:extLst>
            <c:ext xmlns:c16="http://schemas.microsoft.com/office/drawing/2014/chart" uri="{C3380CC4-5D6E-409C-BE32-E72D297353CC}">
              <c16:uniqueId val="{00000000-2677-429C-A64A-8F4C0EF7DBC3}"/>
            </c:ext>
          </c:extLst>
        </c:ser>
        <c:dLbls>
          <c:showLegendKey val="0"/>
          <c:showVal val="0"/>
          <c:showCatName val="0"/>
          <c:showSerName val="0"/>
          <c:showPercent val="0"/>
          <c:showBubbleSize val="0"/>
        </c:dLbls>
        <c:axId val="84379967"/>
        <c:axId val="2078115615"/>
      </c:scatterChart>
      <c:valAx>
        <c:axId val="84379967"/>
        <c:scaling>
          <c:orientation val="minMax"/>
        </c:scaling>
        <c:delete val="0"/>
        <c:axPos val="b"/>
        <c:majorGridlines>
          <c:spPr>
            <a:ln w="9525" cap="flat" cmpd="sng" algn="ctr">
              <a:solidFill>
                <a:schemeClr val="tx1">
                  <a:lumMod val="15000"/>
                  <a:lumOff val="85000"/>
                </a:schemeClr>
              </a:solidFill>
              <a:round/>
            </a:ln>
            <a:effectLst/>
          </c:spPr>
        </c:majorGridlines>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78115615"/>
        <c:crosses val="autoZero"/>
        <c:crossBetween val="midCat"/>
      </c:valAx>
      <c:valAx>
        <c:axId val="2078115615"/>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4379967"/>
        <c:crosses val="autoZero"/>
        <c:crossBetween val="midCat"/>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1"/>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DSP</a:t>
            </a:r>
            <a:r>
              <a:rPr lang="en-US" baseline="0"/>
              <a:t> - Race</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bar"/>
        <c:grouping val="clustered"/>
        <c:varyColors val="0"/>
        <c:ser>
          <c:idx val="0"/>
          <c:order val="0"/>
          <c:spPr>
            <a:solidFill>
              <a:schemeClr val="accent1"/>
            </a:solidFill>
            <a:ln w="19050">
              <a:solidFill>
                <a:schemeClr val="lt1"/>
              </a:solidFill>
            </a:ln>
            <a:effectLst/>
          </c:spPr>
          <c:invertIfNegative val="0"/>
          <c:dPt>
            <c:idx val="0"/>
            <c:invertIfNegative val="0"/>
            <c:bubble3D val="0"/>
            <c:spPr>
              <a:solidFill>
                <a:schemeClr val="accent1"/>
              </a:solidFill>
              <a:ln w="19050">
                <a:solidFill>
                  <a:schemeClr val="lt1"/>
                </a:solidFill>
              </a:ln>
              <a:effectLst/>
            </c:spPr>
            <c:extLst>
              <c:ext xmlns:c16="http://schemas.microsoft.com/office/drawing/2014/chart" uri="{C3380CC4-5D6E-409C-BE32-E72D297353CC}">
                <c16:uniqueId val="{00000001-E5A5-49E7-A8EE-75ED180F7A33}"/>
              </c:ext>
            </c:extLst>
          </c:dPt>
          <c:dPt>
            <c:idx val="1"/>
            <c:invertIfNegative val="0"/>
            <c:bubble3D val="0"/>
            <c:spPr>
              <a:solidFill>
                <a:schemeClr val="accent1"/>
              </a:solidFill>
              <a:ln w="19050">
                <a:solidFill>
                  <a:schemeClr val="lt1"/>
                </a:solidFill>
              </a:ln>
              <a:effectLst/>
            </c:spPr>
            <c:extLst>
              <c:ext xmlns:c16="http://schemas.microsoft.com/office/drawing/2014/chart" uri="{C3380CC4-5D6E-409C-BE32-E72D297353CC}">
                <c16:uniqueId val="{00000003-E5A5-49E7-A8EE-75ED180F7A33}"/>
              </c:ext>
            </c:extLst>
          </c:dPt>
          <c:dPt>
            <c:idx val="2"/>
            <c:invertIfNegative val="0"/>
            <c:bubble3D val="0"/>
            <c:spPr>
              <a:solidFill>
                <a:schemeClr val="accent1"/>
              </a:solidFill>
              <a:ln w="19050">
                <a:solidFill>
                  <a:schemeClr val="lt1"/>
                </a:solidFill>
              </a:ln>
              <a:effectLst/>
            </c:spPr>
            <c:extLst>
              <c:ext xmlns:c16="http://schemas.microsoft.com/office/drawing/2014/chart" uri="{C3380CC4-5D6E-409C-BE32-E72D297353CC}">
                <c16:uniqueId val="{00000005-E5A5-49E7-A8EE-75ED180F7A33}"/>
              </c:ext>
            </c:extLst>
          </c:dPt>
          <c:dPt>
            <c:idx val="3"/>
            <c:invertIfNegative val="0"/>
            <c:bubble3D val="0"/>
            <c:spPr>
              <a:solidFill>
                <a:schemeClr val="accent1"/>
              </a:solidFill>
              <a:ln w="19050">
                <a:solidFill>
                  <a:schemeClr val="lt1"/>
                </a:solidFill>
              </a:ln>
              <a:effectLst/>
            </c:spPr>
            <c:extLst>
              <c:ext xmlns:c16="http://schemas.microsoft.com/office/drawing/2014/chart" uri="{C3380CC4-5D6E-409C-BE32-E72D297353CC}">
                <c16:uniqueId val="{00000007-E5A5-49E7-A8EE-75ED180F7A33}"/>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DSP!$A$75:$A$78</c:f>
              <c:strCache>
                <c:ptCount val="4"/>
                <c:pt idx="0">
                  <c:v>American Indian/Pacific Islander/Asian/Hispanic)</c:v>
                </c:pt>
                <c:pt idx="1">
                  <c:v>Black/African American</c:v>
                </c:pt>
                <c:pt idx="2">
                  <c:v>White</c:v>
                </c:pt>
                <c:pt idx="3">
                  <c:v>N/A</c:v>
                </c:pt>
              </c:strCache>
            </c:strRef>
          </c:cat>
          <c:val>
            <c:numRef>
              <c:f>DSP!$B$75:$B$78</c:f>
              <c:numCache>
                <c:formatCode>General</c:formatCode>
                <c:ptCount val="4"/>
                <c:pt idx="0">
                  <c:v>1</c:v>
                </c:pt>
                <c:pt idx="1">
                  <c:v>5</c:v>
                </c:pt>
                <c:pt idx="2">
                  <c:v>12</c:v>
                </c:pt>
                <c:pt idx="3">
                  <c:v>2</c:v>
                </c:pt>
              </c:numCache>
            </c:numRef>
          </c:val>
          <c:extLst>
            <c:ext xmlns:c16="http://schemas.microsoft.com/office/drawing/2014/chart" uri="{C3380CC4-5D6E-409C-BE32-E72D297353CC}">
              <c16:uniqueId val="{00000008-E5A5-49E7-A8EE-75ED180F7A33}"/>
            </c:ext>
          </c:extLst>
        </c:ser>
        <c:dLbls>
          <c:showLegendKey val="0"/>
          <c:showVal val="0"/>
          <c:showCatName val="0"/>
          <c:showSerName val="0"/>
          <c:showPercent val="0"/>
          <c:showBubbleSize val="0"/>
        </c:dLbls>
        <c:gapWidth val="100"/>
        <c:axId val="880733183"/>
        <c:axId val="743494927"/>
      </c:barChart>
      <c:valAx>
        <c:axId val="743494927"/>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80733183"/>
        <c:crosses val="autoZero"/>
        <c:crossBetween val="between"/>
      </c:valAx>
      <c:catAx>
        <c:axId val="880733183"/>
        <c:scaling>
          <c:orientation val="minMax"/>
        </c:scaling>
        <c:delete val="0"/>
        <c:axPos val="l"/>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43494927"/>
        <c:crosses val="autoZero"/>
        <c:auto val="1"/>
        <c:lblAlgn val="ctr"/>
        <c:lblOffset val="100"/>
        <c:noMultiLvlLbl val="0"/>
      </c:cat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solidFill>
      <a:round/>
    </a:ln>
    <a:effectLst/>
  </c:spPr>
  <c:txPr>
    <a:bodyPr/>
    <a:lstStyle/>
    <a:p>
      <a:pPr>
        <a:defRPr/>
      </a:pPr>
      <a:endParaRPr lang="en-US"/>
    </a:p>
  </c:txPr>
  <c:externalData r:id="rId3">
    <c:autoUpdate val="0"/>
  </c:externalData>
</c:chartSpace>
</file>

<file path=word/charts/chart3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1"/>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DSP</a:t>
            </a:r>
            <a:r>
              <a:rPr lang="en-US" baseline="0"/>
              <a:t> - Legislative Meeting</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1A33-40F4-93F6-4E697E07F31E}"/>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1A33-40F4-93F6-4E697E07F31E}"/>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DSP!$A$42:$A$43</c:f>
              <c:strCache>
                <c:ptCount val="2"/>
                <c:pt idx="0">
                  <c:v>Met with Legislator</c:v>
                </c:pt>
                <c:pt idx="1">
                  <c:v>No Meeting</c:v>
                </c:pt>
              </c:strCache>
            </c:strRef>
          </c:cat>
          <c:val>
            <c:numRef>
              <c:f>DSP!$B$42:$B$43</c:f>
              <c:numCache>
                <c:formatCode>General</c:formatCode>
                <c:ptCount val="2"/>
                <c:pt idx="0">
                  <c:v>17</c:v>
                </c:pt>
                <c:pt idx="1">
                  <c:v>3</c:v>
                </c:pt>
              </c:numCache>
            </c:numRef>
          </c:val>
          <c:extLst>
            <c:ext xmlns:c16="http://schemas.microsoft.com/office/drawing/2014/chart" uri="{C3380CC4-5D6E-409C-BE32-E72D297353CC}">
              <c16:uniqueId val="{00000004-1A33-40F4-93F6-4E697E07F31E}"/>
            </c:ext>
          </c:extLst>
        </c:ser>
        <c:dLbls>
          <c:dLblPos val="outEnd"/>
          <c:showLegendKey val="0"/>
          <c:showVal val="1"/>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solidFill>
      <a:round/>
    </a:ln>
    <a:effectLst/>
  </c:spPr>
  <c:txPr>
    <a:bodyPr/>
    <a:lstStyle/>
    <a:p>
      <a:pPr>
        <a:defRPr/>
      </a:pPr>
      <a:endParaRPr lang="en-US"/>
    </a:p>
  </c:txPr>
  <c:externalData r:id="rId3">
    <c:autoUpdate val="0"/>
  </c:externalData>
</c:chartSpace>
</file>

<file path=word/charts/chart3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1"/>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DSP - Income</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BE51-4E3F-A3A9-B35627277271}"/>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BE51-4E3F-A3A9-B35627277271}"/>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BE51-4E3F-A3A9-B35627277271}"/>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BE51-4E3F-A3A9-B35627277271}"/>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BE51-4E3F-A3A9-B35627277271}"/>
              </c:ext>
            </c:extLst>
          </c:dPt>
          <c:dPt>
            <c:idx val="5"/>
            <c:bubble3D val="0"/>
            <c:spPr>
              <a:solidFill>
                <a:schemeClr val="accent6"/>
              </a:solidFill>
              <a:ln w="19050">
                <a:solidFill>
                  <a:schemeClr val="lt1"/>
                </a:solidFill>
              </a:ln>
              <a:effectLst/>
            </c:spPr>
            <c:extLst>
              <c:ext xmlns:c16="http://schemas.microsoft.com/office/drawing/2014/chart" uri="{C3380CC4-5D6E-409C-BE32-E72D297353CC}">
                <c16:uniqueId val="{0000000B-BE51-4E3F-A3A9-B35627277271}"/>
              </c:ext>
            </c:extLst>
          </c:dPt>
          <c:dPt>
            <c:idx val="6"/>
            <c:bubble3D val="0"/>
            <c:spPr>
              <a:solidFill>
                <a:schemeClr val="accent1">
                  <a:lumMod val="60000"/>
                </a:schemeClr>
              </a:solidFill>
              <a:ln w="19050">
                <a:solidFill>
                  <a:schemeClr val="lt1"/>
                </a:solidFill>
              </a:ln>
              <a:effectLst/>
            </c:spPr>
            <c:extLst>
              <c:ext xmlns:c16="http://schemas.microsoft.com/office/drawing/2014/chart" uri="{C3380CC4-5D6E-409C-BE32-E72D297353CC}">
                <c16:uniqueId val="{0000000D-BE51-4E3F-A3A9-B35627277271}"/>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DSP!$A$62:$A$68</c:f>
              <c:strCache>
                <c:ptCount val="7"/>
                <c:pt idx="0">
                  <c:v>Less than $10K</c:v>
                </c:pt>
                <c:pt idx="1">
                  <c:v>$10K-$20K</c:v>
                </c:pt>
                <c:pt idx="2">
                  <c:v>$20K-$30K</c:v>
                </c:pt>
                <c:pt idx="3">
                  <c:v>$30K-$40K</c:v>
                </c:pt>
                <c:pt idx="4">
                  <c:v>$40K-$50K</c:v>
                </c:pt>
                <c:pt idx="5">
                  <c:v>$50K or More</c:v>
                </c:pt>
                <c:pt idx="6">
                  <c:v>N/A</c:v>
                </c:pt>
              </c:strCache>
            </c:strRef>
          </c:cat>
          <c:val>
            <c:numRef>
              <c:f>DSP!$B$62:$B$68</c:f>
              <c:numCache>
                <c:formatCode>General</c:formatCode>
                <c:ptCount val="7"/>
                <c:pt idx="0">
                  <c:v>0</c:v>
                </c:pt>
                <c:pt idx="1">
                  <c:v>1</c:v>
                </c:pt>
                <c:pt idx="2">
                  <c:v>5</c:v>
                </c:pt>
                <c:pt idx="3">
                  <c:v>7</c:v>
                </c:pt>
                <c:pt idx="4">
                  <c:v>2</c:v>
                </c:pt>
                <c:pt idx="5">
                  <c:v>1</c:v>
                </c:pt>
                <c:pt idx="6">
                  <c:v>4</c:v>
                </c:pt>
              </c:numCache>
            </c:numRef>
          </c:val>
          <c:extLst>
            <c:ext xmlns:c16="http://schemas.microsoft.com/office/drawing/2014/chart" uri="{C3380CC4-5D6E-409C-BE32-E72D297353CC}">
              <c16:uniqueId val="{0000000E-BE51-4E3F-A3A9-B35627277271}"/>
            </c:ext>
          </c:extLst>
        </c:ser>
        <c:dLbls>
          <c:dLblPos val="outEnd"/>
          <c:showLegendKey val="0"/>
          <c:showVal val="1"/>
          <c:showCatName val="0"/>
          <c:showSerName val="0"/>
          <c:showPercent val="0"/>
          <c:showBubbleSize val="0"/>
          <c:showLeaderLines val="1"/>
        </c:dLbls>
        <c:firstSliceAng val="0"/>
      </c:pieChart>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solidFill>
      <a:round/>
    </a:ln>
    <a:effectLst/>
  </c:spPr>
  <c:txPr>
    <a:bodyPr/>
    <a:lstStyle/>
    <a:p>
      <a:pPr>
        <a:defRPr/>
      </a:pPr>
      <a:endParaRPr lang="en-US"/>
    </a:p>
  </c:txPr>
  <c:externalData r:id="rId3">
    <c:autoUpdate val="0"/>
  </c:externalData>
</c:chartSpace>
</file>

<file path=word/charts/chart3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1"/>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DSP - Sex</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0277-40E8-894A-AA0077FB677A}"/>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0277-40E8-894A-AA0077FB677A}"/>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0277-40E8-894A-AA0077FB677A}"/>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DSP!$A$26:$A$28</c:f>
              <c:strCache>
                <c:ptCount val="3"/>
                <c:pt idx="0">
                  <c:v>Female</c:v>
                </c:pt>
                <c:pt idx="1">
                  <c:v>Male</c:v>
                </c:pt>
                <c:pt idx="2">
                  <c:v>N/A</c:v>
                </c:pt>
              </c:strCache>
            </c:strRef>
          </c:cat>
          <c:val>
            <c:numRef>
              <c:f>DSP!$B$26:$B$28</c:f>
              <c:numCache>
                <c:formatCode>General</c:formatCode>
                <c:ptCount val="3"/>
                <c:pt idx="0">
                  <c:v>14</c:v>
                </c:pt>
                <c:pt idx="1">
                  <c:v>5</c:v>
                </c:pt>
                <c:pt idx="2">
                  <c:v>1</c:v>
                </c:pt>
              </c:numCache>
            </c:numRef>
          </c:val>
          <c:extLst>
            <c:ext xmlns:c16="http://schemas.microsoft.com/office/drawing/2014/chart" uri="{C3380CC4-5D6E-409C-BE32-E72D297353CC}">
              <c16:uniqueId val="{00000006-0277-40E8-894A-AA0077FB677A}"/>
            </c:ext>
          </c:extLst>
        </c:ser>
        <c:dLbls>
          <c:dLblPos val="outEnd"/>
          <c:showLegendKey val="0"/>
          <c:showVal val="1"/>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solidFill>
      <a:round/>
    </a:ln>
    <a:effectLst/>
  </c:spPr>
  <c:txPr>
    <a:bodyPr/>
    <a:lstStyle/>
    <a:p>
      <a:pPr>
        <a:defRPr/>
      </a:pPr>
      <a:endParaRPr lang="en-US"/>
    </a:p>
  </c:txPr>
  <c:externalData r:id="rId3">
    <c:autoUpdate val="0"/>
  </c:externalData>
</c:chartSpace>
</file>

<file path=word/charts/chart3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1"/>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DSP</a:t>
            </a:r>
            <a:r>
              <a:rPr lang="en-US" baseline="0"/>
              <a:t> - Age</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BDE5-41B4-8F4D-62B6FAE76551}"/>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BDE5-41B4-8F4D-62B6FAE76551}"/>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BDE5-41B4-8F4D-62B6FAE76551}"/>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BDE5-41B4-8F4D-62B6FAE76551}"/>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BDE5-41B4-8F4D-62B6FAE76551}"/>
              </c:ext>
            </c:extLst>
          </c:dPt>
          <c:dPt>
            <c:idx val="5"/>
            <c:bubble3D val="0"/>
            <c:spPr>
              <a:solidFill>
                <a:schemeClr val="accent6"/>
              </a:solidFill>
              <a:ln w="19050">
                <a:solidFill>
                  <a:schemeClr val="lt1"/>
                </a:solidFill>
              </a:ln>
              <a:effectLst/>
            </c:spPr>
            <c:extLst>
              <c:ext xmlns:c16="http://schemas.microsoft.com/office/drawing/2014/chart" uri="{C3380CC4-5D6E-409C-BE32-E72D297353CC}">
                <c16:uniqueId val="{0000000B-BDE5-41B4-8F4D-62B6FAE76551}"/>
              </c:ext>
            </c:extLst>
          </c:dPt>
          <c:dPt>
            <c:idx val="6"/>
            <c:bubble3D val="0"/>
            <c:spPr>
              <a:solidFill>
                <a:schemeClr val="accent1">
                  <a:lumMod val="60000"/>
                </a:schemeClr>
              </a:solidFill>
              <a:ln w="19050">
                <a:solidFill>
                  <a:schemeClr val="lt1"/>
                </a:solidFill>
              </a:ln>
              <a:effectLst/>
            </c:spPr>
            <c:extLst>
              <c:ext xmlns:c16="http://schemas.microsoft.com/office/drawing/2014/chart" uri="{C3380CC4-5D6E-409C-BE32-E72D297353CC}">
                <c16:uniqueId val="{0000000D-BDE5-41B4-8F4D-62B6FAE76551}"/>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DSP!$A$92:$A$98</c:f>
              <c:strCache>
                <c:ptCount val="7"/>
                <c:pt idx="0">
                  <c:v>18 or Younger</c:v>
                </c:pt>
                <c:pt idx="1">
                  <c:v>19-29</c:v>
                </c:pt>
                <c:pt idx="2">
                  <c:v>30-39</c:v>
                </c:pt>
                <c:pt idx="3">
                  <c:v>40-49</c:v>
                </c:pt>
                <c:pt idx="4">
                  <c:v>50-59</c:v>
                </c:pt>
                <c:pt idx="5">
                  <c:v>60 or Older</c:v>
                </c:pt>
                <c:pt idx="6">
                  <c:v>N/A</c:v>
                </c:pt>
              </c:strCache>
            </c:strRef>
          </c:cat>
          <c:val>
            <c:numRef>
              <c:f>DSP!$B$92:$B$98</c:f>
              <c:numCache>
                <c:formatCode>General</c:formatCode>
                <c:ptCount val="7"/>
                <c:pt idx="0">
                  <c:v>0</c:v>
                </c:pt>
                <c:pt idx="1">
                  <c:v>4</c:v>
                </c:pt>
                <c:pt idx="2">
                  <c:v>7</c:v>
                </c:pt>
                <c:pt idx="3">
                  <c:v>4</c:v>
                </c:pt>
                <c:pt idx="4">
                  <c:v>4</c:v>
                </c:pt>
                <c:pt idx="5">
                  <c:v>0</c:v>
                </c:pt>
                <c:pt idx="6">
                  <c:v>1</c:v>
                </c:pt>
              </c:numCache>
            </c:numRef>
          </c:val>
          <c:extLst>
            <c:ext xmlns:c16="http://schemas.microsoft.com/office/drawing/2014/chart" uri="{C3380CC4-5D6E-409C-BE32-E72D297353CC}">
              <c16:uniqueId val="{0000000E-BDE5-41B4-8F4D-62B6FAE76551}"/>
            </c:ext>
          </c:extLst>
        </c:ser>
        <c:dLbls>
          <c:dLblPos val="outEnd"/>
          <c:showLegendKey val="0"/>
          <c:showVal val="1"/>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solidFill>
      <a:round/>
    </a:ln>
    <a:effectLst/>
  </c:spPr>
  <c:txPr>
    <a:bodyPr/>
    <a:lstStyle/>
    <a:p>
      <a:pPr>
        <a:defRPr/>
      </a:pPr>
      <a:endParaRPr lang="en-US"/>
    </a:p>
  </c:txPr>
  <c:externalData r:id="rId3">
    <c:autoUpdate val="0"/>
  </c:externalData>
</c:chartSpace>
</file>

<file path=word/charts/chart3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1"/>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Overall</a:t>
            </a:r>
            <a:r>
              <a:rPr lang="en-US" baseline="0"/>
              <a:t> Ranking</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scatterChart>
        <c:scatterStyle val="lineMarker"/>
        <c:varyColors val="0"/>
        <c:ser>
          <c:idx val="0"/>
          <c:order val="0"/>
          <c:spPr>
            <a:ln w="19050" cap="rnd">
              <a:noFill/>
              <a:round/>
            </a:ln>
            <a:effectLst/>
          </c:spPr>
          <c:marker>
            <c:symbol val="circle"/>
            <c:size val="5"/>
            <c:spPr>
              <a:solidFill>
                <a:schemeClr val="accent1"/>
              </a:solidFill>
              <a:ln w="9525">
                <a:solidFill>
                  <a:schemeClr val="accent1"/>
                </a:solidFill>
              </a:ln>
              <a:effectLst/>
            </c:spPr>
          </c:marker>
          <c:yVal>
            <c:numRef>
              <c:f>DSP!$B$2:$B$9</c:f>
              <c:numCache>
                <c:formatCode>General</c:formatCode>
                <c:ptCount val="8"/>
                <c:pt idx="0">
                  <c:v>10</c:v>
                </c:pt>
                <c:pt idx="1">
                  <c:v>10</c:v>
                </c:pt>
                <c:pt idx="2">
                  <c:v>10</c:v>
                </c:pt>
                <c:pt idx="3">
                  <c:v>9</c:v>
                </c:pt>
                <c:pt idx="4">
                  <c:v>10</c:v>
                </c:pt>
                <c:pt idx="5">
                  <c:v>10</c:v>
                </c:pt>
                <c:pt idx="6">
                  <c:v>7</c:v>
                </c:pt>
                <c:pt idx="7">
                  <c:v>7</c:v>
                </c:pt>
              </c:numCache>
            </c:numRef>
          </c:yVal>
          <c:smooth val="0"/>
          <c:extLst>
            <c:ext xmlns:c16="http://schemas.microsoft.com/office/drawing/2014/chart" uri="{C3380CC4-5D6E-409C-BE32-E72D297353CC}">
              <c16:uniqueId val="{00000000-5E99-4399-B141-10690966F78F}"/>
            </c:ext>
          </c:extLst>
        </c:ser>
        <c:dLbls>
          <c:showLegendKey val="0"/>
          <c:showVal val="0"/>
          <c:showCatName val="0"/>
          <c:showSerName val="0"/>
          <c:showPercent val="0"/>
          <c:showBubbleSize val="0"/>
        </c:dLbls>
        <c:axId val="2086260655"/>
        <c:axId val="88534719"/>
      </c:scatterChart>
      <c:valAx>
        <c:axId val="2086260655"/>
        <c:scaling>
          <c:orientation val="minMax"/>
        </c:scaling>
        <c:delete val="0"/>
        <c:axPos val="b"/>
        <c:majorGridlines>
          <c:spPr>
            <a:ln w="9525" cap="flat" cmpd="sng" algn="ctr">
              <a:solidFill>
                <a:schemeClr val="tx1">
                  <a:lumMod val="15000"/>
                  <a:lumOff val="85000"/>
                </a:schemeClr>
              </a:solidFill>
              <a:round/>
            </a:ln>
            <a:effectLst/>
          </c:spPr>
        </c:majorGridlines>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8534719"/>
        <c:crosses val="autoZero"/>
        <c:crossBetween val="midCat"/>
      </c:valAx>
      <c:valAx>
        <c:axId val="88534719"/>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86260655"/>
        <c:crosses val="autoZero"/>
        <c:crossBetween val="midCat"/>
      </c:valAx>
      <c:spPr>
        <a:noFill/>
        <a:ln>
          <a:noFill/>
        </a:ln>
        <a:effectLst/>
      </c:spPr>
    </c:plotArea>
    <c:plotVisOnly val="1"/>
    <c:dispBlanksAs val="gap"/>
    <c:showDLblsOverMax val="0"/>
  </c:chart>
  <c:spPr>
    <a:solidFill>
      <a:schemeClr val="bg1"/>
    </a:solidFill>
    <a:ln w="9525" cap="flat" cmpd="sng" algn="ctr">
      <a:solidFill>
        <a:schemeClr val="tx1"/>
      </a:solidFill>
      <a:round/>
    </a:ln>
    <a:effectLst/>
  </c:spPr>
  <c:txPr>
    <a:bodyPr/>
    <a:lstStyle/>
    <a:p>
      <a:pPr>
        <a:defRPr/>
      </a:pPr>
      <a:endParaRPr lang="en-US"/>
    </a:p>
  </c:txPr>
  <c:externalData r:id="rId3">
    <c:autoUpdate val="0"/>
  </c:externalData>
</c:chartSpace>
</file>

<file path=word/charts/chart3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1"/>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Speaker</a:t>
            </a:r>
            <a:r>
              <a:rPr lang="en-US" baseline="0"/>
              <a:t> Ranking</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scatterChart>
        <c:scatterStyle val="lineMarker"/>
        <c:varyColors val="0"/>
        <c:ser>
          <c:idx val="0"/>
          <c:order val="0"/>
          <c:spPr>
            <a:ln w="19050" cap="rnd">
              <a:noFill/>
              <a:round/>
            </a:ln>
            <a:effectLst/>
          </c:spPr>
          <c:marker>
            <c:symbol val="circle"/>
            <c:size val="5"/>
            <c:spPr>
              <a:solidFill>
                <a:schemeClr val="accent1"/>
              </a:solidFill>
              <a:ln w="9525">
                <a:solidFill>
                  <a:schemeClr val="accent1"/>
                </a:solidFill>
              </a:ln>
              <a:effectLst/>
            </c:spPr>
          </c:marker>
          <c:yVal>
            <c:numRef>
              <c:f>DSP!$C$2:$C$9</c:f>
              <c:numCache>
                <c:formatCode>General</c:formatCode>
                <c:ptCount val="8"/>
                <c:pt idx="0">
                  <c:v>10</c:v>
                </c:pt>
                <c:pt idx="1">
                  <c:v>8</c:v>
                </c:pt>
                <c:pt idx="2">
                  <c:v>10</c:v>
                </c:pt>
                <c:pt idx="3">
                  <c:v>10</c:v>
                </c:pt>
                <c:pt idx="4">
                  <c:v>10</c:v>
                </c:pt>
                <c:pt idx="5">
                  <c:v>10</c:v>
                </c:pt>
                <c:pt idx="6">
                  <c:v>8</c:v>
                </c:pt>
                <c:pt idx="7">
                  <c:v>7</c:v>
                </c:pt>
              </c:numCache>
            </c:numRef>
          </c:yVal>
          <c:smooth val="0"/>
          <c:extLst>
            <c:ext xmlns:c16="http://schemas.microsoft.com/office/drawing/2014/chart" uri="{C3380CC4-5D6E-409C-BE32-E72D297353CC}">
              <c16:uniqueId val="{00000000-E1C0-4B42-AFC0-1400A66585E4}"/>
            </c:ext>
          </c:extLst>
        </c:ser>
        <c:dLbls>
          <c:showLegendKey val="0"/>
          <c:showVal val="0"/>
          <c:showCatName val="0"/>
          <c:showSerName val="0"/>
          <c:showPercent val="0"/>
          <c:showBubbleSize val="0"/>
        </c:dLbls>
        <c:axId val="1879816991"/>
        <c:axId val="1878451055"/>
      </c:scatterChart>
      <c:valAx>
        <c:axId val="1879816991"/>
        <c:scaling>
          <c:orientation val="minMax"/>
        </c:scaling>
        <c:delete val="0"/>
        <c:axPos val="b"/>
        <c:majorGridlines>
          <c:spPr>
            <a:ln w="9525" cap="flat" cmpd="sng" algn="ctr">
              <a:solidFill>
                <a:schemeClr val="tx1">
                  <a:lumMod val="15000"/>
                  <a:lumOff val="85000"/>
                </a:schemeClr>
              </a:solidFill>
              <a:round/>
            </a:ln>
            <a:effectLst/>
          </c:spPr>
        </c:majorGridlines>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78451055"/>
        <c:crosses val="autoZero"/>
        <c:crossBetween val="midCat"/>
      </c:valAx>
      <c:valAx>
        <c:axId val="1878451055"/>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79816991"/>
        <c:crosses val="autoZero"/>
        <c:crossBetween val="midCat"/>
      </c:valAx>
      <c:spPr>
        <a:noFill/>
        <a:ln>
          <a:noFill/>
        </a:ln>
        <a:effectLst/>
      </c:spPr>
    </c:plotArea>
    <c:plotVisOnly val="1"/>
    <c:dispBlanksAs val="gap"/>
    <c:showDLblsOverMax val="0"/>
  </c:chart>
  <c:spPr>
    <a:solidFill>
      <a:schemeClr val="bg1"/>
    </a:solidFill>
    <a:ln w="9525" cap="flat" cmpd="sng" algn="ctr">
      <a:solidFill>
        <a:schemeClr val="tx1"/>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1"/>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Full Attendance - Sex</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90ED-45C3-9991-0B143BBCDD9A}"/>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90ED-45C3-9991-0B143BBCDD9A}"/>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90ED-45C3-9991-0B143BBCDD9A}"/>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'Full Attendance Demographics'!$J$5:$J$7</c:f>
              <c:strCache>
                <c:ptCount val="3"/>
                <c:pt idx="0">
                  <c:v>Female</c:v>
                </c:pt>
                <c:pt idx="1">
                  <c:v>Male</c:v>
                </c:pt>
                <c:pt idx="2">
                  <c:v>N/A</c:v>
                </c:pt>
              </c:strCache>
            </c:strRef>
          </c:cat>
          <c:val>
            <c:numRef>
              <c:f>'Full Attendance Demographics'!$K$5:$K$7</c:f>
              <c:numCache>
                <c:formatCode>General</c:formatCode>
                <c:ptCount val="3"/>
                <c:pt idx="0">
                  <c:v>265</c:v>
                </c:pt>
                <c:pt idx="1">
                  <c:v>128</c:v>
                </c:pt>
                <c:pt idx="2">
                  <c:v>63</c:v>
                </c:pt>
              </c:numCache>
            </c:numRef>
          </c:val>
          <c:extLst>
            <c:ext xmlns:c16="http://schemas.microsoft.com/office/drawing/2014/chart" uri="{C3380CC4-5D6E-409C-BE32-E72D297353CC}">
              <c16:uniqueId val="{00000006-90ED-45C3-9991-0B143BBCDD9A}"/>
            </c:ext>
          </c:extLst>
        </c:ser>
        <c:ser>
          <c:idx val="1"/>
          <c:order val="1"/>
          <c:dPt>
            <c:idx val="0"/>
            <c:bubble3D val="0"/>
            <c:spPr>
              <a:solidFill>
                <a:schemeClr val="accent1"/>
              </a:solidFill>
              <a:ln w="19050">
                <a:solidFill>
                  <a:schemeClr val="lt1"/>
                </a:solidFill>
              </a:ln>
              <a:effectLst/>
            </c:spPr>
            <c:extLst>
              <c:ext xmlns:c16="http://schemas.microsoft.com/office/drawing/2014/chart" uri="{C3380CC4-5D6E-409C-BE32-E72D297353CC}">
                <c16:uniqueId val="{00000008-90ED-45C3-9991-0B143BBCDD9A}"/>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A-90ED-45C3-9991-0B143BBCDD9A}"/>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C-90ED-45C3-9991-0B143BBCDD9A}"/>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'Full Attendance Demographics'!$J$5:$J$7</c:f>
              <c:strCache>
                <c:ptCount val="3"/>
                <c:pt idx="0">
                  <c:v>Female</c:v>
                </c:pt>
                <c:pt idx="1">
                  <c:v>Male</c:v>
                </c:pt>
                <c:pt idx="2">
                  <c:v>N/A</c:v>
                </c:pt>
              </c:strCache>
            </c:strRef>
          </c:cat>
          <c:val>
            <c:numRef>
              <c:f>'Full Attendance Demographics'!$L$5:$L$7</c:f>
              <c:numCache>
                <c:formatCode>0%</c:formatCode>
                <c:ptCount val="3"/>
                <c:pt idx="0">
                  <c:v>0.58114035087719296</c:v>
                </c:pt>
                <c:pt idx="1">
                  <c:v>0.2807017543859649</c:v>
                </c:pt>
                <c:pt idx="2">
                  <c:v>0.13815789473684212</c:v>
                </c:pt>
              </c:numCache>
            </c:numRef>
          </c:val>
          <c:extLst>
            <c:ext xmlns:c16="http://schemas.microsoft.com/office/drawing/2014/chart" uri="{C3380CC4-5D6E-409C-BE32-E72D297353CC}">
              <c16:uniqueId val="{0000000D-90ED-45C3-9991-0B143BBCDD9A}"/>
            </c:ext>
          </c:extLst>
        </c:ser>
        <c:dLbls>
          <c:dLblPos val="bestFit"/>
          <c:showLegendKey val="0"/>
          <c:showVal val="1"/>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solidFill>
      <a:round/>
    </a:ln>
    <a:effectLst/>
  </c:spPr>
  <c:txPr>
    <a:bodyPr/>
    <a:lstStyle/>
    <a:p>
      <a:pPr>
        <a:defRPr/>
      </a:pPr>
      <a:endParaRPr lang="en-US"/>
    </a:p>
  </c:txPr>
  <c:externalData r:id="rId3">
    <c:autoUpdate val="0"/>
  </c:externalData>
</c:chartSpace>
</file>

<file path=word/charts/chart4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1"/>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Registration/Check-In</a:t>
            </a:r>
            <a:r>
              <a:rPr lang="en-US" baseline="0"/>
              <a:t> Ranking</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scatterChart>
        <c:scatterStyle val="lineMarker"/>
        <c:varyColors val="0"/>
        <c:ser>
          <c:idx val="0"/>
          <c:order val="0"/>
          <c:spPr>
            <a:ln w="19050" cap="rnd">
              <a:noFill/>
              <a:round/>
            </a:ln>
            <a:effectLst/>
          </c:spPr>
          <c:marker>
            <c:symbol val="circle"/>
            <c:size val="5"/>
            <c:spPr>
              <a:solidFill>
                <a:schemeClr val="accent1"/>
              </a:solidFill>
              <a:ln w="9525">
                <a:solidFill>
                  <a:schemeClr val="accent1"/>
                </a:solidFill>
              </a:ln>
              <a:effectLst/>
            </c:spPr>
          </c:marker>
          <c:yVal>
            <c:numRef>
              <c:f>DSP!$D$2:$D$9</c:f>
              <c:numCache>
                <c:formatCode>General</c:formatCode>
                <c:ptCount val="8"/>
                <c:pt idx="0">
                  <c:v>10</c:v>
                </c:pt>
                <c:pt idx="1">
                  <c:v>10</c:v>
                </c:pt>
                <c:pt idx="2">
                  <c:v>10</c:v>
                </c:pt>
                <c:pt idx="3">
                  <c:v>9</c:v>
                </c:pt>
                <c:pt idx="4">
                  <c:v>10</c:v>
                </c:pt>
                <c:pt idx="5">
                  <c:v>10</c:v>
                </c:pt>
                <c:pt idx="6">
                  <c:v>9</c:v>
                </c:pt>
                <c:pt idx="7">
                  <c:v>9</c:v>
                </c:pt>
              </c:numCache>
            </c:numRef>
          </c:yVal>
          <c:smooth val="0"/>
          <c:extLst>
            <c:ext xmlns:c16="http://schemas.microsoft.com/office/drawing/2014/chart" uri="{C3380CC4-5D6E-409C-BE32-E72D297353CC}">
              <c16:uniqueId val="{00000000-C939-4C1C-B238-4E1A141D1586}"/>
            </c:ext>
          </c:extLst>
        </c:ser>
        <c:dLbls>
          <c:showLegendKey val="0"/>
          <c:showVal val="0"/>
          <c:showCatName val="0"/>
          <c:showSerName val="0"/>
          <c:showPercent val="0"/>
          <c:showBubbleSize val="0"/>
        </c:dLbls>
        <c:axId val="87954223"/>
        <c:axId val="2089353391"/>
      </c:scatterChart>
      <c:valAx>
        <c:axId val="87954223"/>
        <c:scaling>
          <c:orientation val="minMax"/>
        </c:scaling>
        <c:delete val="0"/>
        <c:axPos val="b"/>
        <c:majorGridlines>
          <c:spPr>
            <a:ln w="9525" cap="flat" cmpd="sng" algn="ctr">
              <a:solidFill>
                <a:schemeClr val="tx1">
                  <a:lumMod val="15000"/>
                  <a:lumOff val="85000"/>
                </a:schemeClr>
              </a:solidFill>
              <a:round/>
            </a:ln>
            <a:effectLst/>
          </c:spPr>
        </c:majorGridlines>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89353391"/>
        <c:crosses val="autoZero"/>
        <c:crossBetween val="midCat"/>
      </c:valAx>
      <c:valAx>
        <c:axId val="2089353391"/>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7954223"/>
        <c:crosses val="autoZero"/>
        <c:crossBetween val="midCat"/>
      </c:valAx>
      <c:spPr>
        <a:noFill/>
        <a:ln>
          <a:noFill/>
        </a:ln>
        <a:effectLst/>
      </c:spPr>
    </c:plotArea>
    <c:plotVisOnly val="1"/>
    <c:dispBlanksAs val="gap"/>
    <c:showDLblsOverMax val="0"/>
  </c:chart>
  <c:spPr>
    <a:solidFill>
      <a:schemeClr val="bg1"/>
    </a:solidFill>
    <a:ln w="9525" cap="flat" cmpd="sng" algn="ctr">
      <a:solidFill>
        <a:schemeClr val="tx1"/>
      </a:solidFill>
      <a:round/>
    </a:ln>
    <a:effectLst/>
  </c:spPr>
  <c:txPr>
    <a:bodyPr/>
    <a:lstStyle/>
    <a:p>
      <a:pPr>
        <a:defRPr/>
      </a:pPr>
      <a:endParaRPr lang="en-US"/>
    </a:p>
  </c:txPr>
  <c:externalData r:id="rId3">
    <c:autoUpdate val="0"/>
  </c:externalData>
</c:chartSpace>
</file>

<file path=word/charts/chart4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1"/>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Professionals/Providers - Race</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bar"/>
        <c:grouping val="clustered"/>
        <c:varyColors val="0"/>
        <c:ser>
          <c:idx val="0"/>
          <c:order val="0"/>
          <c:spPr>
            <a:solidFill>
              <a:schemeClr val="accent1"/>
            </a:solidFill>
            <a:ln w="19050">
              <a:solidFill>
                <a:schemeClr val="lt1"/>
              </a:solidFill>
            </a:ln>
            <a:effectLst/>
          </c:spPr>
          <c:invertIfNegative val="0"/>
          <c:dPt>
            <c:idx val="0"/>
            <c:invertIfNegative val="0"/>
            <c:bubble3D val="0"/>
            <c:spPr>
              <a:solidFill>
                <a:schemeClr val="accent1"/>
              </a:solidFill>
              <a:ln w="19050">
                <a:solidFill>
                  <a:schemeClr val="lt1"/>
                </a:solidFill>
              </a:ln>
              <a:effectLst/>
            </c:spPr>
            <c:extLst>
              <c:ext xmlns:c16="http://schemas.microsoft.com/office/drawing/2014/chart" uri="{C3380CC4-5D6E-409C-BE32-E72D297353CC}">
                <c16:uniqueId val="{00000001-6DE4-425B-91AE-A8A8D78FC781}"/>
              </c:ext>
            </c:extLst>
          </c:dPt>
          <c:dPt>
            <c:idx val="1"/>
            <c:invertIfNegative val="0"/>
            <c:bubble3D val="0"/>
            <c:spPr>
              <a:solidFill>
                <a:schemeClr val="accent1"/>
              </a:solidFill>
              <a:ln w="19050">
                <a:solidFill>
                  <a:schemeClr val="lt1"/>
                </a:solidFill>
              </a:ln>
              <a:effectLst/>
            </c:spPr>
            <c:extLst>
              <c:ext xmlns:c16="http://schemas.microsoft.com/office/drawing/2014/chart" uri="{C3380CC4-5D6E-409C-BE32-E72D297353CC}">
                <c16:uniqueId val="{00000003-6DE4-425B-91AE-A8A8D78FC781}"/>
              </c:ext>
            </c:extLst>
          </c:dPt>
          <c:dPt>
            <c:idx val="2"/>
            <c:invertIfNegative val="0"/>
            <c:bubble3D val="0"/>
            <c:spPr>
              <a:solidFill>
                <a:schemeClr val="accent1"/>
              </a:solidFill>
              <a:ln w="19050">
                <a:solidFill>
                  <a:schemeClr val="lt1"/>
                </a:solidFill>
              </a:ln>
              <a:effectLst/>
            </c:spPr>
            <c:extLst>
              <c:ext xmlns:c16="http://schemas.microsoft.com/office/drawing/2014/chart" uri="{C3380CC4-5D6E-409C-BE32-E72D297353CC}">
                <c16:uniqueId val="{00000005-6DE4-425B-91AE-A8A8D78FC781}"/>
              </c:ext>
            </c:extLst>
          </c:dPt>
          <c:dPt>
            <c:idx val="3"/>
            <c:invertIfNegative val="0"/>
            <c:bubble3D val="0"/>
            <c:spPr>
              <a:solidFill>
                <a:schemeClr val="accent1"/>
              </a:solidFill>
              <a:ln w="19050">
                <a:solidFill>
                  <a:schemeClr val="lt1"/>
                </a:solidFill>
              </a:ln>
              <a:effectLst/>
            </c:spPr>
            <c:extLst>
              <c:ext xmlns:c16="http://schemas.microsoft.com/office/drawing/2014/chart" uri="{C3380CC4-5D6E-409C-BE32-E72D297353CC}">
                <c16:uniqueId val="{00000007-6DE4-425B-91AE-A8A8D78FC781}"/>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'Other Professionals'!$A$123:$A$126</c:f>
              <c:strCache>
                <c:ptCount val="4"/>
                <c:pt idx="0">
                  <c:v>American Indian/Pacific Islander/Asian/Hispanic)</c:v>
                </c:pt>
                <c:pt idx="1">
                  <c:v>Black/African American</c:v>
                </c:pt>
                <c:pt idx="2">
                  <c:v>White</c:v>
                </c:pt>
                <c:pt idx="3">
                  <c:v>N/A</c:v>
                </c:pt>
              </c:strCache>
            </c:strRef>
          </c:cat>
          <c:val>
            <c:numRef>
              <c:f>'Other Professionals'!$B$123:$B$126</c:f>
              <c:numCache>
                <c:formatCode>General</c:formatCode>
                <c:ptCount val="4"/>
                <c:pt idx="0">
                  <c:v>4</c:v>
                </c:pt>
                <c:pt idx="1">
                  <c:v>7</c:v>
                </c:pt>
                <c:pt idx="2">
                  <c:v>53</c:v>
                </c:pt>
                <c:pt idx="3">
                  <c:v>4</c:v>
                </c:pt>
              </c:numCache>
            </c:numRef>
          </c:val>
          <c:extLst>
            <c:ext xmlns:c16="http://schemas.microsoft.com/office/drawing/2014/chart" uri="{C3380CC4-5D6E-409C-BE32-E72D297353CC}">
              <c16:uniqueId val="{00000008-6DE4-425B-91AE-A8A8D78FC781}"/>
            </c:ext>
          </c:extLst>
        </c:ser>
        <c:dLbls>
          <c:showLegendKey val="0"/>
          <c:showVal val="0"/>
          <c:showCatName val="0"/>
          <c:showSerName val="0"/>
          <c:showPercent val="0"/>
          <c:showBubbleSize val="0"/>
        </c:dLbls>
        <c:gapWidth val="100"/>
        <c:axId val="404981535"/>
        <c:axId val="293382015"/>
      </c:barChart>
      <c:valAx>
        <c:axId val="293382015"/>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04981535"/>
        <c:crosses val="autoZero"/>
        <c:crossBetween val="between"/>
      </c:valAx>
      <c:catAx>
        <c:axId val="404981535"/>
        <c:scaling>
          <c:orientation val="minMax"/>
        </c:scaling>
        <c:delete val="0"/>
        <c:axPos val="l"/>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93382015"/>
        <c:crosses val="autoZero"/>
        <c:auto val="1"/>
        <c:lblAlgn val="ctr"/>
        <c:lblOffset val="100"/>
        <c:noMultiLvlLbl val="0"/>
      </c:cat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solidFill>
      <a:round/>
    </a:ln>
    <a:effectLst/>
  </c:spPr>
  <c:txPr>
    <a:bodyPr/>
    <a:lstStyle/>
    <a:p>
      <a:pPr>
        <a:defRPr/>
      </a:pPr>
      <a:endParaRPr lang="en-US"/>
    </a:p>
  </c:txPr>
  <c:externalData r:id="rId3">
    <c:autoUpdate val="0"/>
  </c:externalData>
</c:chartSpace>
</file>

<file path=word/charts/chart4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1"/>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Professionals/Providers - Legislative Meeting</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2891-407D-9663-B5156A750B0C}"/>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2891-407D-9663-B5156A750B0C}"/>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'Other Professionals'!$A$90:$A$91</c:f>
              <c:strCache>
                <c:ptCount val="2"/>
                <c:pt idx="0">
                  <c:v>Met with Legislator</c:v>
                </c:pt>
                <c:pt idx="1">
                  <c:v>No Meeting</c:v>
                </c:pt>
              </c:strCache>
            </c:strRef>
          </c:cat>
          <c:val>
            <c:numRef>
              <c:f>'Other Professionals'!$B$90:$B$91</c:f>
              <c:numCache>
                <c:formatCode>General</c:formatCode>
                <c:ptCount val="2"/>
                <c:pt idx="0">
                  <c:v>51</c:v>
                </c:pt>
                <c:pt idx="1">
                  <c:v>17</c:v>
                </c:pt>
              </c:numCache>
            </c:numRef>
          </c:val>
          <c:extLst>
            <c:ext xmlns:c16="http://schemas.microsoft.com/office/drawing/2014/chart" uri="{C3380CC4-5D6E-409C-BE32-E72D297353CC}">
              <c16:uniqueId val="{00000004-2891-407D-9663-B5156A750B0C}"/>
            </c:ext>
          </c:extLst>
        </c:ser>
        <c:dLbls>
          <c:dLblPos val="outEnd"/>
          <c:showLegendKey val="0"/>
          <c:showVal val="1"/>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solidFill>
      <a:round/>
    </a:ln>
    <a:effectLst/>
  </c:spPr>
  <c:txPr>
    <a:bodyPr/>
    <a:lstStyle/>
    <a:p>
      <a:pPr>
        <a:defRPr/>
      </a:pPr>
      <a:endParaRPr lang="en-US"/>
    </a:p>
  </c:txPr>
  <c:externalData r:id="rId3">
    <c:autoUpdate val="0"/>
  </c:externalData>
</c:chartSpace>
</file>

<file path=word/charts/chart4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1"/>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Professionals/Providers - Income</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1339-479C-B6FE-36DF02D6F452}"/>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1339-479C-B6FE-36DF02D6F452}"/>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1339-479C-B6FE-36DF02D6F452}"/>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1339-479C-B6FE-36DF02D6F452}"/>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1339-479C-B6FE-36DF02D6F452}"/>
              </c:ext>
            </c:extLst>
          </c:dPt>
          <c:dPt>
            <c:idx val="5"/>
            <c:bubble3D val="0"/>
            <c:spPr>
              <a:solidFill>
                <a:schemeClr val="accent6"/>
              </a:solidFill>
              <a:ln w="19050">
                <a:solidFill>
                  <a:schemeClr val="lt1"/>
                </a:solidFill>
              </a:ln>
              <a:effectLst/>
            </c:spPr>
            <c:extLst>
              <c:ext xmlns:c16="http://schemas.microsoft.com/office/drawing/2014/chart" uri="{C3380CC4-5D6E-409C-BE32-E72D297353CC}">
                <c16:uniqueId val="{0000000B-1339-479C-B6FE-36DF02D6F452}"/>
              </c:ext>
            </c:extLst>
          </c:dPt>
          <c:dPt>
            <c:idx val="6"/>
            <c:bubble3D val="0"/>
            <c:spPr>
              <a:solidFill>
                <a:schemeClr val="accent1">
                  <a:lumMod val="60000"/>
                </a:schemeClr>
              </a:solidFill>
              <a:ln w="19050">
                <a:solidFill>
                  <a:schemeClr val="lt1"/>
                </a:solidFill>
              </a:ln>
              <a:effectLst/>
            </c:spPr>
            <c:extLst>
              <c:ext xmlns:c16="http://schemas.microsoft.com/office/drawing/2014/chart" uri="{C3380CC4-5D6E-409C-BE32-E72D297353CC}">
                <c16:uniqueId val="{0000000D-1339-479C-B6FE-36DF02D6F452}"/>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'Other Professionals'!$A$110:$A$116</c:f>
              <c:strCache>
                <c:ptCount val="7"/>
                <c:pt idx="0">
                  <c:v>Less than $10K</c:v>
                </c:pt>
                <c:pt idx="1">
                  <c:v>$10K-$20K</c:v>
                </c:pt>
                <c:pt idx="2">
                  <c:v>$20K-$30K</c:v>
                </c:pt>
                <c:pt idx="3">
                  <c:v>$30K-$40K</c:v>
                </c:pt>
                <c:pt idx="4">
                  <c:v>$40K-$50K</c:v>
                </c:pt>
                <c:pt idx="5">
                  <c:v>$50K or More</c:v>
                </c:pt>
                <c:pt idx="6">
                  <c:v>N/A</c:v>
                </c:pt>
              </c:strCache>
            </c:strRef>
          </c:cat>
          <c:val>
            <c:numRef>
              <c:f>'Other Professionals'!$B$110:$B$116</c:f>
              <c:numCache>
                <c:formatCode>General</c:formatCode>
                <c:ptCount val="7"/>
                <c:pt idx="0">
                  <c:v>3</c:v>
                </c:pt>
                <c:pt idx="1">
                  <c:v>2</c:v>
                </c:pt>
                <c:pt idx="2">
                  <c:v>5</c:v>
                </c:pt>
                <c:pt idx="3">
                  <c:v>7</c:v>
                </c:pt>
                <c:pt idx="4">
                  <c:v>11</c:v>
                </c:pt>
                <c:pt idx="5">
                  <c:v>18</c:v>
                </c:pt>
                <c:pt idx="6">
                  <c:v>22</c:v>
                </c:pt>
              </c:numCache>
            </c:numRef>
          </c:val>
          <c:extLst>
            <c:ext xmlns:c16="http://schemas.microsoft.com/office/drawing/2014/chart" uri="{C3380CC4-5D6E-409C-BE32-E72D297353CC}">
              <c16:uniqueId val="{0000000E-1339-479C-B6FE-36DF02D6F452}"/>
            </c:ext>
          </c:extLst>
        </c:ser>
        <c:dLbls>
          <c:dLblPos val="outEnd"/>
          <c:showLegendKey val="0"/>
          <c:showVal val="1"/>
          <c:showCatName val="0"/>
          <c:showSerName val="0"/>
          <c:showPercent val="0"/>
          <c:showBubbleSize val="0"/>
          <c:showLeaderLines val="1"/>
        </c:dLbls>
        <c:firstSliceAng val="0"/>
      </c:pieChart>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solidFill>
      <a:round/>
    </a:ln>
    <a:effectLst/>
  </c:spPr>
  <c:txPr>
    <a:bodyPr/>
    <a:lstStyle/>
    <a:p>
      <a:pPr>
        <a:defRPr/>
      </a:pPr>
      <a:endParaRPr lang="en-US"/>
    </a:p>
  </c:txPr>
  <c:externalData r:id="rId3">
    <c:autoUpdate val="0"/>
  </c:externalData>
</c:chartSpace>
</file>

<file path=word/charts/chart4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1"/>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Professionals/Providers</a:t>
            </a:r>
            <a:r>
              <a:rPr lang="en-US" baseline="0"/>
              <a:t> - Age</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D556-4E5E-BFEF-3A5521097AA2}"/>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D556-4E5E-BFEF-3A5521097AA2}"/>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D556-4E5E-BFEF-3A5521097AA2}"/>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D556-4E5E-BFEF-3A5521097AA2}"/>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D556-4E5E-BFEF-3A5521097AA2}"/>
              </c:ext>
            </c:extLst>
          </c:dPt>
          <c:dPt>
            <c:idx val="5"/>
            <c:bubble3D val="0"/>
            <c:spPr>
              <a:solidFill>
                <a:schemeClr val="accent6"/>
              </a:solidFill>
              <a:ln w="19050">
                <a:solidFill>
                  <a:schemeClr val="lt1"/>
                </a:solidFill>
              </a:ln>
              <a:effectLst/>
            </c:spPr>
            <c:extLst>
              <c:ext xmlns:c16="http://schemas.microsoft.com/office/drawing/2014/chart" uri="{C3380CC4-5D6E-409C-BE32-E72D297353CC}">
                <c16:uniqueId val="{0000000B-D556-4E5E-BFEF-3A5521097AA2}"/>
              </c:ext>
            </c:extLst>
          </c:dPt>
          <c:dPt>
            <c:idx val="6"/>
            <c:bubble3D val="0"/>
            <c:spPr>
              <a:solidFill>
                <a:schemeClr val="accent1">
                  <a:lumMod val="60000"/>
                </a:schemeClr>
              </a:solidFill>
              <a:ln w="19050">
                <a:solidFill>
                  <a:schemeClr val="lt1"/>
                </a:solidFill>
              </a:ln>
              <a:effectLst/>
            </c:spPr>
            <c:extLst>
              <c:ext xmlns:c16="http://schemas.microsoft.com/office/drawing/2014/chart" uri="{C3380CC4-5D6E-409C-BE32-E72D297353CC}">
                <c16:uniqueId val="{0000000D-D556-4E5E-BFEF-3A5521097AA2}"/>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'Other Professionals'!$A$140:$A$146</c:f>
              <c:strCache>
                <c:ptCount val="7"/>
                <c:pt idx="0">
                  <c:v>18 or Younger</c:v>
                </c:pt>
                <c:pt idx="1">
                  <c:v>19-29</c:v>
                </c:pt>
                <c:pt idx="2">
                  <c:v>30-39</c:v>
                </c:pt>
                <c:pt idx="3">
                  <c:v>40-49</c:v>
                </c:pt>
                <c:pt idx="4">
                  <c:v>50-59</c:v>
                </c:pt>
                <c:pt idx="5">
                  <c:v>60 or Older</c:v>
                </c:pt>
                <c:pt idx="6">
                  <c:v>N/A</c:v>
                </c:pt>
              </c:strCache>
            </c:strRef>
          </c:cat>
          <c:val>
            <c:numRef>
              <c:f>'Other Professionals'!$B$140:$B$146</c:f>
              <c:numCache>
                <c:formatCode>General</c:formatCode>
                <c:ptCount val="7"/>
                <c:pt idx="0">
                  <c:v>0</c:v>
                </c:pt>
                <c:pt idx="1">
                  <c:v>20</c:v>
                </c:pt>
                <c:pt idx="2">
                  <c:v>17</c:v>
                </c:pt>
                <c:pt idx="3">
                  <c:v>14</c:v>
                </c:pt>
                <c:pt idx="4">
                  <c:v>3</c:v>
                </c:pt>
                <c:pt idx="5">
                  <c:v>5</c:v>
                </c:pt>
                <c:pt idx="6">
                  <c:v>9</c:v>
                </c:pt>
              </c:numCache>
            </c:numRef>
          </c:val>
          <c:extLst>
            <c:ext xmlns:c16="http://schemas.microsoft.com/office/drawing/2014/chart" uri="{C3380CC4-5D6E-409C-BE32-E72D297353CC}">
              <c16:uniqueId val="{0000000E-D556-4E5E-BFEF-3A5521097AA2}"/>
            </c:ext>
          </c:extLst>
        </c:ser>
        <c:dLbls>
          <c:dLblPos val="outEnd"/>
          <c:showLegendKey val="0"/>
          <c:showVal val="1"/>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solidFill>
      <a:round/>
    </a:ln>
    <a:effectLst/>
  </c:spPr>
  <c:txPr>
    <a:bodyPr/>
    <a:lstStyle/>
    <a:p>
      <a:pPr>
        <a:defRPr/>
      </a:pPr>
      <a:endParaRPr lang="en-US"/>
    </a:p>
  </c:txPr>
  <c:externalData r:id="rId3">
    <c:autoUpdate val="0"/>
  </c:externalData>
</c:chartSpace>
</file>

<file path=word/charts/chart4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1"/>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Professionals/Providers</a:t>
            </a:r>
            <a:r>
              <a:rPr lang="en-US" baseline="0"/>
              <a:t> - Sex</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9CB6-45E4-AF5E-56CA28079C0F}"/>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9CB6-45E4-AF5E-56CA28079C0F}"/>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9CB6-45E4-AF5E-56CA28079C0F}"/>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'Other Professionals'!$A$74:$A$76</c:f>
              <c:strCache>
                <c:ptCount val="3"/>
                <c:pt idx="0">
                  <c:v>Female</c:v>
                </c:pt>
                <c:pt idx="1">
                  <c:v>Male</c:v>
                </c:pt>
                <c:pt idx="2">
                  <c:v>N/A</c:v>
                </c:pt>
              </c:strCache>
            </c:strRef>
          </c:cat>
          <c:val>
            <c:numRef>
              <c:f>'Other Professionals'!$B$74:$B$76</c:f>
              <c:numCache>
                <c:formatCode>General</c:formatCode>
                <c:ptCount val="3"/>
                <c:pt idx="0">
                  <c:v>55</c:v>
                </c:pt>
                <c:pt idx="1">
                  <c:v>10</c:v>
                </c:pt>
                <c:pt idx="2">
                  <c:v>3</c:v>
                </c:pt>
              </c:numCache>
            </c:numRef>
          </c:val>
          <c:extLst>
            <c:ext xmlns:c16="http://schemas.microsoft.com/office/drawing/2014/chart" uri="{C3380CC4-5D6E-409C-BE32-E72D297353CC}">
              <c16:uniqueId val="{00000006-9CB6-45E4-AF5E-56CA28079C0F}"/>
            </c:ext>
          </c:extLst>
        </c:ser>
        <c:dLbls>
          <c:dLblPos val="outEnd"/>
          <c:showLegendKey val="0"/>
          <c:showVal val="1"/>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solidFill>
      <a:round/>
    </a:ln>
    <a:effectLst/>
  </c:spPr>
  <c:txPr>
    <a:bodyPr/>
    <a:lstStyle/>
    <a:p>
      <a:pPr>
        <a:defRPr/>
      </a:pPr>
      <a:endParaRPr lang="en-US"/>
    </a:p>
  </c:txPr>
  <c:externalData r:id="rId3">
    <c:autoUpdate val="0"/>
  </c:externalData>
</c:chartSpace>
</file>

<file path=word/charts/chart4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1"/>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Overall</a:t>
            </a:r>
            <a:r>
              <a:rPr lang="en-US" baseline="0"/>
              <a:t> Ranking</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scatterChart>
        <c:scatterStyle val="lineMarker"/>
        <c:varyColors val="0"/>
        <c:ser>
          <c:idx val="0"/>
          <c:order val="0"/>
          <c:spPr>
            <a:ln w="19050" cap="rnd">
              <a:noFill/>
              <a:round/>
            </a:ln>
            <a:effectLst/>
          </c:spPr>
          <c:marker>
            <c:symbol val="circle"/>
            <c:size val="5"/>
            <c:spPr>
              <a:solidFill>
                <a:schemeClr val="accent1"/>
              </a:solidFill>
              <a:ln w="9525">
                <a:solidFill>
                  <a:schemeClr val="accent1"/>
                </a:solidFill>
              </a:ln>
              <a:effectLst/>
            </c:spPr>
          </c:marker>
          <c:yVal>
            <c:numRef>
              <c:f>'Other Professional'!$B$2:$B$11</c:f>
              <c:numCache>
                <c:formatCode>General</c:formatCode>
                <c:ptCount val="10"/>
                <c:pt idx="0">
                  <c:v>8</c:v>
                </c:pt>
                <c:pt idx="1">
                  <c:v>10</c:v>
                </c:pt>
                <c:pt idx="2">
                  <c:v>8</c:v>
                </c:pt>
                <c:pt idx="3">
                  <c:v>7</c:v>
                </c:pt>
                <c:pt idx="4">
                  <c:v>7</c:v>
                </c:pt>
                <c:pt idx="5">
                  <c:v>9</c:v>
                </c:pt>
                <c:pt idx="6">
                  <c:v>8</c:v>
                </c:pt>
                <c:pt idx="7">
                  <c:v>10</c:v>
                </c:pt>
                <c:pt idx="8">
                  <c:v>10</c:v>
                </c:pt>
                <c:pt idx="9">
                  <c:v>9</c:v>
                </c:pt>
              </c:numCache>
            </c:numRef>
          </c:yVal>
          <c:smooth val="0"/>
          <c:extLst>
            <c:ext xmlns:c16="http://schemas.microsoft.com/office/drawing/2014/chart" uri="{C3380CC4-5D6E-409C-BE32-E72D297353CC}">
              <c16:uniqueId val="{00000000-0B62-4CCE-84D9-A3E7E6F0ACB1}"/>
            </c:ext>
          </c:extLst>
        </c:ser>
        <c:dLbls>
          <c:showLegendKey val="0"/>
          <c:showVal val="0"/>
          <c:showCatName val="0"/>
          <c:showSerName val="0"/>
          <c:showPercent val="0"/>
          <c:showBubbleSize val="0"/>
        </c:dLbls>
        <c:axId val="2084053087"/>
        <c:axId val="92045695"/>
      </c:scatterChart>
      <c:valAx>
        <c:axId val="2084053087"/>
        <c:scaling>
          <c:orientation val="minMax"/>
        </c:scaling>
        <c:delete val="0"/>
        <c:axPos val="b"/>
        <c:majorGridlines>
          <c:spPr>
            <a:ln w="9525" cap="flat" cmpd="sng" algn="ctr">
              <a:solidFill>
                <a:schemeClr val="tx1">
                  <a:lumMod val="15000"/>
                  <a:lumOff val="85000"/>
                </a:schemeClr>
              </a:solidFill>
              <a:round/>
            </a:ln>
            <a:effectLst/>
          </c:spPr>
        </c:majorGridlines>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2045695"/>
        <c:crosses val="autoZero"/>
        <c:crossBetween val="midCat"/>
      </c:valAx>
      <c:valAx>
        <c:axId val="92045695"/>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84053087"/>
        <c:crosses val="autoZero"/>
        <c:crossBetween val="midCat"/>
      </c:valAx>
      <c:spPr>
        <a:noFill/>
        <a:ln>
          <a:noFill/>
        </a:ln>
        <a:effectLst/>
      </c:spPr>
    </c:plotArea>
    <c:plotVisOnly val="1"/>
    <c:dispBlanksAs val="gap"/>
    <c:showDLblsOverMax val="0"/>
  </c:chart>
  <c:spPr>
    <a:solidFill>
      <a:schemeClr val="bg1"/>
    </a:solidFill>
    <a:ln w="9525" cap="flat" cmpd="sng" algn="ctr">
      <a:solidFill>
        <a:schemeClr val="tx1"/>
      </a:solidFill>
      <a:round/>
    </a:ln>
    <a:effectLst/>
  </c:spPr>
  <c:txPr>
    <a:bodyPr/>
    <a:lstStyle/>
    <a:p>
      <a:pPr>
        <a:defRPr/>
      </a:pPr>
      <a:endParaRPr lang="en-US"/>
    </a:p>
  </c:txPr>
  <c:externalData r:id="rId3">
    <c:autoUpdate val="0"/>
  </c:externalData>
</c:chartSpace>
</file>

<file path=word/charts/chart4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1"/>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Speaker</a:t>
            </a:r>
            <a:r>
              <a:rPr lang="en-US" baseline="0"/>
              <a:t> Ranking</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scatterChart>
        <c:scatterStyle val="lineMarker"/>
        <c:varyColors val="0"/>
        <c:ser>
          <c:idx val="0"/>
          <c:order val="0"/>
          <c:spPr>
            <a:ln w="19050" cap="rnd">
              <a:noFill/>
              <a:round/>
            </a:ln>
            <a:effectLst/>
          </c:spPr>
          <c:marker>
            <c:symbol val="circle"/>
            <c:size val="5"/>
            <c:spPr>
              <a:solidFill>
                <a:schemeClr val="accent1"/>
              </a:solidFill>
              <a:ln w="9525">
                <a:solidFill>
                  <a:schemeClr val="accent1"/>
                </a:solidFill>
              </a:ln>
              <a:effectLst/>
            </c:spPr>
          </c:marker>
          <c:yVal>
            <c:numRef>
              <c:f>'Other Professional'!$C$2:$C$11</c:f>
              <c:numCache>
                <c:formatCode>General</c:formatCode>
                <c:ptCount val="10"/>
                <c:pt idx="0">
                  <c:v>8</c:v>
                </c:pt>
                <c:pt idx="1">
                  <c:v>9</c:v>
                </c:pt>
                <c:pt idx="2">
                  <c:v>10</c:v>
                </c:pt>
                <c:pt idx="3">
                  <c:v>7</c:v>
                </c:pt>
                <c:pt idx="4">
                  <c:v>4</c:v>
                </c:pt>
                <c:pt idx="5">
                  <c:v>10</c:v>
                </c:pt>
                <c:pt idx="6">
                  <c:v>9</c:v>
                </c:pt>
                <c:pt idx="7">
                  <c:v>8</c:v>
                </c:pt>
                <c:pt idx="8">
                  <c:v>9</c:v>
                </c:pt>
                <c:pt idx="9">
                  <c:v>10</c:v>
                </c:pt>
              </c:numCache>
            </c:numRef>
          </c:yVal>
          <c:smooth val="0"/>
          <c:extLst>
            <c:ext xmlns:c16="http://schemas.microsoft.com/office/drawing/2014/chart" uri="{C3380CC4-5D6E-409C-BE32-E72D297353CC}">
              <c16:uniqueId val="{00000000-5E04-44FA-8F37-0B6E35A41DF1}"/>
            </c:ext>
          </c:extLst>
        </c:ser>
        <c:dLbls>
          <c:showLegendKey val="0"/>
          <c:showVal val="0"/>
          <c:showCatName val="0"/>
          <c:showSerName val="0"/>
          <c:showPercent val="0"/>
          <c:showBubbleSize val="0"/>
        </c:dLbls>
        <c:axId val="2085274879"/>
        <c:axId val="1876217775"/>
      </c:scatterChart>
      <c:valAx>
        <c:axId val="2085274879"/>
        <c:scaling>
          <c:orientation val="minMax"/>
        </c:scaling>
        <c:delete val="0"/>
        <c:axPos val="b"/>
        <c:majorGridlines>
          <c:spPr>
            <a:ln w="9525" cap="flat" cmpd="sng" algn="ctr">
              <a:solidFill>
                <a:schemeClr val="tx1">
                  <a:lumMod val="15000"/>
                  <a:lumOff val="85000"/>
                </a:schemeClr>
              </a:solidFill>
              <a:round/>
            </a:ln>
            <a:effectLst/>
          </c:spPr>
        </c:majorGridlines>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76217775"/>
        <c:crosses val="autoZero"/>
        <c:crossBetween val="midCat"/>
      </c:valAx>
      <c:valAx>
        <c:axId val="1876217775"/>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85274879"/>
        <c:crosses val="autoZero"/>
        <c:crossBetween val="midCat"/>
      </c:valAx>
      <c:spPr>
        <a:noFill/>
        <a:ln>
          <a:noFill/>
        </a:ln>
        <a:effectLst/>
      </c:spPr>
    </c:plotArea>
    <c:plotVisOnly val="1"/>
    <c:dispBlanksAs val="gap"/>
    <c:showDLblsOverMax val="0"/>
  </c:chart>
  <c:spPr>
    <a:solidFill>
      <a:schemeClr val="bg1"/>
    </a:solidFill>
    <a:ln w="9525" cap="flat" cmpd="sng" algn="ctr">
      <a:solidFill>
        <a:schemeClr val="tx1"/>
      </a:solidFill>
      <a:round/>
    </a:ln>
    <a:effectLst/>
  </c:spPr>
  <c:txPr>
    <a:bodyPr/>
    <a:lstStyle/>
    <a:p>
      <a:pPr>
        <a:defRPr/>
      </a:pPr>
      <a:endParaRPr lang="en-US"/>
    </a:p>
  </c:txPr>
  <c:externalData r:id="rId3">
    <c:autoUpdate val="0"/>
  </c:externalData>
</c:chartSpace>
</file>

<file path=word/charts/chart4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1"/>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Registration/Check-In</a:t>
            </a:r>
            <a:r>
              <a:rPr lang="en-US" baseline="0"/>
              <a:t> Ranking</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scatterChart>
        <c:scatterStyle val="lineMarker"/>
        <c:varyColors val="0"/>
        <c:ser>
          <c:idx val="0"/>
          <c:order val="0"/>
          <c:spPr>
            <a:ln w="19050" cap="rnd">
              <a:noFill/>
              <a:round/>
            </a:ln>
            <a:effectLst/>
          </c:spPr>
          <c:marker>
            <c:symbol val="circle"/>
            <c:size val="5"/>
            <c:spPr>
              <a:solidFill>
                <a:schemeClr val="accent1"/>
              </a:solidFill>
              <a:ln w="9525">
                <a:solidFill>
                  <a:schemeClr val="accent1"/>
                </a:solidFill>
              </a:ln>
              <a:effectLst/>
            </c:spPr>
          </c:marker>
          <c:yVal>
            <c:numRef>
              <c:f>'Other Professional'!$D$2:$D$11</c:f>
              <c:numCache>
                <c:formatCode>General</c:formatCode>
                <c:ptCount val="10"/>
                <c:pt idx="0">
                  <c:v>6</c:v>
                </c:pt>
                <c:pt idx="1">
                  <c:v>7</c:v>
                </c:pt>
                <c:pt idx="2">
                  <c:v>8</c:v>
                </c:pt>
                <c:pt idx="3">
                  <c:v>8</c:v>
                </c:pt>
                <c:pt idx="4">
                  <c:v>9</c:v>
                </c:pt>
                <c:pt idx="5">
                  <c:v>6</c:v>
                </c:pt>
                <c:pt idx="6">
                  <c:v>7</c:v>
                </c:pt>
                <c:pt idx="7">
                  <c:v>9</c:v>
                </c:pt>
                <c:pt idx="8">
                  <c:v>10</c:v>
                </c:pt>
                <c:pt idx="9">
                  <c:v>10</c:v>
                </c:pt>
              </c:numCache>
            </c:numRef>
          </c:yVal>
          <c:smooth val="0"/>
          <c:extLst>
            <c:ext xmlns:c16="http://schemas.microsoft.com/office/drawing/2014/chart" uri="{C3380CC4-5D6E-409C-BE32-E72D297353CC}">
              <c16:uniqueId val="{00000000-7088-4622-8C66-10DF5103EEF2}"/>
            </c:ext>
          </c:extLst>
        </c:ser>
        <c:dLbls>
          <c:showLegendKey val="0"/>
          <c:showVal val="0"/>
          <c:showCatName val="0"/>
          <c:showSerName val="0"/>
          <c:showPercent val="0"/>
          <c:showBubbleSize val="0"/>
        </c:dLbls>
        <c:axId val="84371647"/>
        <c:axId val="1878435071"/>
      </c:scatterChart>
      <c:valAx>
        <c:axId val="84371647"/>
        <c:scaling>
          <c:orientation val="minMax"/>
        </c:scaling>
        <c:delete val="0"/>
        <c:axPos val="b"/>
        <c:majorGridlines>
          <c:spPr>
            <a:ln w="9525" cap="flat" cmpd="sng" algn="ctr">
              <a:solidFill>
                <a:schemeClr val="tx1">
                  <a:lumMod val="15000"/>
                  <a:lumOff val="85000"/>
                </a:schemeClr>
              </a:solidFill>
              <a:round/>
            </a:ln>
            <a:effectLst/>
          </c:spPr>
        </c:majorGridlines>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78435071"/>
        <c:crosses val="autoZero"/>
        <c:crossBetween val="midCat"/>
      </c:valAx>
      <c:valAx>
        <c:axId val="1878435071"/>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4371647"/>
        <c:crosses val="autoZero"/>
        <c:crossBetween val="midCat"/>
      </c:valAx>
      <c:spPr>
        <a:noFill/>
        <a:ln>
          <a:noFill/>
        </a:ln>
        <a:effectLst/>
      </c:spPr>
    </c:plotArea>
    <c:plotVisOnly val="1"/>
    <c:dispBlanksAs val="gap"/>
    <c:showDLblsOverMax val="0"/>
  </c:chart>
  <c:spPr>
    <a:solidFill>
      <a:schemeClr val="bg1"/>
    </a:solidFill>
    <a:ln w="9525" cap="flat" cmpd="sng" algn="ctr">
      <a:solidFill>
        <a:schemeClr val="tx1"/>
      </a:solidFill>
      <a:round/>
    </a:ln>
    <a:effectLst/>
  </c:spPr>
  <c:txPr>
    <a:bodyPr/>
    <a:lstStyle/>
    <a:p>
      <a:pPr>
        <a:defRPr/>
      </a:pPr>
      <a:endParaRPr lang="en-US"/>
    </a:p>
  </c:txPr>
  <c:externalData r:id="rId3">
    <c:autoUpdate val="0"/>
  </c:externalData>
</c:chartSpace>
</file>

<file path=word/charts/chart4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1"/>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Overall</a:t>
            </a:r>
            <a:r>
              <a:rPr lang="en-US" baseline="0"/>
              <a:t> Ranking</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scatterChart>
        <c:scatterStyle val="lineMarker"/>
        <c:varyColors val="0"/>
        <c:ser>
          <c:idx val="0"/>
          <c:order val="0"/>
          <c:tx>
            <c:strRef>
              <c:f>NoID!$B$1</c:f>
              <c:strCache>
                <c:ptCount val="1"/>
                <c:pt idx="0">
                  <c:v>Q1</c:v>
                </c:pt>
              </c:strCache>
            </c:strRef>
          </c:tx>
          <c:spPr>
            <a:ln w="19050" cap="rnd">
              <a:noFill/>
              <a:round/>
            </a:ln>
            <a:effectLst/>
          </c:spPr>
          <c:marker>
            <c:symbol val="circle"/>
            <c:size val="5"/>
            <c:spPr>
              <a:solidFill>
                <a:schemeClr val="accent1"/>
              </a:solidFill>
              <a:ln w="9525">
                <a:solidFill>
                  <a:schemeClr val="accent1"/>
                </a:solidFill>
              </a:ln>
              <a:effectLst/>
            </c:spPr>
          </c:marker>
          <c:yVal>
            <c:numRef>
              <c:f>NoID!$B$2:$B$8</c:f>
              <c:numCache>
                <c:formatCode>General</c:formatCode>
                <c:ptCount val="7"/>
                <c:pt idx="0">
                  <c:v>8</c:v>
                </c:pt>
              </c:numCache>
            </c:numRef>
          </c:yVal>
          <c:smooth val="0"/>
          <c:extLst>
            <c:ext xmlns:c16="http://schemas.microsoft.com/office/drawing/2014/chart" uri="{C3380CC4-5D6E-409C-BE32-E72D297353CC}">
              <c16:uniqueId val="{00000000-7D00-4A90-AD6B-DAB37E67C978}"/>
            </c:ext>
          </c:extLst>
        </c:ser>
        <c:dLbls>
          <c:showLegendKey val="0"/>
          <c:showVal val="0"/>
          <c:showCatName val="0"/>
          <c:showSerName val="0"/>
          <c:showPercent val="0"/>
          <c:showBubbleSize val="0"/>
        </c:dLbls>
        <c:axId val="1763798543"/>
        <c:axId val="2089346047"/>
      </c:scatterChart>
      <c:valAx>
        <c:axId val="1763798543"/>
        <c:scaling>
          <c:orientation val="minMax"/>
        </c:scaling>
        <c:delete val="0"/>
        <c:axPos val="b"/>
        <c:majorGridlines>
          <c:spPr>
            <a:ln w="9525" cap="flat" cmpd="sng" algn="ctr">
              <a:solidFill>
                <a:schemeClr val="tx1">
                  <a:lumMod val="15000"/>
                  <a:lumOff val="85000"/>
                </a:schemeClr>
              </a:solidFill>
              <a:round/>
            </a:ln>
            <a:effectLst/>
          </c:spPr>
        </c:majorGridlines>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89346047"/>
        <c:crosses val="autoZero"/>
        <c:crossBetween val="midCat"/>
      </c:valAx>
      <c:valAx>
        <c:axId val="2089346047"/>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63798543"/>
        <c:crosses val="autoZero"/>
        <c:crossBetween val="midCat"/>
      </c:valAx>
      <c:spPr>
        <a:noFill/>
        <a:ln>
          <a:noFill/>
        </a:ln>
        <a:effectLst/>
      </c:spPr>
    </c:plotArea>
    <c:plotVisOnly val="1"/>
    <c:dispBlanksAs val="gap"/>
    <c:showDLblsOverMax val="0"/>
  </c:chart>
  <c:spPr>
    <a:solidFill>
      <a:schemeClr val="bg1"/>
    </a:solidFill>
    <a:ln w="9525" cap="flat" cmpd="sng" algn="ctr">
      <a:solidFill>
        <a:schemeClr val="tx1"/>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1"/>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Full Attendance - Age</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C86C-425C-906F-17026237D51A}"/>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C86C-425C-906F-17026237D51A}"/>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C86C-425C-906F-17026237D51A}"/>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C86C-425C-906F-17026237D51A}"/>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C86C-425C-906F-17026237D51A}"/>
              </c:ext>
            </c:extLst>
          </c:dPt>
          <c:dPt>
            <c:idx val="5"/>
            <c:bubble3D val="0"/>
            <c:spPr>
              <a:solidFill>
                <a:schemeClr val="accent6"/>
              </a:solidFill>
              <a:ln w="19050">
                <a:solidFill>
                  <a:schemeClr val="lt1"/>
                </a:solidFill>
              </a:ln>
              <a:effectLst/>
            </c:spPr>
            <c:extLst>
              <c:ext xmlns:c16="http://schemas.microsoft.com/office/drawing/2014/chart" uri="{C3380CC4-5D6E-409C-BE32-E72D297353CC}">
                <c16:uniqueId val="{0000000B-C86C-425C-906F-17026237D51A}"/>
              </c:ext>
            </c:extLst>
          </c:dPt>
          <c:dPt>
            <c:idx val="6"/>
            <c:bubble3D val="0"/>
            <c:spPr>
              <a:solidFill>
                <a:schemeClr val="accent1">
                  <a:lumMod val="60000"/>
                </a:schemeClr>
              </a:solidFill>
              <a:ln w="19050">
                <a:solidFill>
                  <a:schemeClr val="lt1"/>
                </a:solidFill>
              </a:ln>
              <a:effectLst/>
            </c:spPr>
            <c:extLst>
              <c:ext xmlns:c16="http://schemas.microsoft.com/office/drawing/2014/chart" uri="{C3380CC4-5D6E-409C-BE32-E72D297353CC}">
                <c16:uniqueId val="{0000000D-C86C-425C-906F-17026237D51A}"/>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'Full Attendance Demographics'!$N$33:$N$39</c:f>
              <c:strCache>
                <c:ptCount val="7"/>
                <c:pt idx="0">
                  <c:v>18 or Younger</c:v>
                </c:pt>
                <c:pt idx="1">
                  <c:v>19-29</c:v>
                </c:pt>
                <c:pt idx="2">
                  <c:v>30-39</c:v>
                </c:pt>
                <c:pt idx="3">
                  <c:v>40-49</c:v>
                </c:pt>
                <c:pt idx="4">
                  <c:v>50-59</c:v>
                </c:pt>
                <c:pt idx="5">
                  <c:v>60 or Older</c:v>
                </c:pt>
                <c:pt idx="6">
                  <c:v>N/A</c:v>
                </c:pt>
              </c:strCache>
            </c:strRef>
          </c:cat>
          <c:val>
            <c:numRef>
              <c:f>'Full Attendance Demographics'!$O$33:$O$39</c:f>
              <c:numCache>
                <c:formatCode>0%</c:formatCode>
                <c:ptCount val="7"/>
                <c:pt idx="0">
                  <c:v>0</c:v>
                </c:pt>
                <c:pt idx="1">
                  <c:v>0.22538293216630198</c:v>
                </c:pt>
                <c:pt idx="2">
                  <c:v>0.22319474835886213</c:v>
                </c:pt>
                <c:pt idx="3">
                  <c:v>0.14442013129102846</c:v>
                </c:pt>
                <c:pt idx="4">
                  <c:v>0.11159737417943107</c:v>
                </c:pt>
                <c:pt idx="5">
                  <c:v>7.4398249452954049E-2</c:v>
                </c:pt>
                <c:pt idx="6">
                  <c:v>0.21881838074398249</c:v>
                </c:pt>
              </c:numCache>
            </c:numRef>
          </c:val>
          <c:extLst>
            <c:ext xmlns:c16="http://schemas.microsoft.com/office/drawing/2014/chart" uri="{C3380CC4-5D6E-409C-BE32-E72D297353CC}">
              <c16:uniqueId val="{0000000E-C86C-425C-906F-17026237D51A}"/>
            </c:ext>
          </c:extLst>
        </c:ser>
        <c:dLbls>
          <c:dLblPos val="outEnd"/>
          <c:showLegendKey val="0"/>
          <c:showVal val="1"/>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accent1"/>
      </a:solidFill>
      <a:round/>
    </a:ln>
    <a:effectLst/>
  </c:spPr>
  <c:txPr>
    <a:bodyPr/>
    <a:lstStyle/>
    <a:p>
      <a:pPr>
        <a:defRPr/>
      </a:pPr>
      <a:endParaRPr lang="en-US"/>
    </a:p>
  </c:txPr>
  <c:externalData r:id="rId3">
    <c:autoUpdate val="0"/>
  </c:externalData>
</c:chartSpace>
</file>

<file path=word/charts/chart5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1"/>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Speaker</a:t>
            </a:r>
            <a:r>
              <a:rPr lang="en-US" baseline="0"/>
              <a:t> Ranking</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scatterChart>
        <c:scatterStyle val="lineMarker"/>
        <c:varyColors val="0"/>
        <c:ser>
          <c:idx val="0"/>
          <c:order val="0"/>
          <c:tx>
            <c:strRef>
              <c:f>NoID!$C$1</c:f>
              <c:strCache>
                <c:ptCount val="1"/>
                <c:pt idx="0">
                  <c:v>Q2</c:v>
                </c:pt>
              </c:strCache>
            </c:strRef>
          </c:tx>
          <c:spPr>
            <a:ln w="19050" cap="rnd">
              <a:noFill/>
              <a:round/>
            </a:ln>
            <a:effectLst/>
          </c:spPr>
          <c:marker>
            <c:symbol val="circle"/>
            <c:size val="5"/>
            <c:spPr>
              <a:solidFill>
                <a:schemeClr val="accent1"/>
              </a:solidFill>
              <a:ln w="9525">
                <a:solidFill>
                  <a:schemeClr val="accent1"/>
                </a:solidFill>
              </a:ln>
              <a:effectLst/>
            </c:spPr>
          </c:marker>
          <c:yVal>
            <c:numRef>
              <c:f>NoID!$C$2:$C$8</c:f>
              <c:numCache>
                <c:formatCode>General</c:formatCode>
                <c:ptCount val="7"/>
                <c:pt idx="0">
                  <c:v>9</c:v>
                </c:pt>
              </c:numCache>
            </c:numRef>
          </c:yVal>
          <c:smooth val="0"/>
          <c:extLst>
            <c:ext xmlns:c16="http://schemas.microsoft.com/office/drawing/2014/chart" uri="{C3380CC4-5D6E-409C-BE32-E72D297353CC}">
              <c16:uniqueId val="{00000000-2F6B-4DB4-9B54-6415067BF010}"/>
            </c:ext>
          </c:extLst>
        </c:ser>
        <c:dLbls>
          <c:showLegendKey val="0"/>
          <c:showVal val="0"/>
          <c:showCatName val="0"/>
          <c:showSerName val="0"/>
          <c:showPercent val="0"/>
          <c:showBubbleSize val="0"/>
        </c:dLbls>
        <c:axId val="163546415"/>
        <c:axId val="2089339135"/>
      </c:scatterChart>
      <c:valAx>
        <c:axId val="163546415"/>
        <c:scaling>
          <c:orientation val="minMax"/>
        </c:scaling>
        <c:delete val="0"/>
        <c:axPos val="b"/>
        <c:majorGridlines>
          <c:spPr>
            <a:ln w="9525" cap="flat" cmpd="sng" algn="ctr">
              <a:solidFill>
                <a:schemeClr val="tx1">
                  <a:lumMod val="15000"/>
                  <a:lumOff val="85000"/>
                </a:schemeClr>
              </a:solidFill>
              <a:round/>
            </a:ln>
            <a:effectLst/>
          </c:spPr>
        </c:majorGridlines>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89339135"/>
        <c:crosses val="autoZero"/>
        <c:crossBetween val="midCat"/>
      </c:valAx>
      <c:valAx>
        <c:axId val="2089339135"/>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3546415"/>
        <c:crosses val="autoZero"/>
        <c:crossBetween val="midCat"/>
      </c:valAx>
      <c:spPr>
        <a:noFill/>
        <a:ln>
          <a:noFill/>
        </a:ln>
        <a:effectLst/>
      </c:spPr>
    </c:plotArea>
    <c:plotVisOnly val="1"/>
    <c:dispBlanksAs val="gap"/>
    <c:showDLblsOverMax val="0"/>
  </c:chart>
  <c:spPr>
    <a:solidFill>
      <a:schemeClr val="bg1"/>
    </a:solidFill>
    <a:ln w="9525" cap="flat" cmpd="sng" algn="ctr">
      <a:solidFill>
        <a:schemeClr val="tx1"/>
      </a:solidFill>
      <a:round/>
    </a:ln>
    <a:effectLst/>
  </c:spPr>
  <c:txPr>
    <a:bodyPr/>
    <a:lstStyle/>
    <a:p>
      <a:pPr>
        <a:defRPr/>
      </a:pPr>
      <a:endParaRPr lang="en-US"/>
    </a:p>
  </c:txPr>
  <c:externalData r:id="rId3">
    <c:autoUpdate val="0"/>
  </c:externalData>
</c:chartSpace>
</file>

<file path=word/charts/chart5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1"/>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Registration</a:t>
            </a:r>
            <a:r>
              <a:rPr lang="en-US" baseline="0"/>
              <a:t>/Check-In Ranking</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scatterChart>
        <c:scatterStyle val="lineMarker"/>
        <c:varyColors val="0"/>
        <c:ser>
          <c:idx val="0"/>
          <c:order val="0"/>
          <c:tx>
            <c:strRef>
              <c:f>NoID!$D$1</c:f>
              <c:strCache>
                <c:ptCount val="1"/>
                <c:pt idx="0">
                  <c:v>Q3</c:v>
                </c:pt>
              </c:strCache>
            </c:strRef>
          </c:tx>
          <c:spPr>
            <a:ln w="19050" cap="rnd">
              <a:noFill/>
              <a:round/>
            </a:ln>
            <a:effectLst/>
          </c:spPr>
          <c:marker>
            <c:symbol val="circle"/>
            <c:size val="5"/>
            <c:spPr>
              <a:solidFill>
                <a:schemeClr val="accent1"/>
              </a:solidFill>
              <a:ln w="9525">
                <a:solidFill>
                  <a:schemeClr val="accent1"/>
                </a:solidFill>
              </a:ln>
              <a:effectLst/>
            </c:spPr>
          </c:marker>
          <c:yVal>
            <c:numRef>
              <c:f>NoID!$D$2:$D$8</c:f>
              <c:numCache>
                <c:formatCode>General</c:formatCode>
                <c:ptCount val="7"/>
                <c:pt idx="0">
                  <c:v>9</c:v>
                </c:pt>
              </c:numCache>
            </c:numRef>
          </c:yVal>
          <c:smooth val="0"/>
          <c:extLst>
            <c:ext xmlns:c16="http://schemas.microsoft.com/office/drawing/2014/chart" uri="{C3380CC4-5D6E-409C-BE32-E72D297353CC}">
              <c16:uniqueId val="{00000000-0189-4B85-8B42-05D41165D35E}"/>
            </c:ext>
          </c:extLst>
        </c:ser>
        <c:dLbls>
          <c:showLegendKey val="0"/>
          <c:showVal val="0"/>
          <c:showCatName val="0"/>
          <c:showSerName val="0"/>
          <c:showPercent val="0"/>
          <c:showBubbleSize val="0"/>
        </c:dLbls>
        <c:axId val="1720213871"/>
        <c:axId val="88529967"/>
      </c:scatterChart>
      <c:valAx>
        <c:axId val="1720213871"/>
        <c:scaling>
          <c:orientation val="minMax"/>
        </c:scaling>
        <c:delete val="0"/>
        <c:axPos val="b"/>
        <c:majorGridlines>
          <c:spPr>
            <a:ln w="9525" cap="flat" cmpd="sng" algn="ctr">
              <a:solidFill>
                <a:schemeClr val="tx1">
                  <a:lumMod val="15000"/>
                  <a:lumOff val="85000"/>
                </a:schemeClr>
              </a:solidFill>
              <a:round/>
            </a:ln>
            <a:effectLst/>
          </c:spPr>
        </c:majorGridlines>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8529967"/>
        <c:crosses val="autoZero"/>
        <c:crossBetween val="midCat"/>
      </c:valAx>
      <c:valAx>
        <c:axId val="88529967"/>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20213871"/>
        <c:crosses val="autoZero"/>
        <c:crossBetween val="midCat"/>
      </c:valAx>
      <c:spPr>
        <a:noFill/>
        <a:ln>
          <a:noFill/>
        </a:ln>
        <a:effectLst/>
      </c:spPr>
    </c:plotArea>
    <c:plotVisOnly val="1"/>
    <c:dispBlanksAs val="gap"/>
    <c:showDLblsOverMax val="0"/>
  </c:chart>
  <c:spPr>
    <a:solidFill>
      <a:schemeClr val="bg1"/>
    </a:solidFill>
    <a:ln w="9525" cap="flat" cmpd="sng" algn="ctr">
      <a:solidFill>
        <a:schemeClr val="tx1"/>
      </a:solidFill>
      <a:round/>
    </a:ln>
    <a:effectLst/>
  </c:spPr>
  <c:txPr>
    <a:bodyPr/>
    <a:lstStyle/>
    <a:p>
      <a:pPr>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Overall</a:t>
            </a:r>
            <a:r>
              <a:rPr lang="en-US" baseline="0"/>
              <a:t> Ranking</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scatterChart>
        <c:scatterStyle val="lineMarker"/>
        <c:varyColors val="0"/>
        <c:ser>
          <c:idx val="0"/>
          <c:order val="0"/>
          <c:spPr>
            <a:ln w="19050" cap="rnd">
              <a:noFill/>
              <a:round/>
            </a:ln>
            <a:effectLst/>
          </c:spPr>
          <c:marker>
            <c:symbol val="circle"/>
            <c:size val="5"/>
            <c:spPr>
              <a:solidFill>
                <a:schemeClr val="accent1"/>
              </a:solidFill>
              <a:ln w="9525">
                <a:solidFill>
                  <a:schemeClr val="accent1"/>
                </a:solidFill>
              </a:ln>
              <a:effectLst/>
            </c:spPr>
          </c:marker>
          <c:yVal>
            <c:numRef>
              <c:f>'Master List'!$B$2:$B$83</c:f>
              <c:numCache>
                <c:formatCode>General</c:formatCode>
                <c:ptCount val="82"/>
                <c:pt idx="0">
                  <c:v>10</c:v>
                </c:pt>
                <c:pt idx="1">
                  <c:v>10</c:v>
                </c:pt>
                <c:pt idx="2">
                  <c:v>10</c:v>
                </c:pt>
                <c:pt idx="3">
                  <c:v>8</c:v>
                </c:pt>
                <c:pt idx="4">
                  <c:v>10</c:v>
                </c:pt>
                <c:pt idx="5">
                  <c:v>9</c:v>
                </c:pt>
                <c:pt idx="6">
                  <c:v>10</c:v>
                </c:pt>
                <c:pt idx="7">
                  <c:v>10</c:v>
                </c:pt>
                <c:pt idx="8">
                  <c:v>10</c:v>
                </c:pt>
                <c:pt idx="9">
                  <c:v>7</c:v>
                </c:pt>
                <c:pt idx="10">
                  <c:v>10</c:v>
                </c:pt>
                <c:pt idx="11">
                  <c:v>10</c:v>
                </c:pt>
                <c:pt idx="12">
                  <c:v>8</c:v>
                </c:pt>
                <c:pt idx="13">
                  <c:v>10</c:v>
                </c:pt>
                <c:pt idx="14">
                  <c:v>10</c:v>
                </c:pt>
                <c:pt idx="15">
                  <c:v>10</c:v>
                </c:pt>
                <c:pt idx="16">
                  <c:v>10</c:v>
                </c:pt>
                <c:pt idx="17">
                  <c:v>10</c:v>
                </c:pt>
                <c:pt idx="18">
                  <c:v>10</c:v>
                </c:pt>
                <c:pt idx="19">
                  <c:v>10</c:v>
                </c:pt>
                <c:pt idx="20">
                  <c:v>10</c:v>
                </c:pt>
                <c:pt idx="21">
                  <c:v>10</c:v>
                </c:pt>
                <c:pt idx="22">
                  <c:v>10</c:v>
                </c:pt>
                <c:pt idx="23">
                  <c:v>10</c:v>
                </c:pt>
                <c:pt idx="24">
                  <c:v>9</c:v>
                </c:pt>
                <c:pt idx="25">
                  <c:v>8</c:v>
                </c:pt>
                <c:pt idx="26">
                  <c:v>8</c:v>
                </c:pt>
                <c:pt idx="27">
                  <c:v>10</c:v>
                </c:pt>
                <c:pt idx="28">
                  <c:v>10</c:v>
                </c:pt>
                <c:pt idx="29">
                  <c:v>10</c:v>
                </c:pt>
                <c:pt idx="30">
                  <c:v>10</c:v>
                </c:pt>
                <c:pt idx="31">
                  <c:v>3</c:v>
                </c:pt>
                <c:pt idx="32">
                  <c:v>10</c:v>
                </c:pt>
                <c:pt idx="33">
                  <c:v>8</c:v>
                </c:pt>
                <c:pt idx="34">
                  <c:v>9</c:v>
                </c:pt>
                <c:pt idx="35">
                  <c:v>10</c:v>
                </c:pt>
                <c:pt idx="36">
                  <c:v>10</c:v>
                </c:pt>
                <c:pt idx="37">
                  <c:v>8</c:v>
                </c:pt>
                <c:pt idx="38">
                  <c:v>10</c:v>
                </c:pt>
                <c:pt idx="39">
                  <c:v>7</c:v>
                </c:pt>
                <c:pt idx="40">
                  <c:v>7</c:v>
                </c:pt>
                <c:pt idx="41">
                  <c:v>9</c:v>
                </c:pt>
                <c:pt idx="42">
                  <c:v>5</c:v>
                </c:pt>
                <c:pt idx="43">
                  <c:v>10</c:v>
                </c:pt>
                <c:pt idx="44">
                  <c:v>5</c:v>
                </c:pt>
                <c:pt idx="45">
                  <c:v>10</c:v>
                </c:pt>
                <c:pt idx="46">
                  <c:v>10</c:v>
                </c:pt>
                <c:pt idx="47">
                  <c:v>10</c:v>
                </c:pt>
                <c:pt idx="48">
                  <c:v>4</c:v>
                </c:pt>
                <c:pt idx="49">
                  <c:v>9</c:v>
                </c:pt>
                <c:pt idx="50">
                  <c:v>10</c:v>
                </c:pt>
                <c:pt idx="51">
                  <c:v>6</c:v>
                </c:pt>
                <c:pt idx="52">
                  <c:v>10</c:v>
                </c:pt>
                <c:pt idx="53">
                  <c:v>10</c:v>
                </c:pt>
                <c:pt idx="54">
                  <c:v>7</c:v>
                </c:pt>
                <c:pt idx="55">
                  <c:v>9</c:v>
                </c:pt>
                <c:pt idx="56">
                  <c:v>8</c:v>
                </c:pt>
                <c:pt idx="57">
                  <c:v>7</c:v>
                </c:pt>
                <c:pt idx="58">
                  <c:v>10</c:v>
                </c:pt>
                <c:pt idx="59">
                  <c:v>8</c:v>
                </c:pt>
                <c:pt idx="60">
                  <c:v>10</c:v>
                </c:pt>
                <c:pt idx="61">
                  <c:v>9</c:v>
                </c:pt>
                <c:pt idx="62">
                  <c:v>5</c:v>
                </c:pt>
                <c:pt idx="63">
                  <c:v>9</c:v>
                </c:pt>
                <c:pt idx="64">
                  <c:v>9</c:v>
                </c:pt>
                <c:pt idx="65">
                  <c:v>10</c:v>
                </c:pt>
                <c:pt idx="66">
                  <c:v>10</c:v>
                </c:pt>
                <c:pt idx="67">
                  <c:v>5</c:v>
                </c:pt>
                <c:pt idx="68">
                  <c:v>7</c:v>
                </c:pt>
                <c:pt idx="69">
                  <c:v>7</c:v>
                </c:pt>
                <c:pt idx="70">
                  <c:v>8</c:v>
                </c:pt>
                <c:pt idx="71">
                  <c:v>8</c:v>
                </c:pt>
                <c:pt idx="72">
                  <c:v>10</c:v>
                </c:pt>
                <c:pt idx="73">
                  <c:v>10</c:v>
                </c:pt>
                <c:pt idx="74">
                  <c:v>8</c:v>
                </c:pt>
                <c:pt idx="75">
                  <c:v>8</c:v>
                </c:pt>
                <c:pt idx="76">
                  <c:v>3</c:v>
                </c:pt>
                <c:pt idx="77">
                  <c:v>1</c:v>
                </c:pt>
                <c:pt idx="78">
                  <c:v>8</c:v>
                </c:pt>
                <c:pt idx="79">
                  <c:v>10</c:v>
                </c:pt>
                <c:pt idx="80">
                  <c:v>9</c:v>
                </c:pt>
                <c:pt idx="81">
                  <c:v>9</c:v>
                </c:pt>
              </c:numCache>
            </c:numRef>
          </c:yVal>
          <c:smooth val="0"/>
          <c:extLst>
            <c:ext xmlns:c16="http://schemas.microsoft.com/office/drawing/2014/chart" uri="{C3380CC4-5D6E-409C-BE32-E72D297353CC}">
              <c16:uniqueId val="{00000000-9BDD-408F-BFB1-00A48326278C}"/>
            </c:ext>
          </c:extLst>
        </c:ser>
        <c:dLbls>
          <c:showLegendKey val="0"/>
          <c:showVal val="0"/>
          <c:showCatName val="0"/>
          <c:showSerName val="0"/>
          <c:showPercent val="0"/>
          <c:showBubbleSize val="0"/>
        </c:dLbls>
        <c:axId val="163532687"/>
        <c:axId val="1878438959"/>
      </c:scatterChart>
      <c:valAx>
        <c:axId val="163532687"/>
        <c:scaling>
          <c:orientation val="minMax"/>
        </c:scaling>
        <c:delete val="0"/>
        <c:axPos val="b"/>
        <c:majorGridlines>
          <c:spPr>
            <a:ln w="9525" cap="flat" cmpd="sng" algn="ctr">
              <a:solidFill>
                <a:schemeClr val="tx1">
                  <a:lumMod val="15000"/>
                  <a:lumOff val="85000"/>
                </a:schemeClr>
              </a:solidFill>
              <a:round/>
            </a:ln>
            <a:effectLst/>
          </c:spPr>
        </c:majorGridlines>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78438959"/>
        <c:crosses val="autoZero"/>
        <c:crossBetween val="midCat"/>
      </c:valAx>
      <c:valAx>
        <c:axId val="1878438959"/>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3532687"/>
        <c:crosses val="autoZero"/>
        <c:crossBetween val="midCat"/>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Speaker</a:t>
            </a:r>
            <a:r>
              <a:rPr lang="en-US" baseline="0"/>
              <a:t> Ranking</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scatterChart>
        <c:scatterStyle val="lineMarker"/>
        <c:varyColors val="0"/>
        <c:ser>
          <c:idx val="0"/>
          <c:order val="0"/>
          <c:spPr>
            <a:ln w="19050" cap="rnd">
              <a:noFill/>
              <a:round/>
            </a:ln>
            <a:effectLst/>
          </c:spPr>
          <c:marker>
            <c:symbol val="circle"/>
            <c:size val="5"/>
            <c:spPr>
              <a:solidFill>
                <a:schemeClr val="accent1"/>
              </a:solidFill>
              <a:ln w="9525">
                <a:solidFill>
                  <a:schemeClr val="accent1"/>
                </a:solidFill>
              </a:ln>
              <a:effectLst/>
            </c:spPr>
          </c:marker>
          <c:yVal>
            <c:numRef>
              <c:f>'Master List'!$C$2:$C$83</c:f>
              <c:numCache>
                <c:formatCode>General</c:formatCode>
                <c:ptCount val="82"/>
                <c:pt idx="0">
                  <c:v>10</c:v>
                </c:pt>
                <c:pt idx="1">
                  <c:v>10</c:v>
                </c:pt>
                <c:pt idx="2">
                  <c:v>9</c:v>
                </c:pt>
                <c:pt idx="3">
                  <c:v>9</c:v>
                </c:pt>
                <c:pt idx="4">
                  <c:v>10</c:v>
                </c:pt>
                <c:pt idx="5">
                  <c:v>9</c:v>
                </c:pt>
                <c:pt idx="6">
                  <c:v>10</c:v>
                </c:pt>
                <c:pt idx="7">
                  <c:v>10</c:v>
                </c:pt>
                <c:pt idx="8">
                  <c:v>9</c:v>
                </c:pt>
                <c:pt idx="9">
                  <c:v>8</c:v>
                </c:pt>
                <c:pt idx="10">
                  <c:v>10</c:v>
                </c:pt>
                <c:pt idx="11">
                  <c:v>10</c:v>
                </c:pt>
                <c:pt idx="12">
                  <c:v>9</c:v>
                </c:pt>
                <c:pt idx="13">
                  <c:v>5</c:v>
                </c:pt>
                <c:pt idx="14">
                  <c:v>10</c:v>
                </c:pt>
                <c:pt idx="15">
                  <c:v>10</c:v>
                </c:pt>
                <c:pt idx="16">
                  <c:v>10</c:v>
                </c:pt>
                <c:pt idx="17">
                  <c:v>10</c:v>
                </c:pt>
                <c:pt idx="18">
                  <c:v>10</c:v>
                </c:pt>
                <c:pt idx="19">
                  <c:v>10</c:v>
                </c:pt>
                <c:pt idx="20">
                  <c:v>8</c:v>
                </c:pt>
                <c:pt idx="21">
                  <c:v>7</c:v>
                </c:pt>
                <c:pt idx="22">
                  <c:v>8</c:v>
                </c:pt>
                <c:pt idx="23">
                  <c:v>8</c:v>
                </c:pt>
                <c:pt idx="24">
                  <c:v>9</c:v>
                </c:pt>
                <c:pt idx="25">
                  <c:v>8</c:v>
                </c:pt>
                <c:pt idx="26">
                  <c:v>9</c:v>
                </c:pt>
                <c:pt idx="27">
                  <c:v>10</c:v>
                </c:pt>
                <c:pt idx="28">
                  <c:v>10</c:v>
                </c:pt>
                <c:pt idx="29">
                  <c:v>10</c:v>
                </c:pt>
                <c:pt idx="30">
                  <c:v>10</c:v>
                </c:pt>
                <c:pt idx="31">
                  <c:v>5</c:v>
                </c:pt>
                <c:pt idx="32">
                  <c:v>8</c:v>
                </c:pt>
                <c:pt idx="33">
                  <c:v>8</c:v>
                </c:pt>
                <c:pt idx="34">
                  <c:v>7</c:v>
                </c:pt>
                <c:pt idx="35">
                  <c:v>9</c:v>
                </c:pt>
                <c:pt idx="36">
                  <c:v>7</c:v>
                </c:pt>
                <c:pt idx="37">
                  <c:v>10</c:v>
                </c:pt>
                <c:pt idx="38">
                  <c:v>10</c:v>
                </c:pt>
                <c:pt idx="39">
                  <c:v>8</c:v>
                </c:pt>
                <c:pt idx="40">
                  <c:v>7</c:v>
                </c:pt>
                <c:pt idx="41">
                  <c:v>9</c:v>
                </c:pt>
                <c:pt idx="42">
                  <c:v>3</c:v>
                </c:pt>
                <c:pt idx="43">
                  <c:v>10</c:v>
                </c:pt>
                <c:pt idx="44">
                  <c:v>6</c:v>
                </c:pt>
                <c:pt idx="45">
                  <c:v>10</c:v>
                </c:pt>
                <c:pt idx="46">
                  <c:v>10</c:v>
                </c:pt>
                <c:pt idx="47">
                  <c:v>10</c:v>
                </c:pt>
                <c:pt idx="48">
                  <c:v>4</c:v>
                </c:pt>
                <c:pt idx="49">
                  <c:v>10</c:v>
                </c:pt>
                <c:pt idx="50">
                  <c:v>10</c:v>
                </c:pt>
                <c:pt idx="51">
                  <c:v>8</c:v>
                </c:pt>
                <c:pt idx="52">
                  <c:v>10</c:v>
                </c:pt>
                <c:pt idx="53">
                  <c:v>10</c:v>
                </c:pt>
                <c:pt idx="54">
                  <c:v>8</c:v>
                </c:pt>
                <c:pt idx="55">
                  <c:v>8</c:v>
                </c:pt>
                <c:pt idx="56">
                  <c:v>7</c:v>
                </c:pt>
                <c:pt idx="57">
                  <c:v>4</c:v>
                </c:pt>
                <c:pt idx="58">
                  <c:v>7</c:v>
                </c:pt>
                <c:pt idx="59">
                  <c:v>9</c:v>
                </c:pt>
                <c:pt idx="60">
                  <c:v>10</c:v>
                </c:pt>
                <c:pt idx="61">
                  <c:v>10</c:v>
                </c:pt>
                <c:pt idx="62">
                  <c:v>6</c:v>
                </c:pt>
                <c:pt idx="63">
                  <c:v>8</c:v>
                </c:pt>
                <c:pt idx="64">
                  <c:v>7</c:v>
                </c:pt>
                <c:pt idx="65">
                  <c:v>6</c:v>
                </c:pt>
                <c:pt idx="66">
                  <c:v>10</c:v>
                </c:pt>
                <c:pt idx="67">
                  <c:v>5</c:v>
                </c:pt>
                <c:pt idx="68">
                  <c:v>8</c:v>
                </c:pt>
                <c:pt idx="69">
                  <c:v>7</c:v>
                </c:pt>
                <c:pt idx="70">
                  <c:v>10</c:v>
                </c:pt>
                <c:pt idx="71">
                  <c:v>9</c:v>
                </c:pt>
                <c:pt idx="72">
                  <c:v>8</c:v>
                </c:pt>
                <c:pt idx="73">
                  <c:v>9</c:v>
                </c:pt>
                <c:pt idx="74">
                  <c:v>10</c:v>
                </c:pt>
                <c:pt idx="75">
                  <c:v>7</c:v>
                </c:pt>
                <c:pt idx="76">
                  <c:v>8</c:v>
                </c:pt>
                <c:pt idx="77">
                  <c:v>3</c:v>
                </c:pt>
                <c:pt idx="78">
                  <c:v>8</c:v>
                </c:pt>
                <c:pt idx="79">
                  <c:v>10</c:v>
                </c:pt>
                <c:pt idx="80">
                  <c:v>10</c:v>
                </c:pt>
                <c:pt idx="81">
                  <c:v>9</c:v>
                </c:pt>
              </c:numCache>
            </c:numRef>
          </c:yVal>
          <c:smooth val="0"/>
          <c:extLst>
            <c:ext xmlns:c16="http://schemas.microsoft.com/office/drawing/2014/chart" uri="{C3380CC4-5D6E-409C-BE32-E72D297353CC}">
              <c16:uniqueId val="{00000000-9E55-4892-804E-A48824B05D57}"/>
            </c:ext>
          </c:extLst>
        </c:ser>
        <c:dLbls>
          <c:showLegendKey val="0"/>
          <c:showVal val="0"/>
          <c:showCatName val="0"/>
          <c:showSerName val="0"/>
          <c:showPercent val="0"/>
          <c:showBubbleSize val="0"/>
        </c:dLbls>
        <c:axId val="163341807"/>
        <c:axId val="2089355551"/>
      </c:scatterChart>
      <c:valAx>
        <c:axId val="163341807"/>
        <c:scaling>
          <c:orientation val="minMax"/>
        </c:scaling>
        <c:delete val="0"/>
        <c:axPos val="b"/>
        <c:majorGridlines>
          <c:spPr>
            <a:ln w="9525" cap="flat" cmpd="sng" algn="ctr">
              <a:solidFill>
                <a:schemeClr val="tx1">
                  <a:lumMod val="15000"/>
                  <a:lumOff val="85000"/>
                </a:schemeClr>
              </a:solidFill>
              <a:round/>
            </a:ln>
            <a:effectLst/>
          </c:spPr>
        </c:majorGridlines>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89355551"/>
        <c:crosses val="autoZero"/>
        <c:crossBetween val="midCat"/>
      </c:valAx>
      <c:valAx>
        <c:axId val="2089355551"/>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3341807"/>
        <c:crosses val="autoZero"/>
        <c:crossBetween val="midCat"/>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Registration/Check-In</a:t>
            </a:r>
            <a:r>
              <a:rPr lang="en-US" baseline="0"/>
              <a:t> Ranking</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scatterChart>
        <c:scatterStyle val="lineMarker"/>
        <c:varyColors val="0"/>
        <c:ser>
          <c:idx val="0"/>
          <c:order val="0"/>
          <c:spPr>
            <a:ln w="19050" cap="rnd">
              <a:noFill/>
              <a:round/>
            </a:ln>
            <a:effectLst/>
          </c:spPr>
          <c:marker>
            <c:symbol val="circle"/>
            <c:size val="5"/>
            <c:spPr>
              <a:solidFill>
                <a:schemeClr val="accent1"/>
              </a:solidFill>
              <a:ln w="9525">
                <a:solidFill>
                  <a:schemeClr val="accent1"/>
                </a:solidFill>
              </a:ln>
              <a:effectLst/>
            </c:spPr>
          </c:marker>
          <c:yVal>
            <c:numRef>
              <c:f>'Master List'!$D$2:$D$83</c:f>
              <c:numCache>
                <c:formatCode>General</c:formatCode>
                <c:ptCount val="82"/>
                <c:pt idx="0">
                  <c:v>10</c:v>
                </c:pt>
                <c:pt idx="1">
                  <c:v>10</c:v>
                </c:pt>
                <c:pt idx="2">
                  <c:v>10</c:v>
                </c:pt>
                <c:pt idx="3">
                  <c:v>5</c:v>
                </c:pt>
                <c:pt idx="4">
                  <c:v>10</c:v>
                </c:pt>
                <c:pt idx="5">
                  <c:v>10</c:v>
                </c:pt>
                <c:pt idx="6">
                  <c:v>10</c:v>
                </c:pt>
                <c:pt idx="7">
                  <c:v>10</c:v>
                </c:pt>
                <c:pt idx="8">
                  <c:v>10</c:v>
                </c:pt>
                <c:pt idx="9">
                  <c:v>9</c:v>
                </c:pt>
                <c:pt idx="10">
                  <c:v>10</c:v>
                </c:pt>
                <c:pt idx="11">
                  <c:v>10</c:v>
                </c:pt>
                <c:pt idx="12">
                  <c:v>10</c:v>
                </c:pt>
                <c:pt idx="13">
                  <c:v>9</c:v>
                </c:pt>
                <c:pt idx="14">
                  <c:v>10</c:v>
                </c:pt>
                <c:pt idx="15">
                  <c:v>10</c:v>
                </c:pt>
                <c:pt idx="16">
                  <c:v>10</c:v>
                </c:pt>
                <c:pt idx="17">
                  <c:v>10</c:v>
                </c:pt>
                <c:pt idx="18">
                  <c:v>10</c:v>
                </c:pt>
                <c:pt idx="19">
                  <c:v>10</c:v>
                </c:pt>
                <c:pt idx="20">
                  <c:v>8</c:v>
                </c:pt>
                <c:pt idx="21">
                  <c:v>10</c:v>
                </c:pt>
                <c:pt idx="22">
                  <c:v>10</c:v>
                </c:pt>
                <c:pt idx="23">
                  <c:v>10</c:v>
                </c:pt>
                <c:pt idx="24">
                  <c:v>9</c:v>
                </c:pt>
                <c:pt idx="25">
                  <c:v>8</c:v>
                </c:pt>
                <c:pt idx="26">
                  <c:v>9</c:v>
                </c:pt>
                <c:pt idx="27">
                  <c:v>10</c:v>
                </c:pt>
                <c:pt idx="28">
                  <c:v>10</c:v>
                </c:pt>
                <c:pt idx="29">
                  <c:v>10</c:v>
                </c:pt>
                <c:pt idx="30">
                  <c:v>10</c:v>
                </c:pt>
                <c:pt idx="31">
                  <c:v>7</c:v>
                </c:pt>
                <c:pt idx="32">
                  <c:v>10</c:v>
                </c:pt>
                <c:pt idx="33">
                  <c:v>6</c:v>
                </c:pt>
                <c:pt idx="34">
                  <c:v>10</c:v>
                </c:pt>
                <c:pt idx="35">
                  <c:v>7</c:v>
                </c:pt>
                <c:pt idx="36">
                  <c:v>10</c:v>
                </c:pt>
                <c:pt idx="37">
                  <c:v>8</c:v>
                </c:pt>
                <c:pt idx="38">
                  <c:v>10</c:v>
                </c:pt>
                <c:pt idx="39">
                  <c:v>8</c:v>
                </c:pt>
                <c:pt idx="40">
                  <c:v>8</c:v>
                </c:pt>
                <c:pt idx="41">
                  <c:v>9</c:v>
                </c:pt>
                <c:pt idx="42">
                  <c:v>9</c:v>
                </c:pt>
                <c:pt idx="43">
                  <c:v>10</c:v>
                </c:pt>
                <c:pt idx="44">
                  <c:v>10</c:v>
                </c:pt>
                <c:pt idx="45">
                  <c:v>10</c:v>
                </c:pt>
                <c:pt idx="46">
                  <c:v>9</c:v>
                </c:pt>
                <c:pt idx="47">
                  <c:v>10</c:v>
                </c:pt>
                <c:pt idx="48">
                  <c:v>7</c:v>
                </c:pt>
                <c:pt idx="49">
                  <c:v>9</c:v>
                </c:pt>
                <c:pt idx="50">
                  <c:v>10</c:v>
                </c:pt>
                <c:pt idx="51">
                  <c:v>9</c:v>
                </c:pt>
                <c:pt idx="52">
                  <c:v>10</c:v>
                </c:pt>
                <c:pt idx="53">
                  <c:v>10</c:v>
                </c:pt>
                <c:pt idx="54">
                  <c:v>9</c:v>
                </c:pt>
                <c:pt idx="55">
                  <c:v>10</c:v>
                </c:pt>
                <c:pt idx="56">
                  <c:v>9</c:v>
                </c:pt>
                <c:pt idx="57">
                  <c:v>9</c:v>
                </c:pt>
                <c:pt idx="58">
                  <c:v>10</c:v>
                </c:pt>
                <c:pt idx="59">
                  <c:v>8</c:v>
                </c:pt>
                <c:pt idx="60">
                  <c:v>10</c:v>
                </c:pt>
                <c:pt idx="61">
                  <c:v>6</c:v>
                </c:pt>
                <c:pt idx="62">
                  <c:v>7</c:v>
                </c:pt>
                <c:pt idx="63">
                  <c:v>9</c:v>
                </c:pt>
                <c:pt idx="64">
                  <c:v>10</c:v>
                </c:pt>
                <c:pt idx="65">
                  <c:v>10</c:v>
                </c:pt>
                <c:pt idx="66">
                  <c:v>10</c:v>
                </c:pt>
                <c:pt idx="67">
                  <c:v>10</c:v>
                </c:pt>
                <c:pt idx="68">
                  <c:v>9</c:v>
                </c:pt>
                <c:pt idx="69">
                  <c:v>9</c:v>
                </c:pt>
                <c:pt idx="70">
                  <c:v>9</c:v>
                </c:pt>
                <c:pt idx="71">
                  <c:v>7</c:v>
                </c:pt>
                <c:pt idx="72">
                  <c:v>9</c:v>
                </c:pt>
                <c:pt idx="73">
                  <c:v>10</c:v>
                </c:pt>
                <c:pt idx="74">
                  <c:v>8</c:v>
                </c:pt>
                <c:pt idx="75">
                  <c:v>5</c:v>
                </c:pt>
                <c:pt idx="76">
                  <c:v>5</c:v>
                </c:pt>
                <c:pt idx="77">
                  <c:v>3</c:v>
                </c:pt>
                <c:pt idx="78">
                  <c:v>9</c:v>
                </c:pt>
                <c:pt idx="79">
                  <c:v>5</c:v>
                </c:pt>
                <c:pt idx="80">
                  <c:v>10</c:v>
                </c:pt>
                <c:pt idx="81">
                  <c:v>10</c:v>
                </c:pt>
              </c:numCache>
            </c:numRef>
          </c:yVal>
          <c:smooth val="0"/>
          <c:extLst>
            <c:ext xmlns:c16="http://schemas.microsoft.com/office/drawing/2014/chart" uri="{C3380CC4-5D6E-409C-BE32-E72D297353CC}">
              <c16:uniqueId val="{00000000-CA8E-4850-AD45-F8A529204371}"/>
            </c:ext>
          </c:extLst>
        </c:ser>
        <c:dLbls>
          <c:showLegendKey val="0"/>
          <c:showVal val="0"/>
          <c:showCatName val="0"/>
          <c:showSerName val="0"/>
          <c:showPercent val="0"/>
          <c:showBubbleSize val="0"/>
        </c:dLbls>
        <c:axId val="78841567"/>
        <c:axId val="1870745887"/>
      </c:scatterChart>
      <c:valAx>
        <c:axId val="78841567"/>
        <c:scaling>
          <c:orientation val="minMax"/>
        </c:scaling>
        <c:delete val="0"/>
        <c:axPos val="b"/>
        <c:majorGridlines>
          <c:spPr>
            <a:ln w="9525" cap="flat" cmpd="sng" algn="ctr">
              <a:solidFill>
                <a:schemeClr val="tx1">
                  <a:lumMod val="15000"/>
                  <a:lumOff val="85000"/>
                </a:schemeClr>
              </a:solidFill>
              <a:round/>
            </a:ln>
            <a:effectLst/>
          </c:spPr>
        </c:majorGridlines>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70745887"/>
        <c:crosses val="autoZero"/>
        <c:crossBetween val="midCat"/>
      </c:valAx>
      <c:valAx>
        <c:axId val="1870745887"/>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8841567"/>
        <c:crosses val="autoZero"/>
        <c:crossBetween val="midCat"/>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1"/>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Self</a:t>
            </a:r>
            <a:r>
              <a:rPr lang="en-US" baseline="0"/>
              <a:t> Advocate - Race</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bar"/>
        <c:grouping val="clustered"/>
        <c:varyColors val="0"/>
        <c:ser>
          <c:idx val="0"/>
          <c:order val="0"/>
          <c:spPr>
            <a:solidFill>
              <a:schemeClr val="accent1"/>
            </a:solidFill>
            <a:ln w="19050">
              <a:solidFill>
                <a:schemeClr val="lt1"/>
              </a:solidFill>
            </a:ln>
            <a:effectLst/>
          </c:spPr>
          <c:invertIfNegative val="0"/>
          <c:dPt>
            <c:idx val="0"/>
            <c:invertIfNegative val="0"/>
            <c:bubble3D val="0"/>
            <c:spPr>
              <a:solidFill>
                <a:schemeClr val="accent1"/>
              </a:solidFill>
              <a:ln w="19050">
                <a:solidFill>
                  <a:schemeClr val="lt1"/>
                </a:solidFill>
              </a:ln>
              <a:effectLst/>
            </c:spPr>
            <c:extLst>
              <c:ext xmlns:c16="http://schemas.microsoft.com/office/drawing/2014/chart" uri="{C3380CC4-5D6E-409C-BE32-E72D297353CC}">
                <c16:uniqueId val="{00000001-D96A-457B-9BC9-E00CBD27E5F6}"/>
              </c:ext>
            </c:extLst>
          </c:dPt>
          <c:dPt>
            <c:idx val="1"/>
            <c:invertIfNegative val="0"/>
            <c:bubble3D val="0"/>
            <c:spPr>
              <a:solidFill>
                <a:schemeClr val="accent1"/>
              </a:solidFill>
              <a:ln w="19050">
                <a:solidFill>
                  <a:schemeClr val="lt1"/>
                </a:solidFill>
              </a:ln>
              <a:effectLst/>
            </c:spPr>
            <c:extLst>
              <c:ext xmlns:c16="http://schemas.microsoft.com/office/drawing/2014/chart" uri="{C3380CC4-5D6E-409C-BE32-E72D297353CC}">
                <c16:uniqueId val="{00000003-D96A-457B-9BC9-E00CBD27E5F6}"/>
              </c:ext>
            </c:extLst>
          </c:dPt>
          <c:dPt>
            <c:idx val="2"/>
            <c:invertIfNegative val="0"/>
            <c:bubble3D val="0"/>
            <c:spPr>
              <a:solidFill>
                <a:schemeClr val="accent1"/>
              </a:solidFill>
              <a:ln w="19050">
                <a:solidFill>
                  <a:schemeClr val="lt1"/>
                </a:solidFill>
              </a:ln>
              <a:effectLst/>
            </c:spPr>
            <c:extLst>
              <c:ext xmlns:c16="http://schemas.microsoft.com/office/drawing/2014/chart" uri="{C3380CC4-5D6E-409C-BE32-E72D297353CC}">
                <c16:uniqueId val="{00000005-D96A-457B-9BC9-E00CBD27E5F6}"/>
              </c:ext>
            </c:extLst>
          </c:dPt>
          <c:dPt>
            <c:idx val="3"/>
            <c:invertIfNegative val="0"/>
            <c:bubble3D val="0"/>
            <c:spPr>
              <a:solidFill>
                <a:schemeClr val="accent1"/>
              </a:solidFill>
              <a:ln w="19050">
                <a:solidFill>
                  <a:schemeClr val="lt1"/>
                </a:solidFill>
              </a:ln>
              <a:effectLst/>
            </c:spPr>
            <c:extLst>
              <c:ext xmlns:c16="http://schemas.microsoft.com/office/drawing/2014/chart" uri="{C3380CC4-5D6E-409C-BE32-E72D297353CC}">
                <c16:uniqueId val="{00000007-D96A-457B-9BC9-E00CBD27E5F6}"/>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'Self Advocates'!$A$261:$A$264</c:f>
              <c:strCache>
                <c:ptCount val="4"/>
                <c:pt idx="0">
                  <c:v>American Indian/Pacific Islander/Asian/Hispanic)</c:v>
                </c:pt>
                <c:pt idx="1">
                  <c:v>Black/African American</c:v>
                </c:pt>
                <c:pt idx="2">
                  <c:v>White</c:v>
                </c:pt>
                <c:pt idx="3">
                  <c:v>N/A</c:v>
                </c:pt>
              </c:strCache>
            </c:strRef>
          </c:cat>
          <c:val>
            <c:numRef>
              <c:f>'Self Advocates'!$B$261:$B$264</c:f>
              <c:numCache>
                <c:formatCode>General</c:formatCode>
                <c:ptCount val="4"/>
                <c:pt idx="0">
                  <c:v>8</c:v>
                </c:pt>
                <c:pt idx="1">
                  <c:v>20</c:v>
                </c:pt>
                <c:pt idx="2">
                  <c:v>147</c:v>
                </c:pt>
                <c:pt idx="3">
                  <c:v>32</c:v>
                </c:pt>
              </c:numCache>
            </c:numRef>
          </c:val>
          <c:extLst>
            <c:ext xmlns:c16="http://schemas.microsoft.com/office/drawing/2014/chart" uri="{C3380CC4-5D6E-409C-BE32-E72D297353CC}">
              <c16:uniqueId val="{00000008-D96A-457B-9BC9-E00CBD27E5F6}"/>
            </c:ext>
          </c:extLst>
        </c:ser>
        <c:dLbls>
          <c:showLegendKey val="0"/>
          <c:showVal val="0"/>
          <c:showCatName val="0"/>
          <c:showSerName val="0"/>
          <c:showPercent val="0"/>
          <c:showBubbleSize val="0"/>
        </c:dLbls>
        <c:gapWidth val="100"/>
        <c:axId val="1150127104"/>
        <c:axId val="1184818080"/>
      </c:barChart>
      <c:valAx>
        <c:axId val="1184818080"/>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50127104"/>
        <c:crosses val="autoZero"/>
        <c:crossBetween val="between"/>
      </c:valAx>
      <c:catAx>
        <c:axId val="1150127104"/>
        <c:scaling>
          <c:orientation val="minMax"/>
        </c:scaling>
        <c:delete val="0"/>
        <c:axPos val="l"/>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84818080"/>
        <c:crosses val="autoZero"/>
        <c:auto val="1"/>
        <c:lblAlgn val="ctr"/>
        <c:lblOffset val="100"/>
        <c:noMultiLvlLbl val="0"/>
      </c:cat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4.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15.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16.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17.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8.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9.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0.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2.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23.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24.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25.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6.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7.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8.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9.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0.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31.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32.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3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4.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5.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6.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7.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8.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39.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0.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4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4.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5.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6.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47.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48.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49.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0.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51.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7906E6-F104-4CBC-B7F3-838701776E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749</TotalTime>
  <Pages>48</Pages>
  <Words>3604</Words>
  <Characters>20546</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Jarvis, Paul</dc:creator>
  <cp:keywords/>
  <dc:description/>
  <cp:lastModifiedBy>Jarvis, Paul</cp:lastModifiedBy>
  <cp:revision>16</cp:revision>
  <cp:lastPrinted>2019-04-29T17:19:00Z</cp:lastPrinted>
  <dcterms:created xsi:type="dcterms:W3CDTF">2019-04-22T19:14:00Z</dcterms:created>
  <dcterms:modified xsi:type="dcterms:W3CDTF">2019-04-29T22:20:00Z</dcterms:modified>
</cp:coreProperties>
</file>